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630969556"/>
        <w:docPartObj>
          <w:docPartGallery w:val="Cover Pages"/>
          <w:docPartUnique/>
        </w:docPartObj>
      </w:sdtPr>
      <w:sdtEndPr>
        <w:rPr>
          <w:rFonts w:ascii="Times New Roman" w:hAnsi="Times New Roman"/>
          <w:b/>
          <w:sz w:val="32"/>
          <w:szCs w:val="32"/>
        </w:rPr>
      </w:sdtEndPr>
      <w:sdtContent>
        <w:p w14:paraId="09DF326A" w14:textId="77777777" w:rsidR="004D21C8" w:rsidRPr="004D21C8" w:rsidRDefault="004D21C8">
          <w:pPr>
            <w:rPr>
              <w:color w:val="FF0000"/>
            </w:rPr>
          </w:pPr>
          <w:r>
            <w:rPr>
              <w:noProof/>
              <w:lang w:eastAsia="ru-RU"/>
            </w:rPr>
            <mc:AlternateContent>
              <mc:Choice Requires="wps">
                <w:drawing>
                  <wp:anchor distT="0" distB="0" distL="114300" distR="114300" simplePos="0" relativeHeight="251659264" behindDoc="0" locked="0" layoutInCell="1" allowOverlap="1" wp14:anchorId="294E7037" wp14:editId="53465B28">
                    <wp:simplePos x="0" y="0"/>
                    <wp:positionH relativeFrom="margin">
                      <wp:align>right</wp:align>
                    </wp:positionH>
                    <wp:positionV relativeFrom="paragraph">
                      <wp:posOffset>0</wp:posOffset>
                    </wp:positionV>
                    <wp:extent cx="574675" cy="1042670"/>
                    <wp:effectExtent l="0" t="0" r="0" b="5080"/>
                    <wp:wrapTopAndBottom/>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26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2E95E" w14:textId="1B5688BF" w:rsidR="00543D33" w:rsidRPr="00B84A09" w:rsidRDefault="00543D33" w:rsidP="004D21C8">
                                <w:pPr>
                                  <w:pStyle w:val="a3"/>
                                  <w:jc w:val="center"/>
                                  <w:rPr>
                                    <w:rFonts w:ascii="Times New Roman" w:hAnsi="Times New Roman" w:cs="Times New Roman"/>
                                    <w:color w:val="FFFFFF" w:themeColor="background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A09">
                                  <w:rPr>
                                    <w:rFonts w:ascii="Times New Roman" w:hAnsi="Times New Roman" w:cs="Times New Roman"/>
                                    <w:color w:val="FFFFFF" w:themeColor="background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4E7037" id="Прямоугольник 132" o:spid="_x0000_s1026" style="position:absolute;margin-left:-5.95pt;margin-top:0;width:45.25pt;height:8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" fillcolor="#5b9bd5 [3204]" stroked="f" strokeweight="1pt">
                    <v:path arrowok="t"/>
                    <o:lock v:ext="edit" aspectratio="t"/>
                    <v:textbox inset="3.6pt,,3.6pt">
                      <w:txbxContent>
                        <w:p w14:paraId="30A2E95E" w14:textId="1B5688BF" w:rsidR="00543D33" w:rsidRPr="00B84A09" w:rsidRDefault="00543D33" w:rsidP="004D21C8">
                          <w:pPr>
                            <w:pStyle w:val="a3"/>
                            <w:jc w:val="center"/>
                            <w:rPr>
                              <w:rFonts w:ascii="Times New Roman" w:hAnsi="Times New Roman" w:cs="Times New Roman"/>
                              <w:color w:val="FFFFFF" w:themeColor="background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A09">
                            <w:rPr>
                              <w:rFonts w:ascii="Times New Roman" w:hAnsi="Times New Roman" w:cs="Times New Roman"/>
                              <w:color w:val="FFFFFF" w:themeColor="background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v:textbox>
                    <w10:wrap type="topAndBottom" anchorx="margin"/>
                  </v:rect>
                </w:pict>
              </mc:Fallback>
            </mc:AlternateContent>
          </w:r>
        </w:p>
      </w:sdtContent>
    </w:sdt>
    <w:p w14:paraId="529DD1BE" w14:textId="77777777" w:rsidR="004D21C8" w:rsidRDefault="004D21C8">
      <w:pPr>
        <w:spacing w:after="160" w:line="259" w:lineRule="auto"/>
        <w:rPr>
          <w:rFonts w:ascii="Times New Roman" w:hAnsi="Times New Roman"/>
        </w:rPr>
      </w:pPr>
      <w:r>
        <w:rPr>
          <w:noProof/>
          <w:lang w:eastAsia="ru-RU"/>
        </w:rPr>
        <mc:AlternateContent>
          <mc:Choice Requires="wps">
            <w:drawing>
              <wp:anchor distT="0" distB="0" distL="182880" distR="182880" simplePos="0" relativeHeight="251660288" behindDoc="0" locked="0" layoutInCell="1" allowOverlap="1" wp14:anchorId="07B23256" wp14:editId="5A41CC7B">
                <wp:simplePos x="0" y="0"/>
                <wp:positionH relativeFrom="margin">
                  <wp:align>center</wp:align>
                </wp:positionH>
                <wp:positionV relativeFrom="margin">
                  <wp:align>center</wp:align>
                </wp:positionV>
                <wp:extent cx="4686300" cy="6720840"/>
                <wp:effectExtent l="0" t="0" r="0" b="5715"/>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CF298" w14:textId="6D3356A9" w:rsidR="00543D33" w:rsidRDefault="00DB2AFB" w:rsidP="004D21C8">
                            <w:pPr>
                              <w:pStyle w:val="a3"/>
                              <w:spacing w:before="40" w:after="560" w:line="216" w:lineRule="auto"/>
                              <w:jc w:val="center"/>
                              <w:rPr>
                                <w:rFonts w:ascii="Times New Roman" w:hAnsi="Times New Roman"/>
                                <w:b/>
                                <w:sz w:val="44"/>
                                <w:szCs w:val="44"/>
                              </w:rPr>
                            </w:pPr>
                            <w:sdt>
                              <w:sdtPr>
                                <w:rPr>
                                  <w:rFonts w:ascii="Times New Roman" w:hAnsi="Times New Roman"/>
                                  <w:b/>
                                  <w:sz w:val="44"/>
                                  <w:szCs w:val="44"/>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43D33" w:rsidRPr="004D21C8">
                                  <w:rPr>
                                    <w:rFonts w:ascii="Times New Roman" w:hAnsi="Times New Roman"/>
                                    <w:b/>
                                    <w:sz w:val="44"/>
                                    <w:szCs w:val="44"/>
                                  </w:rPr>
                                  <w:t>Руководство пользователя АПК «НейроЧат»</w:t>
                                </w:r>
                              </w:sdtContent>
                            </w:sdt>
                          </w:p>
                          <w:p w14:paraId="65907F63" w14:textId="40382AC5" w:rsidR="00543D33" w:rsidRPr="004D21C8" w:rsidRDefault="00543D33" w:rsidP="004D21C8">
                            <w:pPr>
                              <w:pStyle w:val="a3"/>
                              <w:spacing w:before="40" w:after="560" w:line="216" w:lineRule="auto"/>
                              <w:jc w:val="center"/>
                              <w:rPr>
                                <w:color w:val="5B9BD5" w:themeColor="accent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7B23256" id="_x0000_t202" coordsize="21600,21600" o:spt="202" path="m,l,21600r21600,l21600,xe">
                <v:stroke joinstyle="miter"/>
                <v:path gradientshapeok="t" o:connecttype="rect"/>
              </v:shapetype>
              <v:shape id="Текстовое поле 131" o:spid="_x0000_s1027" type="#_x0000_t202" style="position:absolute;margin-left:0;margin-top:0;width:369pt;height:529.2pt;z-index:251660288;visibility:visible;mso-wrap-style:square;mso-width-percent:0;mso-height-percent:0;mso-wrap-distance-left:14.4pt;mso-wrap-distance-top:0;mso-wrap-distance-right:14.4pt;mso-wrap-distance-bottom:0;mso-position-horizontal:center;mso-position-horizontal-relative:margin;mso-position-vertical:center;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mrmQIAAHE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" filled="f" stroked="f" strokeweight=".5pt">
                <v:textbox style="mso-fit-shape-to-text:t" inset="0,0,0,0">
                  <w:txbxContent>
                    <w:p w14:paraId="3EBCF298" w14:textId="6D3356A9" w:rsidR="00543D33" w:rsidRDefault="00543D33" w:rsidP="004D21C8">
                      <w:pPr>
                        <w:pStyle w:val="a3"/>
                        <w:spacing w:before="40" w:after="560" w:line="216" w:lineRule="auto"/>
                        <w:jc w:val="center"/>
                        <w:rPr>
                          <w:rFonts w:ascii="Times New Roman" w:hAnsi="Times New Roman"/>
                          <w:b/>
                          <w:sz w:val="44"/>
                          <w:szCs w:val="44"/>
                        </w:rPr>
                      </w:pPr>
                      <w:sdt>
                        <w:sdtPr>
                          <w:rPr>
                            <w:rFonts w:ascii="Times New Roman" w:hAnsi="Times New Roman"/>
                            <w:b/>
                            <w:sz w:val="44"/>
                            <w:szCs w:val="44"/>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Pr="004D21C8">
                            <w:rPr>
                              <w:rFonts w:ascii="Times New Roman" w:hAnsi="Times New Roman"/>
                              <w:b/>
                              <w:sz w:val="44"/>
                              <w:szCs w:val="44"/>
                            </w:rPr>
                            <w:t>Руководство пользователя АПК «НейроЧат»</w:t>
                          </w:r>
                        </w:sdtContent>
                      </w:sdt>
                    </w:p>
                    <w:p w14:paraId="65907F63" w14:textId="40382AC5" w:rsidR="00543D33" w:rsidRPr="004D21C8" w:rsidRDefault="00543D33" w:rsidP="004D21C8">
                      <w:pPr>
                        <w:pStyle w:val="a3"/>
                        <w:spacing w:before="40" w:after="560" w:line="216" w:lineRule="auto"/>
                        <w:jc w:val="center"/>
                        <w:rPr>
                          <w:color w:val="5B9BD5" w:themeColor="accent1"/>
                          <w:sz w:val="44"/>
                          <w:szCs w:val="44"/>
                        </w:rPr>
                      </w:pPr>
                    </w:p>
                  </w:txbxContent>
                </v:textbox>
                <w10:wrap type="square" anchorx="margin" anchory="margin"/>
              </v:shape>
            </w:pict>
          </mc:Fallback>
        </mc:AlternateContent>
      </w:r>
      <w:r>
        <w:rPr>
          <w:rFonts w:ascii="Times New Roman" w:hAnsi="Times New Roman"/>
        </w:rPr>
        <w:br w:type="page"/>
      </w:r>
    </w:p>
    <w:sdt>
      <w:sdtPr>
        <w:rPr>
          <w:rFonts w:ascii="Times New Roman" w:eastAsia="Calibri" w:hAnsi="Times New Roman" w:cs="Times New Roman"/>
          <w:color w:val="auto"/>
          <w:sz w:val="24"/>
          <w:szCs w:val="24"/>
          <w:lang w:eastAsia="en-US"/>
        </w:rPr>
        <w:id w:val="1650094012"/>
        <w:docPartObj>
          <w:docPartGallery w:val="Table of Contents"/>
          <w:docPartUnique/>
        </w:docPartObj>
      </w:sdtPr>
      <w:sdtEndPr>
        <w:rPr>
          <w:rFonts w:ascii="Calibri" w:hAnsi="Calibri"/>
          <w:b/>
          <w:bCs/>
          <w:sz w:val="22"/>
          <w:szCs w:val="22"/>
        </w:rPr>
      </w:sdtEndPr>
      <w:sdtContent>
        <w:p w14:paraId="0B843992" w14:textId="77777777" w:rsidR="004D21C8" w:rsidRPr="0098248A" w:rsidRDefault="004D21C8">
          <w:pPr>
            <w:pStyle w:val="a7"/>
            <w:rPr>
              <w:rFonts w:ascii="Times New Roman" w:hAnsi="Times New Roman" w:cs="Times New Roman"/>
              <w:b/>
              <w:color w:val="000000" w:themeColor="text1"/>
              <w:sz w:val="24"/>
              <w:szCs w:val="24"/>
            </w:rPr>
          </w:pPr>
          <w:r w:rsidRPr="0098248A">
            <w:rPr>
              <w:rFonts w:ascii="Times New Roman" w:hAnsi="Times New Roman" w:cs="Times New Roman"/>
              <w:b/>
              <w:color w:val="000000" w:themeColor="text1"/>
              <w:sz w:val="24"/>
              <w:szCs w:val="24"/>
            </w:rPr>
            <w:t>Оглавление</w:t>
          </w:r>
        </w:p>
        <w:p w14:paraId="72AE19D9" w14:textId="0DB3A8B0" w:rsidR="009A187B" w:rsidRDefault="004D21C8">
          <w:pPr>
            <w:pStyle w:val="11"/>
            <w:tabs>
              <w:tab w:val="right" w:leader="dot" w:pos="9345"/>
            </w:tabs>
            <w:rPr>
              <w:rFonts w:asciiTheme="minorHAnsi" w:eastAsiaTheme="minorEastAsia" w:hAnsiTheme="minorHAnsi" w:cstheme="minorBidi"/>
              <w:noProof/>
              <w:lang w:eastAsia="ru-RU"/>
            </w:rPr>
          </w:pPr>
          <w:r w:rsidRPr="0098248A">
            <w:rPr>
              <w:rFonts w:ascii="Times New Roman" w:hAnsi="Times New Roman"/>
              <w:sz w:val="24"/>
              <w:szCs w:val="24"/>
            </w:rPr>
            <w:fldChar w:fldCharType="begin"/>
          </w:r>
          <w:r w:rsidRPr="0098248A">
            <w:rPr>
              <w:rFonts w:ascii="Times New Roman" w:hAnsi="Times New Roman"/>
              <w:sz w:val="24"/>
              <w:szCs w:val="24"/>
            </w:rPr>
            <w:instrText xml:space="preserve"> TOC \o "1-3" \h \z \u </w:instrText>
          </w:r>
          <w:r w:rsidRPr="0098248A">
            <w:rPr>
              <w:rFonts w:ascii="Times New Roman" w:hAnsi="Times New Roman"/>
              <w:sz w:val="24"/>
              <w:szCs w:val="24"/>
            </w:rPr>
            <w:fldChar w:fldCharType="separate"/>
          </w:r>
          <w:hyperlink w:anchor="_Toc9417470" w:history="1">
            <w:r w:rsidR="009A187B" w:rsidRPr="002D2283">
              <w:rPr>
                <w:rStyle w:val="a9"/>
                <w:rFonts w:ascii="Times New Roman" w:hAnsi="Times New Roman"/>
                <w:noProof/>
              </w:rPr>
              <w:t xml:space="preserve">1. </w:t>
            </w:r>
            <w:r w:rsidR="009A187B" w:rsidRPr="002D2283">
              <w:rPr>
                <w:rStyle w:val="a9"/>
                <w:rFonts w:ascii="Times New Roman" w:hAnsi="Times New Roman"/>
                <w:b/>
                <w:noProof/>
              </w:rPr>
              <w:t>Введение</w:t>
            </w:r>
            <w:r w:rsidR="009A187B">
              <w:rPr>
                <w:noProof/>
                <w:webHidden/>
              </w:rPr>
              <w:tab/>
            </w:r>
            <w:r w:rsidR="009A187B">
              <w:rPr>
                <w:noProof/>
                <w:webHidden/>
              </w:rPr>
              <w:fldChar w:fldCharType="begin"/>
            </w:r>
            <w:r w:rsidR="009A187B">
              <w:rPr>
                <w:noProof/>
                <w:webHidden/>
              </w:rPr>
              <w:instrText xml:space="preserve"> PAGEREF _Toc9417470 \h </w:instrText>
            </w:r>
            <w:r w:rsidR="009A187B">
              <w:rPr>
                <w:noProof/>
                <w:webHidden/>
              </w:rPr>
            </w:r>
            <w:r w:rsidR="009A187B">
              <w:rPr>
                <w:noProof/>
                <w:webHidden/>
              </w:rPr>
              <w:fldChar w:fldCharType="separate"/>
            </w:r>
            <w:r w:rsidR="00C12FA2">
              <w:rPr>
                <w:noProof/>
                <w:webHidden/>
              </w:rPr>
              <w:t>3</w:t>
            </w:r>
            <w:r w:rsidR="009A187B">
              <w:rPr>
                <w:noProof/>
                <w:webHidden/>
              </w:rPr>
              <w:fldChar w:fldCharType="end"/>
            </w:r>
          </w:hyperlink>
        </w:p>
        <w:p w14:paraId="1C22982A" w14:textId="4B270BF0" w:rsidR="009A187B" w:rsidRDefault="00DB2AFB">
          <w:pPr>
            <w:pStyle w:val="21"/>
            <w:tabs>
              <w:tab w:val="right" w:leader="dot" w:pos="9345"/>
            </w:tabs>
            <w:rPr>
              <w:rFonts w:asciiTheme="minorHAnsi" w:eastAsiaTheme="minorEastAsia" w:hAnsiTheme="minorHAnsi" w:cstheme="minorBidi"/>
              <w:noProof/>
              <w:lang w:eastAsia="ru-RU"/>
            </w:rPr>
          </w:pPr>
          <w:hyperlink w:anchor="_Toc9417471" w:history="1">
            <w:r w:rsidR="009A187B" w:rsidRPr="002D2283">
              <w:rPr>
                <w:rStyle w:val="a9"/>
                <w:rFonts w:ascii="Times New Roman" w:hAnsi="Times New Roman"/>
                <w:b/>
                <w:noProof/>
              </w:rPr>
              <w:t>1.1. Область применения</w:t>
            </w:r>
            <w:r w:rsidR="009A187B">
              <w:rPr>
                <w:noProof/>
                <w:webHidden/>
              </w:rPr>
              <w:tab/>
            </w:r>
            <w:r w:rsidR="009A187B">
              <w:rPr>
                <w:noProof/>
                <w:webHidden/>
              </w:rPr>
              <w:fldChar w:fldCharType="begin"/>
            </w:r>
            <w:r w:rsidR="009A187B">
              <w:rPr>
                <w:noProof/>
                <w:webHidden/>
              </w:rPr>
              <w:instrText xml:space="preserve"> PAGEREF _Toc9417471 \h </w:instrText>
            </w:r>
            <w:r w:rsidR="009A187B">
              <w:rPr>
                <w:noProof/>
                <w:webHidden/>
              </w:rPr>
            </w:r>
            <w:r w:rsidR="009A187B">
              <w:rPr>
                <w:noProof/>
                <w:webHidden/>
              </w:rPr>
              <w:fldChar w:fldCharType="separate"/>
            </w:r>
            <w:r w:rsidR="00C12FA2">
              <w:rPr>
                <w:noProof/>
                <w:webHidden/>
              </w:rPr>
              <w:t>3</w:t>
            </w:r>
            <w:r w:rsidR="009A187B">
              <w:rPr>
                <w:noProof/>
                <w:webHidden/>
              </w:rPr>
              <w:fldChar w:fldCharType="end"/>
            </w:r>
          </w:hyperlink>
        </w:p>
        <w:p w14:paraId="76344052" w14:textId="43433D7A" w:rsidR="009A187B" w:rsidRDefault="00DB2AFB">
          <w:pPr>
            <w:pStyle w:val="21"/>
            <w:tabs>
              <w:tab w:val="right" w:leader="dot" w:pos="9345"/>
            </w:tabs>
            <w:rPr>
              <w:rFonts w:asciiTheme="minorHAnsi" w:eastAsiaTheme="minorEastAsia" w:hAnsiTheme="minorHAnsi" w:cstheme="minorBidi"/>
              <w:noProof/>
              <w:lang w:eastAsia="ru-RU"/>
            </w:rPr>
          </w:pPr>
          <w:hyperlink w:anchor="_Toc9417472" w:history="1">
            <w:r w:rsidR="009A187B" w:rsidRPr="002D2283">
              <w:rPr>
                <w:rStyle w:val="a9"/>
                <w:rFonts w:ascii="Times New Roman" w:hAnsi="Times New Roman"/>
                <w:b/>
                <w:noProof/>
              </w:rPr>
              <w:t>1.2.</w:t>
            </w:r>
            <w:r w:rsidR="009A187B" w:rsidRPr="002D2283">
              <w:rPr>
                <w:rStyle w:val="a9"/>
                <w:rFonts w:ascii="Times New Roman" w:hAnsi="Times New Roman"/>
                <w:noProof/>
              </w:rPr>
              <w:t xml:space="preserve"> </w:t>
            </w:r>
            <w:r w:rsidR="009A187B" w:rsidRPr="002D2283">
              <w:rPr>
                <w:rStyle w:val="a9"/>
                <w:rFonts w:ascii="Times New Roman" w:hAnsi="Times New Roman"/>
                <w:b/>
                <w:noProof/>
              </w:rPr>
              <w:t>Краткое описание возможностей</w:t>
            </w:r>
            <w:r w:rsidR="009A187B">
              <w:rPr>
                <w:noProof/>
                <w:webHidden/>
              </w:rPr>
              <w:tab/>
            </w:r>
            <w:r w:rsidR="009A187B">
              <w:rPr>
                <w:noProof/>
                <w:webHidden/>
              </w:rPr>
              <w:fldChar w:fldCharType="begin"/>
            </w:r>
            <w:r w:rsidR="009A187B">
              <w:rPr>
                <w:noProof/>
                <w:webHidden/>
              </w:rPr>
              <w:instrText xml:space="preserve"> PAGEREF _Toc9417472 \h </w:instrText>
            </w:r>
            <w:r w:rsidR="009A187B">
              <w:rPr>
                <w:noProof/>
                <w:webHidden/>
              </w:rPr>
            </w:r>
            <w:r w:rsidR="009A187B">
              <w:rPr>
                <w:noProof/>
                <w:webHidden/>
              </w:rPr>
              <w:fldChar w:fldCharType="separate"/>
            </w:r>
            <w:r w:rsidR="00C12FA2">
              <w:rPr>
                <w:noProof/>
                <w:webHidden/>
              </w:rPr>
              <w:t>3</w:t>
            </w:r>
            <w:r w:rsidR="009A187B">
              <w:rPr>
                <w:noProof/>
                <w:webHidden/>
              </w:rPr>
              <w:fldChar w:fldCharType="end"/>
            </w:r>
          </w:hyperlink>
        </w:p>
        <w:p w14:paraId="4D948B6A" w14:textId="0953CBD0" w:rsidR="009A187B" w:rsidRDefault="00DB2AFB">
          <w:pPr>
            <w:pStyle w:val="21"/>
            <w:tabs>
              <w:tab w:val="right" w:leader="dot" w:pos="9345"/>
            </w:tabs>
            <w:rPr>
              <w:rFonts w:asciiTheme="minorHAnsi" w:eastAsiaTheme="minorEastAsia" w:hAnsiTheme="minorHAnsi" w:cstheme="minorBidi"/>
              <w:noProof/>
              <w:lang w:eastAsia="ru-RU"/>
            </w:rPr>
          </w:pPr>
          <w:hyperlink w:anchor="_Toc9417473" w:history="1">
            <w:r w:rsidR="009A187B" w:rsidRPr="002D2283">
              <w:rPr>
                <w:rStyle w:val="a9"/>
                <w:rFonts w:ascii="Times New Roman" w:hAnsi="Times New Roman"/>
                <w:b/>
                <w:noProof/>
              </w:rPr>
              <w:t>1.3. Уровень подготовки пользователя</w:t>
            </w:r>
            <w:r w:rsidR="009A187B">
              <w:rPr>
                <w:noProof/>
                <w:webHidden/>
              </w:rPr>
              <w:tab/>
            </w:r>
            <w:r w:rsidR="009A187B">
              <w:rPr>
                <w:noProof/>
                <w:webHidden/>
              </w:rPr>
              <w:fldChar w:fldCharType="begin"/>
            </w:r>
            <w:r w:rsidR="009A187B">
              <w:rPr>
                <w:noProof/>
                <w:webHidden/>
              </w:rPr>
              <w:instrText xml:space="preserve"> PAGEREF _Toc9417473 \h </w:instrText>
            </w:r>
            <w:r w:rsidR="009A187B">
              <w:rPr>
                <w:noProof/>
                <w:webHidden/>
              </w:rPr>
            </w:r>
            <w:r w:rsidR="009A187B">
              <w:rPr>
                <w:noProof/>
                <w:webHidden/>
              </w:rPr>
              <w:fldChar w:fldCharType="separate"/>
            </w:r>
            <w:r w:rsidR="00C12FA2">
              <w:rPr>
                <w:noProof/>
                <w:webHidden/>
              </w:rPr>
              <w:t>3</w:t>
            </w:r>
            <w:r w:rsidR="009A187B">
              <w:rPr>
                <w:noProof/>
                <w:webHidden/>
              </w:rPr>
              <w:fldChar w:fldCharType="end"/>
            </w:r>
          </w:hyperlink>
        </w:p>
        <w:p w14:paraId="56B544A3" w14:textId="246DD887" w:rsidR="009A187B" w:rsidRDefault="00DB2AFB">
          <w:pPr>
            <w:pStyle w:val="21"/>
            <w:tabs>
              <w:tab w:val="right" w:leader="dot" w:pos="9345"/>
            </w:tabs>
            <w:rPr>
              <w:rFonts w:asciiTheme="minorHAnsi" w:eastAsiaTheme="minorEastAsia" w:hAnsiTheme="minorHAnsi" w:cstheme="minorBidi"/>
              <w:noProof/>
              <w:lang w:eastAsia="ru-RU"/>
            </w:rPr>
          </w:pPr>
          <w:hyperlink w:anchor="_Toc9417474" w:history="1">
            <w:r w:rsidR="009A187B" w:rsidRPr="002D2283">
              <w:rPr>
                <w:rStyle w:val="a9"/>
                <w:rFonts w:ascii="Times New Roman" w:hAnsi="Times New Roman"/>
                <w:b/>
                <w:noProof/>
              </w:rPr>
              <w:t>1.4. Назначение и условия применения</w:t>
            </w:r>
            <w:r w:rsidR="009A187B">
              <w:rPr>
                <w:noProof/>
                <w:webHidden/>
              </w:rPr>
              <w:tab/>
            </w:r>
            <w:r w:rsidR="009A187B">
              <w:rPr>
                <w:noProof/>
                <w:webHidden/>
              </w:rPr>
              <w:fldChar w:fldCharType="begin"/>
            </w:r>
            <w:r w:rsidR="009A187B">
              <w:rPr>
                <w:noProof/>
                <w:webHidden/>
              </w:rPr>
              <w:instrText xml:space="preserve"> PAGEREF _Toc9417474 \h </w:instrText>
            </w:r>
            <w:r w:rsidR="009A187B">
              <w:rPr>
                <w:noProof/>
                <w:webHidden/>
              </w:rPr>
            </w:r>
            <w:r w:rsidR="009A187B">
              <w:rPr>
                <w:noProof/>
                <w:webHidden/>
              </w:rPr>
              <w:fldChar w:fldCharType="separate"/>
            </w:r>
            <w:r w:rsidR="00C12FA2">
              <w:rPr>
                <w:noProof/>
                <w:webHidden/>
              </w:rPr>
              <w:t>3</w:t>
            </w:r>
            <w:r w:rsidR="009A187B">
              <w:rPr>
                <w:noProof/>
                <w:webHidden/>
              </w:rPr>
              <w:fldChar w:fldCharType="end"/>
            </w:r>
          </w:hyperlink>
        </w:p>
        <w:p w14:paraId="031706F9" w14:textId="368EB20E" w:rsidR="009A187B" w:rsidRDefault="00DB2AFB">
          <w:pPr>
            <w:pStyle w:val="21"/>
            <w:tabs>
              <w:tab w:val="right" w:leader="dot" w:pos="9345"/>
            </w:tabs>
            <w:rPr>
              <w:rFonts w:asciiTheme="minorHAnsi" w:eastAsiaTheme="minorEastAsia" w:hAnsiTheme="minorHAnsi" w:cstheme="minorBidi"/>
              <w:noProof/>
              <w:lang w:eastAsia="ru-RU"/>
            </w:rPr>
          </w:pPr>
          <w:hyperlink w:anchor="_Toc9417475" w:history="1">
            <w:r w:rsidR="009A187B" w:rsidRPr="002D2283">
              <w:rPr>
                <w:rStyle w:val="a9"/>
                <w:rFonts w:ascii="Times New Roman" w:hAnsi="Times New Roman"/>
                <w:b/>
                <w:noProof/>
              </w:rPr>
              <w:t>1.5. Варианты подключения</w:t>
            </w:r>
            <w:r w:rsidR="009A187B">
              <w:rPr>
                <w:noProof/>
                <w:webHidden/>
              </w:rPr>
              <w:tab/>
            </w:r>
            <w:r w:rsidR="009A187B">
              <w:rPr>
                <w:noProof/>
                <w:webHidden/>
              </w:rPr>
              <w:fldChar w:fldCharType="begin"/>
            </w:r>
            <w:r w:rsidR="009A187B">
              <w:rPr>
                <w:noProof/>
                <w:webHidden/>
              </w:rPr>
              <w:instrText xml:space="preserve"> PAGEREF _Toc9417475 \h </w:instrText>
            </w:r>
            <w:r w:rsidR="009A187B">
              <w:rPr>
                <w:noProof/>
                <w:webHidden/>
              </w:rPr>
            </w:r>
            <w:r w:rsidR="009A187B">
              <w:rPr>
                <w:noProof/>
                <w:webHidden/>
              </w:rPr>
              <w:fldChar w:fldCharType="separate"/>
            </w:r>
            <w:r w:rsidR="00C12FA2">
              <w:rPr>
                <w:noProof/>
                <w:webHidden/>
              </w:rPr>
              <w:t>4</w:t>
            </w:r>
            <w:r w:rsidR="009A187B">
              <w:rPr>
                <w:noProof/>
                <w:webHidden/>
              </w:rPr>
              <w:fldChar w:fldCharType="end"/>
            </w:r>
          </w:hyperlink>
        </w:p>
        <w:p w14:paraId="25732532" w14:textId="23C1CFFF" w:rsidR="009A187B" w:rsidRDefault="00DB2AFB">
          <w:pPr>
            <w:pStyle w:val="11"/>
            <w:tabs>
              <w:tab w:val="right" w:leader="dot" w:pos="9345"/>
            </w:tabs>
            <w:rPr>
              <w:rFonts w:asciiTheme="minorHAnsi" w:eastAsiaTheme="minorEastAsia" w:hAnsiTheme="minorHAnsi" w:cstheme="minorBidi"/>
              <w:noProof/>
              <w:lang w:eastAsia="ru-RU"/>
            </w:rPr>
          </w:pPr>
          <w:hyperlink w:anchor="_Toc9417476" w:history="1">
            <w:r w:rsidR="009A187B" w:rsidRPr="002D2283">
              <w:rPr>
                <w:rStyle w:val="a9"/>
                <w:rFonts w:ascii="Times New Roman" w:hAnsi="Times New Roman"/>
                <w:b/>
                <w:noProof/>
              </w:rPr>
              <w:t>2. Краткое руководство по эксплуатации</w:t>
            </w:r>
            <w:r w:rsidR="009A187B">
              <w:rPr>
                <w:noProof/>
                <w:webHidden/>
              </w:rPr>
              <w:tab/>
            </w:r>
            <w:r w:rsidR="009A187B">
              <w:rPr>
                <w:noProof/>
                <w:webHidden/>
              </w:rPr>
              <w:fldChar w:fldCharType="begin"/>
            </w:r>
            <w:r w:rsidR="009A187B">
              <w:rPr>
                <w:noProof/>
                <w:webHidden/>
              </w:rPr>
              <w:instrText xml:space="preserve"> PAGEREF _Toc9417476 \h </w:instrText>
            </w:r>
            <w:r w:rsidR="009A187B">
              <w:rPr>
                <w:noProof/>
                <w:webHidden/>
              </w:rPr>
            </w:r>
            <w:r w:rsidR="009A187B">
              <w:rPr>
                <w:noProof/>
                <w:webHidden/>
              </w:rPr>
              <w:fldChar w:fldCharType="separate"/>
            </w:r>
            <w:r w:rsidR="00C12FA2">
              <w:rPr>
                <w:noProof/>
                <w:webHidden/>
              </w:rPr>
              <w:t>5</w:t>
            </w:r>
            <w:r w:rsidR="009A187B">
              <w:rPr>
                <w:noProof/>
                <w:webHidden/>
              </w:rPr>
              <w:fldChar w:fldCharType="end"/>
            </w:r>
          </w:hyperlink>
        </w:p>
        <w:p w14:paraId="4D66C57C" w14:textId="29EAFDED" w:rsidR="009A187B" w:rsidRDefault="00DB2AFB">
          <w:pPr>
            <w:pStyle w:val="11"/>
            <w:tabs>
              <w:tab w:val="right" w:leader="dot" w:pos="9345"/>
            </w:tabs>
            <w:rPr>
              <w:rFonts w:asciiTheme="minorHAnsi" w:eastAsiaTheme="minorEastAsia" w:hAnsiTheme="minorHAnsi" w:cstheme="minorBidi"/>
              <w:noProof/>
              <w:lang w:eastAsia="ru-RU"/>
            </w:rPr>
          </w:pPr>
          <w:hyperlink w:anchor="_Toc9417477" w:history="1">
            <w:r w:rsidR="009A187B" w:rsidRPr="002D2283">
              <w:rPr>
                <w:rStyle w:val="a9"/>
                <w:rFonts w:ascii="Times New Roman" w:hAnsi="Times New Roman"/>
                <w:b/>
                <w:noProof/>
              </w:rPr>
              <w:t>3. Устройство нейрогарнитуры «ГАРАНТ-ЭЭГ»</w:t>
            </w:r>
            <w:r w:rsidR="009A187B">
              <w:rPr>
                <w:noProof/>
                <w:webHidden/>
              </w:rPr>
              <w:tab/>
            </w:r>
            <w:r w:rsidR="009A187B">
              <w:rPr>
                <w:noProof/>
                <w:webHidden/>
              </w:rPr>
              <w:fldChar w:fldCharType="begin"/>
            </w:r>
            <w:r w:rsidR="009A187B">
              <w:rPr>
                <w:noProof/>
                <w:webHidden/>
              </w:rPr>
              <w:instrText xml:space="preserve"> PAGEREF _Toc9417477 \h </w:instrText>
            </w:r>
            <w:r w:rsidR="009A187B">
              <w:rPr>
                <w:noProof/>
                <w:webHidden/>
              </w:rPr>
            </w:r>
            <w:r w:rsidR="009A187B">
              <w:rPr>
                <w:noProof/>
                <w:webHidden/>
              </w:rPr>
              <w:fldChar w:fldCharType="separate"/>
            </w:r>
            <w:r w:rsidR="00C12FA2">
              <w:rPr>
                <w:noProof/>
                <w:webHidden/>
              </w:rPr>
              <w:t>6</w:t>
            </w:r>
            <w:r w:rsidR="009A187B">
              <w:rPr>
                <w:noProof/>
                <w:webHidden/>
              </w:rPr>
              <w:fldChar w:fldCharType="end"/>
            </w:r>
          </w:hyperlink>
        </w:p>
        <w:p w14:paraId="7AB2FA1D" w14:textId="514D88B5" w:rsidR="009A187B" w:rsidRDefault="00DB2AFB">
          <w:pPr>
            <w:pStyle w:val="21"/>
            <w:tabs>
              <w:tab w:val="right" w:leader="dot" w:pos="9345"/>
            </w:tabs>
            <w:rPr>
              <w:rFonts w:asciiTheme="minorHAnsi" w:eastAsiaTheme="minorEastAsia" w:hAnsiTheme="minorHAnsi" w:cstheme="minorBidi"/>
              <w:noProof/>
              <w:lang w:eastAsia="ru-RU"/>
            </w:rPr>
          </w:pPr>
          <w:hyperlink w:anchor="_Toc9417478" w:history="1">
            <w:r w:rsidR="009A187B" w:rsidRPr="002D2283">
              <w:rPr>
                <w:rStyle w:val="a9"/>
                <w:rFonts w:ascii="Times New Roman" w:hAnsi="Times New Roman"/>
                <w:b/>
                <w:noProof/>
              </w:rPr>
              <w:t>3.1. Установка элемента питания</w:t>
            </w:r>
            <w:r w:rsidR="009A187B">
              <w:rPr>
                <w:noProof/>
                <w:webHidden/>
              </w:rPr>
              <w:tab/>
            </w:r>
            <w:r w:rsidR="009A187B">
              <w:rPr>
                <w:noProof/>
                <w:webHidden/>
              </w:rPr>
              <w:fldChar w:fldCharType="begin"/>
            </w:r>
            <w:r w:rsidR="009A187B">
              <w:rPr>
                <w:noProof/>
                <w:webHidden/>
              </w:rPr>
              <w:instrText xml:space="preserve"> PAGEREF _Toc9417478 \h </w:instrText>
            </w:r>
            <w:r w:rsidR="009A187B">
              <w:rPr>
                <w:noProof/>
                <w:webHidden/>
              </w:rPr>
            </w:r>
            <w:r w:rsidR="009A187B">
              <w:rPr>
                <w:noProof/>
                <w:webHidden/>
              </w:rPr>
              <w:fldChar w:fldCharType="separate"/>
            </w:r>
            <w:r w:rsidR="00C12FA2">
              <w:rPr>
                <w:noProof/>
                <w:webHidden/>
              </w:rPr>
              <w:t>7</w:t>
            </w:r>
            <w:r w:rsidR="009A187B">
              <w:rPr>
                <w:noProof/>
                <w:webHidden/>
              </w:rPr>
              <w:fldChar w:fldCharType="end"/>
            </w:r>
          </w:hyperlink>
        </w:p>
        <w:p w14:paraId="3F322318" w14:textId="71D2E24E" w:rsidR="009A187B" w:rsidRDefault="00DB2AFB">
          <w:pPr>
            <w:pStyle w:val="21"/>
            <w:tabs>
              <w:tab w:val="right" w:leader="dot" w:pos="9345"/>
            </w:tabs>
            <w:rPr>
              <w:rFonts w:asciiTheme="minorHAnsi" w:eastAsiaTheme="minorEastAsia" w:hAnsiTheme="minorHAnsi" w:cstheme="minorBidi"/>
              <w:noProof/>
              <w:lang w:eastAsia="ru-RU"/>
            </w:rPr>
          </w:pPr>
          <w:hyperlink w:anchor="_Toc9417479" w:history="1">
            <w:r w:rsidR="009A187B" w:rsidRPr="002D2283">
              <w:rPr>
                <w:rStyle w:val="a9"/>
                <w:rFonts w:ascii="Times New Roman" w:hAnsi="Times New Roman"/>
                <w:b/>
                <w:noProof/>
              </w:rPr>
              <w:t>3.2. Включение нейрогарнитуры</w:t>
            </w:r>
            <w:r w:rsidR="009A187B">
              <w:rPr>
                <w:noProof/>
                <w:webHidden/>
              </w:rPr>
              <w:tab/>
            </w:r>
            <w:r w:rsidR="009A187B">
              <w:rPr>
                <w:noProof/>
                <w:webHidden/>
              </w:rPr>
              <w:fldChar w:fldCharType="begin"/>
            </w:r>
            <w:r w:rsidR="009A187B">
              <w:rPr>
                <w:noProof/>
                <w:webHidden/>
              </w:rPr>
              <w:instrText xml:space="preserve"> PAGEREF _Toc9417479 \h </w:instrText>
            </w:r>
            <w:r w:rsidR="009A187B">
              <w:rPr>
                <w:noProof/>
                <w:webHidden/>
              </w:rPr>
            </w:r>
            <w:r w:rsidR="009A187B">
              <w:rPr>
                <w:noProof/>
                <w:webHidden/>
              </w:rPr>
              <w:fldChar w:fldCharType="separate"/>
            </w:r>
            <w:r w:rsidR="00C12FA2">
              <w:rPr>
                <w:noProof/>
                <w:webHidden/>
              </w:rPr>
              <w:t>7</w:t>
            </w:r>
            <w:r w:rsidR="009A187B">
              <w:rPr>
                <w:noProof/>
                <w:webHidden/>
              </w:rPr>
              <w:fldChar w:fldCharType="end"/>
            </w:r>
          </w:hyperlink>
        </w:p>
        <w:p w14:paraId="0179339A" w14:textId="46A1D02E" w:rsidR="009A187B" w:rsidRDefault="00DB2AFB">
          <w:pPr>
            <w:pStyle w:val="21"/>
            <w:tabs>
              <w:tab w:val="right" w:leader="dot" w:pos="9345"/>
            </w:tabs>
            <w:rPr>
              <w:rFonts w:asciiTheme="minorHAnsi" w:eastAsiaTheme="minorEastAsia" w:hAnsiTheme="minorHAnsi" w:cstheme="minorBidi"/>
              <w:noProof/>
              <w:lang w:eastAsia="ru-RU"/>
            </w:rPr>
          </w:pPr>
          <w:hyperlink w:anchor="_Toc9417480" w:history="1">
            <w:r w:rsidR="009A187B" w:rsidRPr="002D2283">
              <w:rPr>
                <w:rStyle w:val="a9"/>
                <w:rFonts w:ascii="Times New Roman" w:hAnsi="Times New Roman"/>
                <w:b/>
                <w:noProof/>
              </w:rPr>
              <w:t>3.3. Установка нейрогарнитуры на голове пользователя-пациента</w:t>
            </w:r>
            <w:r w:rsidR="009A187B">
              <w:rPr>
                <w:noProof/>
                <w:webHidden/>
              </w:rPr>
              <w:tab/>
            </w:r>
            <w:r w:rsidR="009A187B">
              <w:rPr>
                <w:noProof/>
                <w:webHidden/>
              </w:rPr>
              <w:fldChar w:fldCharType="begin"/>
            </w:r>
            <w:r w:rsidR="009A187B">
              <w:rPr>
                <w:noProof/>
                <w:webHidden/>
              </w:rPr>
              <w:instrText xml:space="preserve"> PAGEREF _Toc9417480 \h </w:instrText>
            </w:r>
            <w:r w:rsidR="009A187B">
              <w:rPr>
                <w:noProof/>
                <w:webHidden/>
              </w:rPr>
            </w:r>
            <w:r w:rsidR="009A187B">
              <w:rPr>
                <w:noProof/>
                <w:webHidden/>
              </w:rPr>
              <w:fldChar w:fldCharType="separate"/>
            </w:r>
            <w:r w:rsidR="00C12FA2">
              <w:rPr>
                <w:noProof/>
                <w:webHidden/>
              </w:rPr>
              <w:t>8</w:t>
            </w:r>
            <w:r w:rsidR="009A187B">
              <w:rPr>
                <w:noProof/>
                <w:webHidden/>
              </w:rPr>
              <w:fldChar w:fldCharType="end"/>
            </w:r>
          </w:hyperlink>
        </w:p>
        <w:p w14:paraId="21BD534B" w14:textId="78F94198" w:rsidR="009A187B" w:rsidRDefault="00DB2AFB">
          <w:pPr>
            <w:pStyle w:val="21"/>
            <w:tabs>
              <w:tab w:val="right" w:leader="dot" w:pos="9345"/>
            </w:tabs>
            <w:rPr>
              <w:rFonts w:asciiTheme="minorHAnsi" w:eastAsiaTheme="minorEastAsia" w:hAnsiTheme="minorHAnsi" w:cstheme="minorBidi"/>
              <w:noProof/>
              <w:lang w:eastAsia="ru-RU"/>
            </w:rPr>
          </w:pPr>
          <w:hyperlink w:anchor="_Toc9417481" w:history="1">
            <w:r w:rsidR="009A187B" w:rsidRPr="002D2283">
              <w:rPr>
                <w:rStyle w:val="a9"/>
                <w:rFonts w:ascii="Times New Roman" w:hAnsi="Times New Roman"/>
                <w:b/>
                <w:noProof/>
              </w:rPr>
              <w:t>3.4. Завершение работы с нейрогарнитурой</w:t>
            </w:r>
            <w:r w:rsidR="009A187B">
              <w:rPr>
                <w:noProof/>
                <w:webHidden/>
              </w:rPr>
              <w:tab/>
            </w:r>
            <w:r w:rsidR="009A187B">
              <w:rPr>
                <w:noProof/>
                <w:webHidden/>
              </w:rPr>
              <w:fldChar w:fldCharType="begin"/>
            </w:r>
            <w:r w:rsidR="009A187B">
              <w:rPr>
                <w:noProof/>
                <w:webHidden/>
              </w:rPr>
              <w:instrText xml:space="preserve"> PAGEREF _Toc9417481 \h </w:instrText>
            </w:r>
            <w:r w:rsidR="009A187B">
              <w:rPr>
                <w:noProof/>
                <w:webHidden/>
              </w:rPr>
            </w:r>
            <w:r w:rsidR="009A187B">
              <w:rPr>
                <w:noProof/>
                <w:webHidden/>
              </w:rPr>
              <w:fldChar w:fldCharType="separate"/>
            </w:r>
            <w:r w:rsidR="00C12FA2">
              <w:rPr>
                <w:noProof/>
                <w:webHidden/>
              </w:rPr>
              <w:t>11</w:t>
            </w:r>
            <w:r w:rsidR="009A187B">
              <w:rPr>
                <w:noProof/>
                <w:webHidden/>
              </w:rPr>
              <w:fldChar w:fldCharType="end"/>
            </w:r>
          </w:hyperlink>
        </w:p>
        <w:p w14:paraId="77312E80" w14:textId="438015C7" w:rsidR="009A187B" w:rsidRDefault="00DB2AFB">
          <w:pPr>
            <w:pStyle w:val="21"/>
            <w:tabs>
              <w:tab w:val="right" w:leader="dot" w:pos="9345"/>
            </w:tabs>
            <w:rPr>
              <w:rFonts w:asciiTheme="minorHAnsi" w:eastAsiaTheme="minorEastAsia" w:hAnsiTheme="minorHAnsi" w:cstheme="minorBidi"/>
              <w:noProof/>
              <w:lang w:eastAsia="ru-RU"/>
            </w:rPr>
          </w:pPr>
          <w:hyperlink w:anchor="_Toc9417482" w:history="1">
            <w:r w:rsidR="009A187B" w:rsidRPr="002D2283">
              <w:rPr>
                <w:rStyle w:val="a9"/>
                <w:rFonts w:ascii="Times New Roman" w:hAnsi="Times New Roman"/>
                <w:b/>
                <w:noProof/>
              </w:rPr>
              <w:t>3.5. Очистка и дезинфекция нейрогарнитуры</w:t>
            </w:r>
            <w:r w:rsidR="009A187B">
              <w:rPr>
                <w:noProof/>
                <w:webHidden/>
              </w:rPr>
              <w:tab/>
            </w:r>
            <w:r w:rsidR="009A187B">
              <w:rPr>
                <w:noProof/>
                <w:webHidden/>
              </w:rPr>
              <w:fldChar w:fldCharType="begin"/>
            </w:r>
            <w:r w:rsidR="009A187B">
              <w:rPr>
                <w:noProof/>
                <w:webHidden/>
              </w:rPr>
              <w:instrText xml:space="preserve"> PAGEREF _Toc9417482 \h </w:instrText>
            </w:r>
            <w:r w:rsidR="009A187B">
              <w:rPr>
                <w:noProof/>
                <w:webHidden/>
              </w:rPr>
            </w:r>
            <w:r w:rsidR="009A187B">
              <w:rPr>
                <w:noProof/>
                <w:webHidden/>
              </w:rPr>
              <w:fldChar w:fldCharType="separate"/>
            </w:r>
            <w:r w:rsidR="00C12FA2">
              <w:rPr>
                <w:noProof/>
                <w:webHidden/>
              </w:rPr>
              <w:t>12</w:t>
            </w:r>
            <w:r w:rsidR="009A187B">
              <w:rPr>
                <w:noProof/>
                <w:webHidden/>
              </w:rPr>
              <w:fldChar w:fldCharType="end"/>
            </w:r>
          </w:hyperlink>
        </w:p>
        <w:p w14:paraId="34D1CA11" w14:textId="06772232" w:rsidR="009A187B" w:rsidRDefault="00DB2AFB">
          <w:pPr>
            <w:pStyle w:val="21"/>
            <w:tabs>
              <w:tab w:val="right" w:leader="dot" w:pos="9345"/>
            </w:tabs>
            <w:rPr>
              <w:rFonts w:asciiTheme="minorHAnsi" w:eastAsiaTheme="minorEastAsia" w:hAnsiTheme="minorHAnsi" w:cstheme="minorBidi"/>
              <w:noProof/>
              <w:lang w:eastAsia="ru-RU"/>
            </w:rPr>
          </w:pPr>
          <w:hyperlink w:anchor="_Toc9417483" w:history="1">
            <w:r w:rsidR="009A187B" w:rsidRPr="002D2283">
              <w:rPr>
                <w:rStyle w:val="a9"/>
                <w:rFonts w:ascii="Times New Roman" w:hAnsi="Times New Roman"/>
                <w:b/>
                <w:noProof/>
              </w:rPr>
              <w:t>3.6. Порядок очистки</w:t>
            </w:r>
            <w:r w:rsidR="009A187B">
              <w:rPr>
                <w:noProof/>
                <w:webHidden/>
              </w:rPr>
              <w:tab/>
            </w:r>
            <w:r w:rsidR="009A187B">
              <w:rPr>
                <w:noProof/>
                <w:webHidden/>
              </w:rPr>
              <w:fldChar w:fldCharType="begin"/>
            </w:r>
            <w:r w:rsidR="009A187B">
              <w:rPr>
                <w:noProof/>
                <w:webHidden/>
              </w:rPr>
              <w:instrText xml:space="preserve"> PAGEREF _Toc9417483 \h </w:instrText>
            </w:r>
            <w:r w:rsidR="009A187B">
              <w:rPr>
                <w:noProof/>
                <w:webHidden/>
              </w:rPr>
            </w:r>
            <w:r w:rsidR="009A187B">
              <w:rPr>
                <w:noProof/>
                <w:webHidden/>
              </w:rPr>
              <w:fldChar w:fldCharType="separate"/>
            </w:r>
            <w:r w:rsidR="00C12FA2">
              <w:rPr>
                <w:noProof/>
                <w:webHidden/>
              </w:rPr>
              <w:t>12</w:t>
            </w:r>
            <w:r w:rsidR="009A187B">
              <w:rPr>
                <w:noProof/>
                <w:webHidden/>
              </w:rPr>
              <w:fldChar w:fldCharType="end"/>
            </w:r>
          </w:hyperlink>
        </w:p>
        <w:p w14:paraId="6F41BD13" w14:textId="55AFCC66" w:rsidR="009A187B" w:rsidRDefault="00DB2AFB">
          <w:pPr>
            <w:pStyle w:val="21"/>
            <w:tabs>
              <w:tab w:val="right" w:leader="dot" w:pos="9345"/>
            </w:tabs>
            <w:rPr>
              <w:rFonts w:asciiTheme="minorHAnsi" w:eastAsiaTheme="minorEastAsia" w:hAnsiTheme="minorHAnsi" w:cstheme="minorBidi"/>
              <w:noProof/>
              <w:lang w:eastAsia="ru-RU"/>
            </w:rPr>
          </w:pPr>
          <w:hyperlink w:anchor="_Toc9417484" w:history="1">
            <w:r w:rsidR="009A187B" w:rsidRPr="002D2283">
              <w:rPr>
                <w:rStyle w:val="a9"/>
                <w:rFonts w:ascii="Times New Roman" w:hAnsi="Times New Roman"/>
                <w:b/>
                <w:noProof/>
              </w:rPr>
              <w:t>3.7. Дезинфекция нейрогарнитуры</w:t>
            </w:r>
            <w:r w:rsidR="009A187B">
              <w:rPr>
                <w:noProof/>
                <w:webHidden/>
              </w:rPr>
              <w:tab/>
            </w:r>
            <w:r w:rsidR="009A187B">
              <w:rPr>
                <w:noProof/>
                <w:webHidden/>
              </w:rPr>
              <w:fldChar w:fldCharType="begin"/>
            </w:r>
            <w:r w:rsidR="009A187B">
              <w:rPr>
                <w:noProof/>
                <w:webHidden/>
              </w:rPr>
              <w:instrText xml:space="preserve"> PAGEREF _Toc9417484 \h </w:instrText>
            </w:r>
            <w:r w:rsidR="009A187B">
              <w:rPr>
                <w:noProof/>
                <w:webHidden/>
              </w:rPr>
            </w:r>
            <w:r w:rsidR="009A187B">
              <w:rPr>
                <w:noProof/>
                <w:webHidden/>
              </w:rPr>
              <w:fldChar w:fldCharType="separate"/>
            </w:r>
            <w:r w:rsidR="00C12FA2">
              <w:rPr>
                <w:noProof/>
                <w:webHidden/>
              </w:rPr>
              <w:t>12</w:t>
            </w:r>
            <w:r w:rsidR="009A187B">
              <w:rPr>
                <w:noProof/>
                <w:webHidden/>
              </w:rPr>
              <w:fldChar w:fldCharType="end"/>
            </w:r>
          </w:hyperlink>
        </w:p>
        <w:p w14:paraId="47FF6602" w14:textId="64AF5907" w:rsidR="009A187B" w:rsidRDefault="00DB2AFB">
          <w:pPr>
            <w:pStyle w:val="21"/>
            <w:tabs>
              <w:tab w:val="right" w:leader="dot" w:pos="9345"/>
            </w:tabs>
            <w:rPr>
              <w:rFonts w:asciiTheme="minorHAnsi" w:eastAsiaTheme="minorEastAsia" w:hAnsiTheme="minorHAnsi" w:cstheme="minorBidi"/>
              <w:noProof/>
              <w:lang w:eastAsia="ru-RU"/>
            </w:rPr>
          </w:pPr>
          <w:hyperlink w:anchor="_Toc9417485" w:history="1">
            <w:r w:rsidR="009A187B" w:rsidRPr="002D2283">
              <w:rPr>
                <w:rStyle w:val="a9"/>
                <w:rFonts w:ascii="Times New Roman" w:hAnsi="Times New Roman"/>
                <w:b/>
                <w:noProof/>
              </w:rPr>
              <w:t>3.8. Запрещается</w:t>
            </w:r>
            <w:r w:rsidR="009A187B">
              <w:rPr>
                <w:noProof/>
                <w:webHidden/>
              </w:rPr>
              <w:tab/>
            </w:r>
            <w:r w:rsidR="009A187B">
              <w:rPr>
                <w:noProof/>
                <w:webHidden/>
              </w:rPr>
              <w:fldChar w:fldCharType="begin"/>
            </w:r>
            <w:r w:rsidR="009A187B">
              <w:rPr>
                <w:noProof/>
                <w:webHidden/>
              </w:rPr>
              <w:instrText xml:space="preserve"> PAGEREF _Toc9417485 \h </w:instrText>
            </w:r>
            <w:r w:rsidR="009A187B">
              <w:rPr>
                <w:noProof/>
                <w:webHidden/>
              </w:rPr>
            </w:r>
            <w:r w:rsidR="009A187B">
              <w:rPr>
                <w:noProof/>
                <w:webHidden/>
              </w:rPr>
              <w:fldChar w:fldCharType="separate"/>
            </w:r>
            <w:r w:rsidR="00C12FA2">
              <w:rPr>
                <w:noProof/>
                <w:webHidden/>
              </w:rPr>
              <w:t>13</w:t>
            </w:r>
            <w:r w:rsidR="009A187B">
              <w:rPr>
                <w:noProof/>
                <w:webHidden/>
              </w:rPr>
              <w:fldChar w:fldCharType="end"/>
            </w:r>
          </w:hyperlink>
        </w:p>
        <w:p w14:paraId="2BF927FB" w14:textId="6B1234BA" w:rsidR="009A187B" w:rsidRDefault="00DB2AFB">
          <w:pPr>
            <w:pStyle w:val="11"/>
            <w:tabs>
              <w:tab w:val="right" w:leader="dot" w:pos="9345"/>
            </w:tabs>
            <w:rPr>
              <w:rFonts w:asciiTheme="minorHAnsi" w:eastAsiaTheme="minorEastAsia" w:hAnsiTheme="minorHAnsi" w:cstheme="minorBidi"/>
              <w:noProof/>
              <w:lang w:eastAsia="ru-RU"/>
            </w:rPr>
          </w:pPr>
          <w:hyperlink w:anchor="_Toc9417486" w:history="1">
            <w:r w:rsidR="009A187B" w:rsidRPr="002D2283">
              <w:rPr>
                <w:rStyle w:val="a9"/>
                <w:rFonts w:ascii="Times New Roman" w:hAnsi="Times New Roman"/>
                <w:b/>
                <w:noProof/>
              </w:rPr>
              <w:t>4. Установка и настройка программы</w:t>
            </w:r>
            <w:r w:rsidR="009A187B">
              <w:rPr>
                <w:noProof/>
                <w:webHidden/>
              </w:rPr>
              <w:tab/>
            </w:r>
            <w:r w:rsidR="009A187B">
              <w:rPr>
                <w:noProof/>
                <w:webHidden/>
              </w:rPr>
              <w:fldChar w:fldCharType="begin"/>
            </w:r>
            <w:r w:rsidR="009A187B">
              <w:rPr>
                <w:noProof/>
                <w:webHidden/>
              </w:rPr>
              <w:instrText xml:space="preserve"> PAGEREF _Toc9417486 \h </w:instrText>
            </w:r>
            <w:r w:rsidR="009A187B">
              <w:rPr>
                <w:noProof/>
                <w:webHidden/>
              </w:rPr>
            </w:r>
            <w:r w:rsidR="009A187B">
              <w:rPr>
                <w:noProof/>
                <w:webHidden/>
              </w:rPr>
              <w:fldChar w:fldCharType="separate"/>
            </w:r>
            <w:r w:rsidR="00C12FA2">
              <w:rPr>
                <w:noProof/>
                <w:webHidden/>
              </w:rPr>
              <w:t>13</w:t>
            </w:r>
            <w:r w:rsidR="009A187B">
              <w:rPr>
                <w:noProof/>
                <w:webHidden/>
              </w:rPr>
              <w:fldChar w:fldCharType="end"/>
            </w:r>
          </w:hyperlink>
        </w:p>
        <w:p w14:paraId="107F8614" w14:textId="52AAAFDA" w:rsidR="009A187B" w:rsidRDefault="00DB2AFB">
          <w:pPr>
            <w:pStyle w:val="21"/>
            <w:tabs>
              <w:tab w:val="right" w:leader="dot" w:pos="9345"/>
            </w:tabs>
            <w:rPr>
              <w:rFonts w:asciiTheme="minorHAnsi" w:eastAsiaTheme="minorEastAsia" w:hAnsiTheme="minorHAnsi" w:cstheme="minorBidi"/>
              <w:noProof/>
              <w:lang w:eastAsia="ru-RU"/>
            </w:rPr>
          </w:pPr>
          <w:hyperlink w:anchor="_Toc9417487" w:history="1">
            <w:r w:rsidR="009A187B" w:rsidRPr="002D2283">
              <w:rPr>
                <w:rStyle w:val="a9"/>
                <w:rFonts w:ascii="Times New Roman" w:hAnsi="Times New Roman"/>
                <w:b/>
                <w:noProof/>
              </w:rPr>
              <w:t>4.1. Установка Нейрочата</w:t>
            </w:r>
            <w:r w:rsidR="009A187B">
              <w:rPr>
                <w:noProof/>
                <w:webHidden/>
              </w:rPr>
              <w:tab/>
            </w:r>
            <w:r w:rsidR="009A187B">
              <w:rPr>
                <w:noProof/>
                <w:webHidden/>
              </w:rPr>
              <w:fldChar w:fldCharType="begin"/>
            </w:r>
            <w:r w:rsidR="009A187B">
              <w:rPr>
                <w:noProof/>
                <w:webHidden/>
              </w:rPr>
              <w:instrText xml:space="preserve"> PAGEREF _Toc9417487 \h </w:instrText>
            </w:r>
            <w:r w:rsidR="009A187B">
              <w:rPr>
                <w:noProof/>
                <w:webHidden/>
              </w:rPr>
            </w:r>
            <w:r w:rsidR="009A187B">
              <w:rPr>
                <w:noProof/>
                <w:webHidden/>
              </w:rPr>
              <w:fldChar w:fldCharType="separate"/>
            </w:r>
            <w:r w:rsidR="00C12FA2">
              <w:rPr>
                <w:noProof/>
                <w:webHidden/>
              </w:rPr>
              <w:t>13</w:t>
            </w:r>
            <w:r w:rsidR="009A187B">
              <w:rPr>
                <w:noProof/>
                <w:webHidden/>
              </w:rPr>
              <w:fldChar w:fldCharType="end"/>
            </w:r>
          </w:hyperlink>
        </w:p>
        <w:p w14:paraId="07476218" w14:textId="3B186596" w:rsidR="009A187B" w:rsidRDefault="00DB2AFB">
          <w:pPr>
            <w:pStyle w:val="21"/>
            <w:tabs>
              <w:tab w:val="right" w:leader="dot" w:pos="9345"/>
            </w:tabs>
            <w:rPr>
              <w:rFonts w:asciiTheme="minorHAnsi" w:eastAsiaTheme="minorEastAsia" w:hAnsiTheme="minorHAnsi" w:cstheme="minorBidi"/>
              <w:noProof/>
              <w:lang w:eastAsia="ru-RU"/>
            </w:rPr>
          </w:pPr>
          <w:hyperlink w:anchor="_Toc9417488" w:history="1">
            <w:r w:rsidR="009A187B" w:rsidRPr="002D2283">
              <w:rPr>
                <w:rStyle w:val="a9"/>
                <w:rFonts w:ascii="Times New Roman" w:hAnsi="Times New Roman"/>
                <w:b/>
                <w:noProof/>
              </w:rPr>
              <w:t>4.2. Регистрация</w:t>
            </w:r>
            <w:r w:rsidR="009A187B">
              <w:rPr>
                <w:noProof/>
                <w:webHidden/>
              </w:rPr>
              <w:tab/>
            </w:r>
            <w:r w:rsidR="009A187B">
              <w:rPr>
                <w:noProof/>
                <w:webHidden/>
              </w:rPr>
              <w:fldChar w:fldCharType="begin"/>
            </w:r>
            <w:r w:rsidR="009A187B">
              <w:rPr>
                <w:noProof/>
                <w:webHidden/>
              </w:rPr>
              <w:instrText xml:space="preserve"> PAGEREF _Toc9417488 \h </w:instrText>
            </w:r>
            <w:r w:rsidR="009A187B">
              <w:rPr>
                <w:noProof/>
                <w:webHidden/>
              </w:rPr>
            </w:r>
            <w:r w:rsidR="009A187B">
              <w:rPr>
                <w:noProof/>
                <w:webHidden/>
              </w:rPr>
              <w:fldChar w:fldCharType="separate"/>
            </w:r>
            <w:r w:rsidR="00C12FA2">
              <w:rPr>
                <w:noProof/>
                <w:webHidden/>
              </w:rPr>
              <w:t>15</w:t>
            </w:r>
            <w:r w:rsidR="009A187B">
              <w:rPr>
                <w:noProof/>
                <w:webHidden/>
              </w:rPr>
              <w:fldChar w:fldCharType="end"/>
            </w:r>
          </w:hyperlink>
        </w:p>
        <w:p w14:paraId="588AE85E" w14:textId="76DAB9AC" w:rsidR="009A187B" w:rsidRDefault="00DB2AFB">
          <w:pPr>
            <w:pStyle w:val="21"/>
            <w:tabs>
              <w:tab w:val="right" w:leader="dot" w:pos="9345"/>
            </w:tabs>
            <w:rPr>
              <w:rFonts w:asciiTheme="minorHAnsi" w:eastAsiaTheme="minorEastAsia" w:hAnsiTheme="minorHAnsi" w:cstheme="minorBidi"/>
              <w:noProof/>
              <w:lang w:eastAsia="ru-RU"/>
            </w:rPr>
          </w:pPr>
          <w:hyperlink w:anchor="_Toc9417489" w:history="1">
            <w:r w:rsidR="009A187B" w:rsidRPr="002D2283">
              <w:rPr>
                <w:rStyle w:val="a9"/>
                <w:rFonts w:ascii="Times New Roman" w:hAnsi="Times New Roman"/>
                <w:b/>
                <w:noProof/>
              </w:rPr>
              <w:t>4.3. Добавление контакта</w:t>
            </w:r>
            <w:r w:rsidR="009A187B">
              <w:rPr>
                <w:noProof/>
                <w:webHidden/>
              </w:rPr>
              <w:tab/>
            </w:r>
            <w:r w:rsidR="009A187B">
              <w:rPr>
                <w:noProof/>
                <w:webHidden/>
              </w:rPr>
              <w:fldChar w:fldCharType="begin"/>
            </w:r>
            <w:r w:rsidR="009A187B">
              <w:rPr>
                <w:noProof/>
                <w:webHidden/>
              </w:rPr>
              <w:instrText xml:space="preserve"> PAGEREF _Toc9417489 \h </w:instrText>
            </w:r>
            <w:r w:rsidR="009A187B">
              <w:rPr>
                <w:noProof/>
                <w:webHidden/>
              </w:rPr>
            </w:r>
            <w:r w:rsidR="009A187B">
              <w:rPr>
                <w:noProof/>
                <w:webHidden/>
              </w:rPr>
              <w:fldChar w:fldCharType="separate"/>
            </w:r>
            <w:r w:rsidR="00C12FA2">
              <w:rPr>
                <w:noProof/>
                <w:webHidden/>
              </w:rPr>
              <w:t>16</w:t>
            </w:r>
            <w:r w:rsidR="009A187B">
              <w:rPr>
                <w:noProof/>
                <w:webHidden/>
              </w:rPr>
              <w:fldChar w:fldCharType="end"/>
            </w:r>
          </w:hyperlink>
        </w:p>
        <w:p w14:paraId="64013A15" w14:textId="0B257561" w:rsidR="009A187B" w:rsidRDefault="00DB2AFB">
          <w:pPr>
            <w:pStyle w:val="21"/>
            <w:tabs>
              <w:tab w:val="right" w:leader="dot" w:pos="9345"/>
            </w:tabs>
            <w:rPr>
              <w:rFonts w:asciiTheme="minorHAnsi" w:eastAsiaTheme="minorEastAsia" w:hAnsiTheme="minorHAnsi" w:cstheme="minorBidi"/>
              <w:noProof/>
              <w:lang w:eastAsia="ru-RU"/>
            </w:rPr>
          </w:pPr>
          <w:hyperlink w:anchor="_Toc9417490" w:history="1">
            <w:r w:rsidR="009A187B" w:rsidRPr="002D2283">
              <w:rPr>
                <w:rStyle w:val="a9"/>
                <w:rFonts w:ascii="Times New Roman" w:hAnsi="Times New Roman"/>
                <w:b/>
                <w:noProof/>
              </w:rPr>
              <w:t>4.4. Привязка номера телефона</w:t>
            </w:r>
            <w:r w:rsidR="009A187B">
              <w:rPr>
                <w:noProof/>
                <w:webHidden/>
              </w:rPr>
              <w:tab/>
            </w:r>
            <w:r w:rsidR="009A187B">
              <w:rPr>
                <w:noProof/>
                <w:webHidden/>
              </w:rPr>
              <w:fldChar w:fldCharType="begin"/>
            </w:r>
            <w:r w:rsidR="009A187B">
              <w:rPr>
                <w:noProof/>
                <w:webHidden/>
              </w:rPr>
              <w:instrText xml:space="preserve"> PAGEREF _Toc9417490 \h </w:instrText>
            </w:r>
            <w:r w:rsidR="009A187B">
              <w:rPr>
                <w:noProof/>
                <w:webHidden/>
              </w:rPr>
            </w:r>
            <w:r w:rsidR="009A187B">
              <w:rPr>
                <w:noProof/>
                <w:webHidden/>
              </w:rPr>
              <w:fldChar w:fldCharType="separate"/>
            </w:r>
            <w:r w:rsidR="00C12FA2">
              <w:rPr>
                <w:noProof/>
                <w:webHidden/>
              </w:rPr>
              <w:t>18</w:t>
            </w:r>
            <w:r w:rsidR="009A187B">
              <w:rPr>
                <w:noProof/>
                <w:webHidden/>
              </w:rPr>
              <w:fldChar w:fldCharType="end"/>
            </w:r>
          </w:hyperlink>
        </w:p>
        <w:p w14:paraId="1E1E32F7" w14:textId="33CCEF7D" w:rsidR="009A187B" w:rsidRDefault="00DB2AFB">
          <w:pPr>
            <w:pStyle w:val="21"/>
            <w:tabs>
              <w:tab w:val="right" w:leader="dot" w:pos="9345"/>
            </w:tabs>
            <w:rPr>
              <w:rFonts w:asciiTheme="minorHAnsi" w:eastAsiaTheme="minorEastAsia" w:hAnsiTheme="minorHAnsi" w:cstheme="minorBidi"/>
              <w:noProof/>
              <w:lang w:eastAsia="ru-RU"/>
            </w:rPr>
          </w:pPr>
          <w:hyperlink w:anchor="_Toc9417491" w:history="1">
            <w:r w:rsidR="009A187B" w:rsidRPr="002D2283">
              <w:rPr>
                <w:rStyle w:val="a9"/>
                <w:rFonts w:ascii="Times New Roman" w:hAnsi="Times New Roman"/>
                <w:b/>
                <w:noProof/>
              </w:rPr>
              <w:t>4.5. Настройка сетевого подключения</w:t>
            </w:r>
            <w:r w:rsidR="009A187B">
              <w:rPr>
                <w:noProof/>
                <w:webHidden/>
              </w:rPr>
              <w:tab/>
            </w:r>
            <w:r w:rsidR="009A187B">
              <w:rPr>
                <w:noProof/>
                <w:webHidden/>
              </w:rPr>
              <w:fldChar w:fldCharType="begin"/>
            </w:r>
            <w:r w:rsidR="009A187B">
              <w:rPr>
                <w:noProof/>
                <w:webHidden/>
              </w:rPr>
              <w:instrText xml:space="preserve"> PAGEREF _Toc9417491 \h </w:instrText>
            </w:r>
            <w:r w:rsidR="009A187B">
              <w:rPr>
                <w:noProof/>
                <w:webHidden/>
              </w:rPr>
            </w:r>
            <w:r w:rsidR="009A187B">
              <w:rPr>
                <w:noProof/>
                <w:webHidden/>
              </w:rPr>
              <w:fldChar w:fldCharType="separate"/>
            </w:r>
            <w:r w:rsidR="00C12FA2">
              <w:rPr>
                <w:noProof/>
                <w:webHidden/>
              </w:rPr>
              <w:t>18</w:t>
            </w:r>
            <w:r w:rsidR="009A187B">
              <w:rPr>
                <w:noProof/>
                <w:webHidden/>
              </w:rPr>
              <w:fldChar w:fldCharType="end"/>
            </w:r>
          </w:hyperlink>
        </w:p>
        <w:p w14:paraId="0795E076" w14:textId="6B2E3D47" w:rsidR="009A187B" w:rsidRDefault="00DB2AFB">
          <w:pPr>
            <w:pStyle w:val="21"/>
            <w:tabs>
              <w:tab w:val="right" w:leader="dot" w:pos="9345"/>
            </w:tabs>
            <w:rPr>
              <w:rFonts w:asciiTheme="minorHAnsi" w:eastAsiaTheme="minorEastAsia" w:hAnsiTheme="minorHAnsi" w:cstheme="minorBidi"/>
              <w:noProof/>
              <w:lang w:eastAsia="ru-RU"/>
            </w:rPr>
          </w:pPr>
          <w:hyperlink w:anchor="_Toc9417492" w:history="1">
            <w:r w:rsidR="009A187B" w:rsidRPr="002D2283">
              <w:rPr>
                <w:rStyle w:val="a9"/>
                <w:rFonts w:ascii="Times New Roman" w:hAnsi="Times New Roman"/>
                <w:b/>
                <w:noProof/>
              </w:rPr>
              <w:t>4.6. Запуск программы, настройка при первом запуске</w:t>
            </w:r>
            <w:r w:rsidR="009A187B">
              <w:rPr>
                <w:noProof/>
                <w:webHidden/>
              </w:rPr>
              <w:tab/>
            </w:r>
            <w:r w:rsidR="009A187B">
              <w:rPr>
                <w:noProof/>
                <w:webHidden/>
              </w:rPr>
              <w:fldChar w:fldCharType="begin"/>
            </w:r>
            <w:r w:rsidR="009A187B">
              <w:rPr>
                <w:noProof/>
                <w:webHidden/>
              </w:rPr>
              <w:instrText xml:space="preserve"> PAGEREF _Toc9417492 \h </w:instrText>
            </w:r>
            <w:r w:rsidR="009A187B">
              <w:rPr>
                <w:noProof/>
                <w:webHidden/>
              </w:rPr>
            </w:r>
            <w:r w:rsidR="009A187B">
              <w:rPr>
                <w:noProof/>
                <w:webHidden/>
              </w:rPr>
              <w:fldChar w:fldCharType="separate"/>
            </w:r>
            <w:r w:rsidR="00C12FA2">
              <w:rPr>
                <w:noProof/>
                <w:webHidden/>
              </w:rPr>
              <w:t>24</w:t>
            </w:r>
            <w:r w:rsidR="009A187B">
              <w:rPr>
                <w:noProof/>
                <w:webHidden/>
              </w:rPr>
              <w:fldChar w:fldCharType="end"/>
            </w:r>
          </w:hyperlink>
        </w:p>
        <w:p w14:paraId="1BD0C139" w14:textId="415DCF74" w:rsidR="009A187B" w:rsidRDefault="00DB2AFB">
          <w:pPr>
            <w:pStyle w:val="11"/>
            <w:tabs>
              <w:tab w:val="right" w:leader="dot" w:pos="9345"/>
            </w:tabs>
            <w:rPr>
              <w:rFonts w:asciiTheme="minorHAnsi" w:eastAsiaTheme="minorEastAsia" w:hAnsiTheme="minorHAnsi" w:cstheme="minorBidi"/>
              <w:noProof/>
              <w:lang w:eastAsia="ru-RU"/>
            </w:rPr>
          </w:pPr>
          <w:hyperlink w:anchor="_Toc9417493" w:history="1">
            <w:r w:rsidR="009A187B" w:rsidRPr="002D2283">
              <w:rPr>
                <w:rStyle w:val="a9"/>
                <w:rFonts w:ascii="Times New Roman" w:hAnsi="Times New Roman"/>
                <w:b/>
                <w:noProof/>
              </w:rPr>
              <w:t>5. Подготовка к работе</w:t>
            </w:r>
            <w:r w:rsidR="009A187B">
              <w:rPr>
                <w:noProof/>
                <w:webHidden/>
              </w:rPr>
              <w:tab/>
            </w:r>
            <w:r w:rsidR="009A187B">
              <w:rPr>
                <w:noProof/>
                <w:webHidden/>
              </w:rPr>
              <w:fldChar w:fldCharType="begin"/>
            </w:r>
            <w:r w:rsidR="009A187B">
              <w:rPr>
                <w:noProof/>
                <w:webHidden/>
              </w:rPr>
              <w:instrText xml:space="preserve"> PAGEREF _Toc9417493 \h </w:instrText>
            </w:r>
            <w:r w:rsidR="009A187B">
              <w:rPr>
                <w:noProof/>
                <w:webHidden/>
              </w:rPr>
            </w:r>
            <w:r w:rsidR="009A187B">
              <w:rPr>
                <w:noProof/>
                <w:webHidden/>
              </w:rPr>
              <w:fldChar w:fldCharType="separate"/>
            </w:r>
            <w:r w:rsidR="00C12FA2">
              <w:rPr>
                <w:noProof/>
                <w:webHidden/>
              </w:rPr>
              <w:t>26</w:t>
            </w:r>
            <w:r w:rsidR="009A187B">
              <w:rPr>
                <w:noProof/>
                <w:webHidden/>
              </w:rPr>
              <w:fldChar w:fldCharType="end"/>
            </w:r>
          </w:hyperlink>
        </w:p>
        <w:p w14:paraId="32915D95" w14:textId="7470A720" w:rsidR="009A187B" w:rsidRDefault="00DB2AFB">
          <w:pPr>
            <w:pStyle w:val="21"/>
            <w:tabs>
              <w:tab w:val="right" w:leader="dot" w:pos="9345"/>
            </w:tabs>
            <w:rPr>
              <w:rFonts w:asciiTheme="minorHAnsi" w:eastAsiaTheme="minorEastAsia" w:hAnsiTheme="minorHAnsi" w:cstheme="minorBidi"/>
              <w:noProof/>
              <w:lang w:eastAsia="ru-RU"/>
            </w:rPr>
          </w:pPr>
          <w:hyperlink w:anchor="_Toc9417494" w:history="1">
            <w:r w:rsidR="009A187B" w:rsidRPr="002D2283">
              <w:rPr>
                <w:rStyle w:val="a9"/>
                <w:rFonts w:ascii="Times New Roman" w:hAnsi="Times New Roman"/>
                <w:b/>
                <w:noProof/>
              </w:rPr>
              <w:t>5.1. Запуск программы</w:t>
            </w:r>
            <w:r w:rsidR="009A187B">
              <w:rPr>
                <w:noProof/>
                <w:webHidden/>
              </w:rPr>
              <w:tab/>
            </w:r>
            <w:r w:rsidR="009A187B">
              <w:rPr>
                <w:noProof/>
                <w:webHidden/>
              </w:rPr>
              <w:fldChar w:fldCharType="begin"/>
            </w:r>
            <w:r w:rsidR="009A187B">
              <w:rPr>
                <w:noProof/>
                <w:webHidden/>
              </w:rPr>
              <w:instrText xml:space="preserve"> PAGEREF _Toc9417494 \h </w:instrText>
            </w:r>
            <w:r w:rsidR="009A187B">
              <w:rPr>
                <w:noProof/>
                <w:webHidden/>
              </w:rPr>
            </w:r>
            <w:r w:rsidR="009A187B">
              <w:rPr>
                <w:noProof/>
                <w:webHidden/>
              </w:rPr>
              <w:fldChar w:fldCharType="separate"/>
            </w:r>
            <w:r w:rsidR="00C12FA2">
              <w:rPr>
                <w:noProof/>
                <w:webHidden/>
              </w:rPr>
              <w:t>26</w:t>
            </w:r>
            <w:r w:rsidR="009A187B">
              <w:rPr>
                <w:noProof/>
                <w:webHidden/>
              </w:rPr>
              <w:fldChar w:fldCharType="end"/>
            </w:r>
          </w:hyperlink>
        </w:p>
        <w:p w14:paraId="0DBFE79C" w14:textId="426178C5" w:rsidR="009A187B" w:rsidRDefault="00DB2AFB">
          <w:pPr>
            <w:pStyle w:val="21"/>
            <w:tabs>
              <w:tab w:val="right" w:leader="dot" w:pos="9345"/>
            </w:tabs>
            <w:rPr>
              <w:rFonts w:asciiTheme="minorHAnsi" w:eastAsiaTheme="minorEastAsia" w:hAnsiTheme="minorHAnsi" w:cstheme="minorBidi"/>
              <w:noProof/>
              <w:lang w:eastAsia="ru-RU"/>
            </w:rPr>
          </w:pPr>
          <w:hyperlink w:anchor="_Toc9417495" w:history="1">
            <w:r w:rsidR="009A187B" w:rsidRPr="002D2283">
              <w:rPr>
                <w:rStyle w:val="a9"/>
                <w:rFonts w:ascii="Times New Roman" w:hAnsi="Times New Roman"/>
                <w:b/>
                <w:noProof/>
              </w:rPr>
              <w:t>5.2. Установка шлема с гарнитурой</w:t>
            </w:r>
            <w:r w:rsidR="009A187B">
              <w:rPr>
                <w:noProof/>
                <w:webHidden/>
              </w:rPr>
              <w:tab/>
            </w:r>
            <w:r w:rsidR="009A187B">
              <w:rPr>
                <w:noProof/>
                <w:webHidden/>
              </w:rPr>
              <w:fldChar w:fldCharType="begin"/>
            </w:r>
            <w:r w:rsidR="009A187B">
              <w:rPr>
                <w:noProof/>
                <w:webHidden/>
              </w:rPr>
              <w:instrText xml:space="preserve"> PAGEREF _Toc9417495 \h </w:instrText>
            </w:r>
            <w:r w:rsidR="009A187B">
              <w:rPr>
                <w:noProof/>
                <w:webHidden/>
              </w:rPr>
            </w:r>
            <w:r w:rsidR="009A187B">
              <w:rPr>
                <w:noProof/>
                <w:webHidden/>
              </w:rPr>
              <w:fldChar w:fldCharType="separate"/>
            </w:r>
            <w:r w:rsidR="00C12FA2">
              <w:rPr>
                <w:noProof/>
                <w:webHidden/>
              </w:rPr>
              <w:t>26</w:t>
            </w:r>
            <w:r w:rsidR="009A187B">
              <w:rPr>
                <w:noProof/>
                <w:webHidden/>
              </w:rPr>
              <w:fldChar w:fldCharType="end"/>
            </w:r>
          </w:hyperlink>
        </w:p>
        <w:p w14:paraId="16251448" w14:textId="5F7DC52B" w:rsidR="009A187B" w:rsidRDefault="00DB2AFB">
          <w:pPr>
            <w:pStyle w:val="21"/>
            <w:tabs>
              <w:tab w:val="right" w:leader="dot" w:pos="9345"/>
            </w:tabs>
            <w:rPr>
              <w:rFonts w:asciiTheme="minorHAnsi" w:eastAsiaTheme="minorEastAsia" w:hAnsiTheme="minorHAnsi" w:cstheme="minorBidi"/>
              <w:noProof/>
              <w:lang w:eastAsia="ru-RU"/>
            </w:rPr>
          </w:pPr>
          <w:hyperlink w:anchor="_Toc9417496" w:history="1">
            <w:r w:rsidR="009A187B" w:rsidRPr="002D2283">
              <w:rPr>
                <w:rStyle w:val="a9"/>
                <w:rFonts w:ascii="Times New Roman" w:hAnsi="Times New Roman"/>
                <w:b/>
                <w:noProof/>
              </w:rPr>
              <w:t>5.3. Калибровка</w:t>
            </w:r>
            <w:r w:rsidR="009A187B">
              <w:rPr>
                <w:noProof/>
                <w:webHidden/>
              </w:rPr>
              <w:tab/>
            </w:r>
            <w:r w:rsidR="009A187B">
              <w:rPr>
                <w:noProof/>
                <w:webHidden/>
              </w:rPr>
              <w:fldChar w:fldCharType="begin"/>
            </w:r>
            <w:r w:rsidR="009A187B">
              <w:rPr>
                <w:noProof/>
                <w:webHidden/>
              </w:rPr>
              <w:instrText xml:space="preserve"> PAGEREF _Toc9417496 \h </w:instrText>
            </w:r>
            <w:r w:rsidR="009A187B">
              <w:rPr>
                <w:noProof/>
                <w:webHidden/>
              </w:rPr>
            </w:r>
            <w:r w:rsidR="009A187B">
              <w:rPr>
                <w:noProof/>
                <w:webHidden/>
              </w:rPr>
              <w:fldChar w:fldCharType="separate"/>
            </w:r>
            <w:r w:rsidR="00C12FA2">
              <w:rPr>
                <w:noProof/>
                <w:webHidden/>
              </w:rPr>
              <w:t>28</w:t>
            </w:r>
            <w:r w:rsidR="009A187B">
              <w:rPr>
                <w:noProof/>
                <w:webHidden/>
              </w:rPr>
              <w:fldChar w:fldCharType="end"/>
            </w:r>
          </w:hyperlink>
        </w:p>
        <w:p w14:paraId="2787C202" w14:textId="1EDABC60" w:rsidR="009A187B" w:rsidRDefault="00DB2AFB">
          <w:pPr>
            <w:pStyle w:val="21"/>
            <w:tabs>
              <w:tab w:val="right" w:leader="dot" w:pos="9345"/>
            </w:tabs>
            <w:rPr>
              <w:rFonts w:asciiTheme="minorHAnsi" w:eastAsiaTheme="minorEastAsia" w:hAnsiTheme="minorHAnsi" w:cstheme="minorBidi"/>
              <w:noProof/>
              <w:lang w:eastAsia="ru-RU"/>
            </w:rPr>
          </w:pPr>
          <w:hyperlink w:anchor="_Toc9417497" w:history="1">
            <w:r w:rsidR="009A187B" w:rsidRPr="002D2283">
              <w:rPr>
                <w:rStyle w:val="a9"/>
                <w:rFonts w:ascii="Times New Roman" w:hAnsi="Times New Roman"/>
                <w:b/>
                <w:noProof/>
              </w:rPr>
              <w:t>5.4. Настройка клавиатуры, типы подсветок</w:t>
            </w:r>
            <w:r w:rsidR="009A187B">
              <w:rPr>
                <w:noProof/>
                <w:webHidden/>
              </w:rPr>
              <w:tab/>
            </w:r>
            <w:r w:rsidR="009A187B">
              <w:rPr>
                <w:noProof/>
                <w:webHidden/>
              </w:rPr>
              <w:fldChar w:fldCharType="begin"/>
            </w:r>
            <w:r w:rsidR="009A187B">
              <w:rPr>
                <w:noProof/>
                <w:webHidden/>
              </w:rPr>
              <w:instrText xml:space="preserve"> PAGEREF _Toc9417497 \h </w:instrText>
            </w:r>
            <w:r w:rsidR="009A187B">
              <w:rPr>
                <w:noProof/>
                <w:webHidden/>
              </w:rPr>
            </w:r>
            <w:r w:rsidR="009A187B">
              <w:rPr>
                <w:noProof/>
                <w:webHidden/>
              </w:rPr>
              <w:fldChar w:fldCharType="separate"/>
            </w:r>
            <w:r w:rsidR="00C12FA2">
              <w:rPr>
                <w:noProof/>
                <w:webHidden/>
              </w:rPr>
              <w:t>30</w:t>
            </w:r>
            <w:r w:rsidR="009A187B">
              <w:rPr>
                <w:noProof/>
                <w:webHidden/>
              </w:rPr>
              <w:fldChar w:fldCharType="end"/>
            </w:r>
          </w:hyperlink>
        </w:p>
        <w:p w14:paraId="1E2A94E1" w14:textId="76FAC31E" w:rsidR="009A187B" w:rsidRDefault="00DB2AFB">
          <w:pPr>
            <w:pStyle w:val="21"/>
            <w:tabs>
              <w:tab w:val="right" w:leader="dot" w:pos="9345"/>
            </w:tabs>
            <w:rPr>
              <w:rFonts w:asciiTheme="minorHAnsi" w:eastAsiaTheme="minorEastAsia" w:hAnsiTheme="minorHAnsi" w:cstheme="minorBidi"/>
              <w:noProof/>
              <w:lang w:eastAsia="ru-RU"/>
            </w:rPr>
          </w:pPr>
          <w:hyperlink w:anchor="_Toc9417498" w:history="1">
            <w:r w:rsidR="009A187B" w:rsidRPr="002D2283">
              <w:rPr>
                <w:rStyle w:val="a9"/>
                <w:rFonts w:ascii="Times New Roman" w:hAnsi="Times New Roman"/>
                <w:b/>
                <w:noProof/>
              </w:rPr>
              <w:t>5.5. Руководство по калибровке.</w:t>
            </w:r>
            <w:r w:rsidR="009A187B">
              <w:rPr>
                <w:noProof/>
                <w:webHidden/>
              </w:rPr>
              <w:tab/>
            </w:r>
            <w:r w:rsidR="009A187B">
              <w:rPr>
                <w:noProof/>
                <w:webHidden/>
              </w:rPr>
              <w:fldChar w:fldCharType="begin"/>
            </w:r>
            <w:r w:rsidR="009A187B">
              <w:rPr>
                <w:noProof/>
                <w:webHidden/>
              </w:rPr>
              <w:instrText xml:space="preserve"> PAGEREF _Toc9417498 \h </w:instrText>
            </w:r>
            <w:r w:rsidR="009A187B">
              <w:rPr>
                <w:noProof/>
                <w:webHidden/>
              </w:rPr>
            </w:r>
            <w:r w:rsidR="009A187B">
              <w:rPr>
                <w:noProof/>
                <w:webHidden/>
              </w:rPr>
              <w:fldChar w:fldCharType="separate"/>
            </w:r>
            <w:r w:rsidR="00C12FA2">
              <w:rPr>
                <w:noProof/>
                <w:webHidden/>
              </w:rPr>
              <w:t>32</w:t>
            </w:r>
            <w:r w:rsidR="009A187B">
              <w:rPr>
                <w:noProof/>
                <w:webHidden/>
              </w:rPr>
              <w:fldChar w:fldCharType="end"/>
            </w:r>
          </w:hyperlink>
        </w:p>
        <w:p w14:paraId="629E4085" w14:textId="136AB1D5" w:rsidR="009A187B" w:rsidRDefault="00DB2AFB">
          <w:pPr>
            <w:pStyle w:val="11"/>
            <w:tabs>
              <w:tab w:val="right" w:leader="dot" w:pos="9345"/>
            </w:tabs>
            <w:rPr>
              <w:rFonts w:asciiTheme="minorHAnsi" w:eastAsiaTheme="minorEastAsia" w:hAnsiTheme="minorHAnsi" w:cstheme="minorBidi"/>
              <w:noProof/>
              <w:lang w:eastAsia="ru-RU"/>
            </w:rPr>
          </w:pPr>
          <w:hyperlink w:anchor="_Toc9417499" w:history="1">
            <w:r w:rsidR="009A187B" w:rsidRPr="002D2283">
              <w:rPr>
                <w:rStyle w:val="a9"/>
                <w:rFonts w:ascii="Times New Roman" w:hAnsi="Times New Roman"/>
                <w:b/>
                <w:noProof/>
              </w:rPr>
              <w:t>6. Описание работы системы</w:t>
            </w:r>
            <w:r w:rsidR="009A187B">
              <w:rPr>
                <w:noProof/>
                <w:webHidden/>
              </w:rPr>
              <w:tab/>
            </w:r>
            <w:r w:rsidR="009A187B">
              <w:rPr>
                <w:noProof/>
                <w:webHidden/>
              </w:rPr>
              <w:fldChar w:fldCharType="begin"/>
            </w:r>
            <w:r w:rsidR="009A187B">
              <w:rPr>
                <w:noProof/>
                <w:webHidden/>
              </w:rPr>
              <w:instrText xml:space="preserve"> PAGEREF _Toc9417499 \h </w:instrText>
            </w:r>
            <w:r w:rsidR="009A187B">
              <w:rPr>
                <w:noProof/>
                <w:webHidden/>
              </w:rPr>
            </w:r>
            <w:r w:rsidR="009A187B">
              <w:rPr>
                <w:noProof/>
                <w:webHidden/>
              </w:rPr>
              <w:fldChar w:fldCharType="separate"/>
            </w:r>
            <w:r w:rsidR="00C12FA2">
              <w:rPr>
                <w:noProof/>
                <w:webHidden/>
              </w:rPr>
              <w:t>33</w:t>
            </w:r>
            <w:r w:rsidR="009A187B">
              <w:rPr>
                <w:noProof/>
                <w:webHidden/>
              </w:rPr>
              <w:fldChar w:fldCharType="end"/>
            </w:r>
          </w:hyperlink>
        </w:p>
        <w:p w14:paraId="6C1E24C7" w14:textId="2E73C946" w:rsidR="009A187B" w:rsidRDefault="00DB2AFB">
          <w:pPr>
            <w:pStyle w:val="21"/>
            <w:tabs>
              <w:tab w:val="right" w:leader="dot" w:pos="9345"/>
            </w:tabs>
            <w:rPr>
              <w:rFonts w:asciiTheme="minorHAnsi" w:eastAsiaTheme="minorEastAsia" w:hAnsiTheme="minorHAnsi" w:cstheme="minorBidi"/>
              <w:noProof/>
              <w:lang w:eastAsia="ru-RU"/>
            </w:rPr>
          </w:pPr>
          <w:hyperlink w:anchor="_Toc9417500" w:history="1">
            <w:r w:rsidR="009A187B" w:rsidRPr="002D2283">
              <w:rPr>
                <w:rStyle w:val="a9"/>
                <w:rFonts w:ascii="Times New Roman" w:hAnsi="Times New Roman"/>
                <w:b/>
                <w:noProof/>
              </w:rPr>
              <w:t>6.1. Окно запуска программы</w:t>
            </w:r>
            <w:r w:rsidR="009A187B">
              <w:rPr>
                <w:noProof/>
                <w:webHidden/>
              </w:rPr>
              <w:tab/>
            </w:r>
            <w:r w:rsidR="009A187B">
              <w:rPr>
                <w:noProof/>
                <w:webHidden/>
              </w:rPr>
              <w:fldChar w:fldCharType="begin"/>
            </w:r>
            <w:r w:rsidR="009A187B">
              <w:rPr>
                <w:noProof/>
                <w:webHidden/>
              </w:rPr>
              <w:instrText xml:space="preserve"> PAGEREF _Toc9417500 \h </w:instrText>
            </w:r>
            <w:r w:rsidR="009A187B">
              <w:rPr>
                <w:noProof/>
                <w:webHidden/>
              </w:rPr>
            </w:r>
            <w:r w:rsidR="009A187B">
              <w:rPr>
                <w:noProof/>
                <w:webHidden/>
              </w:rPr>
              <w:fldChar w:fldCharType="separate"/>
            </w:r>
            <w:r w:rsidR="00C12FA2">
              <w:rPr>
                <w:noProof/>
                <w:webHidden/>
              </w:rPr>
              <w:t>33</w:t>
            </w:r>
            <w:r w:rsidR="009A187B">
              <w:rPr>
                <w:noProof/>
                <w:webHidden/>
              </w:rPr>
              <w:fldChar w:fldCharType="end"/>
            </w:r>
          </w:hyperlink>
        </w:p>
        <w:p w14:paraId="5B75C6CD" w14:textId="508545E2" w:rsidR="009A187B" w:rsidRDefault="00DB2AFB">
          <w:pPr>
            <w:pStyle w:val="21"/>
            <w:tabs>
              <w:tab w:val="right" w:leader="dot" w:pos="9345"/>
            </w:tabs>
            <w:rPr>
              <w:rFonts w:asciiTheme="minorHAnsi" w:eastAsiaTheme="minorEastAsia" w:hAnsiTheme="minorHAnsi" w:cstheme="minorBidi"/>
              <w:noProof/>
              <w:lang w:eastAsia="ru-RU"/>
            </w:rPr>
          </w:pPr>
          <w:hyperlink w:anchor="_Toc9417501" w:history="1">
            <w:r w:rsidR="009A187B" w:rsidRPr="002D2283">
              <w:rPr>
                <w:rStyle w:val="a9"/>
                <w:rFonts w:ascii="Times New Roman" w:hAnsi="Times New Roman"/>
                <w:b/>
                <w:noProof/>
              </w:rPr>
              <w:t>6.2. Стартовое окно клиента</w:t>
            </w:r>
            <w:r w:rsidR="009A187B">
              <w:rPr>
                <w:noProof/>
                <w:webHidden/>
              </w:rPr>
              <w:tab/>
            </w:r>
            <w:r w:rsidR="009A187B">
              <w:rPr>
                <w:noProof/>
                <w:webHidden/>
              </w:rPr>
              <w:fldChar w:fldCharType="begin"/>
            </w:r>
            <w:r w:rsidR="009A187B">
              <w:rPr>
                <w:noProof/>
                <w:webHidden/>
              </w:rPr>
              <w:instrText xml:space="preserve"> PAGEREF _Toc9417501 \h </w:instrText>
            </w:r>
            <w:r w:rsidR="009A187B">
              <w:rPr>
                <w:noProof/>
                <w:webHidden/>
              </w:rPr>
            </w:r>
            <w:r w:rsidR="009A187B">
              <w:rPr>
                <w:noProof/>
                <w:webHidden/>
              </w:rPr>
              <w:fldChar w:fldCharType="separate"/>
            </w:r>
            <w:r w:rsidR="00C12FA2">
              <w:rPr>
                <w:noProof/>
                <w:webHidden/>
              </w:rPr>
              <w:t>34</w:t>
            </w:r>
            <w:r w:rsidR="009A187B">
              <w:rPr>
                <w:noProof/>
                <w:webHidden/>
              </w:rPr>
              <w:fldChar w:fldCharType="end"/>
            </w:r>
          </w:hyperlink>
        </w:p>
        <w:p w14:paraId="50587E83" w14:textId="00CDE3E7" w:rsidR="009A187B" w:rsidRDefault="00DB2AFB">
          <w:pPr>
            <w:pStyle w:val="21"/>
            <w:tabs>
              <w:tab w:val="right" w:leader="dot" w:pos="9345"/>
            </w:tabs>
            <w:rPr>
              <w:rFonts w:asciiTheme="minorHAnsi" w:eastAsiaTheme="minorEastAsia" w:hAnsiTheme="minorHAnsi" w:cstheme="minorBidi"/>
              <w:noProof/>
              <w:lang w:eastAsia="ru-RU"/>
            </w:rPr>
          </w:pPr>
          <w:hyperlink w:anchor="_Toc9417502" w:history="1">
            <w:r w:rsidR="009A187B" w:rsidRPr="002D2283">
              <w:rPr>
                <w:rStyle w:val="a9"/>
                <w:rFonts w:ascii="Times New Roman" w:hAnsi="Times New Roman"/>
                <w:b/>
                <w:noProof/>
              </w:rPr>
              <w:t>6.3. Главный экран программы</w:t>
            </w:r>
            <w:r w:rsidR="009A187B">
              <w:rPr>
                <w:noProof/>
                <w:webHidden/>
              </w:rPr>
              <w:tab/>
            </w:r>
            <w:r w:rsidR="009A187B">
              <w:rPr>
                <w:noProof/>
                <w:webHidden/>
              </w:rPr>
              <w:fldChar w:fldCharType="begin"/>
            </w:r>
            <w:r w:rsidR="009A187B">
              <w:rPr>
                <w:noProof/>
                <w:webHidden/>
              </w:rPr>
              <w:instrText xml:space="preserve"> PAGEREF _Toc9417502 \h </w:instrText>
            </w:r>
            <w:r w:rsidR="009A187B">
              <w:rPr>
                <w:noProof/>
                <w:webHidden/>
              </w:rPr>
            </w:r>
            <w:r w:rsidR="009A187B">
              <w:rPr>
                <w:noProof/>
                <w:webHidden/>
              </w:rPr>
              <w:fldChar w:fldCharType="separate"/>
            </w:r>
            <w:r w:rsidR="00C12FA2">
              <w:rPr>
                <w:noProof/>
                <w:webHidden/>
              </w:rPr>
              <w:t>36</w:t>
            </w:r>
            <w:r w:rsidR="009A187B">
              <w:rPr>
                <w:noProof/>
                <w:webHidden/>
              </w:rPr>
              <w:fldChar w:fldCharType="end"/>
            </w:r>
          </w:hyperlink>
        </w:p>
        <w:p w14:paraId="6DFA51D6" w14:textId="7DC7BC6F" w:rsidR="009A187B" w:rsidRDefault="00DB2AFB">
          <w:pPr>
            <w:pStyle w:val="21"/>
            <w:tabs>
              <w:tab w:val="right" w:leader="dot" w:pos="9345"/>
            </w:tabs>
            <w:rPr>
              <w:rFonts w:asciiTheme="minorHAnsi" w:eastAsiaTheme="minorEastAsia" w:hAnsiTheme="minorHAnsi" w:cstheme="minorBidi"/>
              <w:noProof/>
              <w:lang w:eastAsia="ru-RU"/>
            </w:rPr>
          </w:pPr>
          <w:hyperlink w:anchor="_Toc9417503" w:history="1">
            <w:r w:rsidR="009A187B" w:rsidRPr="002D2283">
              <w:rPr>
                <w:rStyle w:val="a9"/>
                <w:rFonts w:ascii="Times New Roman" w:hAnsi="Times New Roman"/>
                <w:b/>
                <w:noProof/>
              </w:rPr>
              <w:t>6.4. Окно выбора контактов</w:t>
            </w:r>
            <w:r w:rsidR="009A187B">
              <w:rPr>
                <w:noProof/>
                <w:webHidden/>
              </w:rPr>
              <w:tab/>
            </w:r>
            <w:r w:rsidR="009A187B">
              <w:rPr>
                <w:noProof/>
                <w:webHidden/>
              </w:rPr>
              <w:fldChar w:fldCharType="begin"/>
            </w:r>
            <w:r w:rsidR="009A187B">
              <w:rPr>
                <w:noProof/>
                <w:webHidden/>
              </w:rPr>
              <w:instrText xml:space="preserve"> PAGEREF _Toc9417503 \h </w:instrText>
            </w:r>
            <w:r w:rsidR="009A187B">
              <w:rPr>
                <w:noProof/>
                <w:webHidden/>
              </w:rPr>
            </w:r>
            <w:r w:rsidR="009A187B">
              <w:rPr>
                <w:noProof/>
                <w:webHidden/>
              </w:rPr>
              <w:fldChar w:fldCharType="separate"/>
            </w:r>
            <w:r w:rsidR="00C12FA2">
              <w:rPr>
                <w:noProof/>
                <w:webHidden/>
              </w:rPr>
              <w:t>39</w:t>
            </w:r>
            <w:r w:rsidR="009A187B">
              <w:rPr>
                <w:noProof/>
                <w:webHidden/>
              </w:rPr>
              <w:fldChar w:fldCharType="end"/>
            </w:r>
          </w:hyperlink>
        </w:p>
        <w:p w14:paraId="37226E50" w14:textId="56280772" w:rsidR="009A187B" w:rsidRDefault="00DB2AFB">
          <w:pPr>
            <w:pStyle w:val="21"/>
            <w:tabs>
              <w:tab w:val="right" w:leader="dot" w:pos="9345"/>
            </w:tabs>
            <w:rPr>
              <w:rFonts w:asciiTheme="minorHAnsi" w:eastAsiaTheme="minorEastAsia" w:hAnsiTheme="minorHAnsi" w:cstheme="minorBidi"/>
              <w:noProof/>
              <w:lang w:eastAsia="ru-RU"/>
            </w:rPr>
          </w:pPr>
          <w:hyperlink w:anchor="_Toc9417504" w:history="1">
            <w:r w:rsidR="009A187B" w:rsidRPr="002D2283">
              <w:rPr>
                <w:rStyle w:val="a9"/>
                <w:rFonts w:ascii="Times New Roman" w:hAnsi="Times New Roman"/>
                <w:b/>
                <w:noProof/>
              </w:rPr>
              <w:t>6.5. Окно чата</w:t>
            </w:r>
            <w:r w:rsidR="009A187B">
              <w:rPr>
                <w:noProof/>
                <w:webHidden/>
              </w:rPr>
              <w:tab/>
            </w:r>
            <w:r w:rsidR="009A187B">
              <w:rPr>
                <w:noProof/>
                <w:webHidden/>
              </w:rPr>
              <w:fldChar w:fldCharType="begin"/>
            </w:r>
            <w:r w:rsidR="009A187B">
              <w:rPr>
                <w:noProof/>
                <w:webHidden/>
              </w:rPr>
              <w:instrText xml:space="preserve"> PAGEREF _Toc9417504 \h </w:instrText>
            </w:r>
            <w:r w:rsidR="009A187B">
              <w:rPr>
                <w:noProof/>
                <w:webHidden/>
              </w:rPr>
            </w:r>
            <w:r w:rsidR="009A187B">
              <w:rPr>
                <w:noProof/>
                <w:webHidden/>
              </w:rPr>
              <w:fldChar w:fldCharType="separate"/>
            </w:r>
            <w:r w:rsidR="00C12FA2">
              <w:rPr>
                <w:noProof/>
                <w:webHidden/>
              </w:rPr>
              <w:t>39</w:t>
            </w:r>
            <w:r w:rsidR="009A187B">
              <w:rPr>
                <w:noProof/>
                <w:webHidden/>
              </w:rPr>
              <w:fldChar w:fldCharType="end"/>
            </w:r>
          </w:hyperlink>
        </w:p>
        <w:p w14:paraId="3EEEB85F" w14:textId="52425EB3" w:rsidR="009A187B" w:rsidRDefault="00DB2AFB">
          <w:pPr>
            <w:pStyle w:val="21"/>
            <w:tabs>
              <w:tab w:val="right" w:leader="dot" w:pos="9345"/>
            </w:tabs>
            <w:rPr>
              <w:rFonts w:asciiTheme="minorHAnsi" w:eastAsiaTheme="minorEastAsia" w:hAnsiTheme="minorHAnsi" w:cstheme="minorBidi"/>
              <w:noProof/>
              <w:lang w:eastAsia="ru-RU"/>
            </w:rPr>
          </w:pPr>
          <w:hyperlink w:anchor="_Toc9417505" w:history="1">
            <w:r w:rsidR="009A187B" w:rsidRPr="002D2283">
              <w:rPr>
                <w:rStyle w:val="a9"/>
                <w:rFonts w:ascii="Times New Roman" w:hAnsi="Times New Roman"/>
                <w:b/>
                <w:noProof/>
              </w:rPr>
              <w:t>6.6. Окно просмотра сообщений</w:t>
            </w:r>
            <w:r w:rsidR="009A187B">
              <w:rPr>
                <w:noProof/>
                <w:webHidden/>
              </w:rPr>
              <w:tab/>
            </w:r>
            <w:r w:rsidR="009A187B">
              <w:rPr>
                <w:noProof/>
                <w:webHidden/>
              </w:rPr>
              <w:fldChar w:fldCharType="begin"/>
            </w:r>
            <w:r w:rsidR="009A187B">
              <w:rPr>
                <w:noProof/>
                <w:webHidden/>
              </w:rPr>
              <w:instrText xml:space="preserve"> PAGEREF _Toc9417505 \h </w:instrText>
            </w:r>
            <w:r w:rsidR="009A187B">
              <w:rPr>
                <w:noProof/>
                <w:webHidden/>
              </w:rPr>
            </w:r>
            <w:r w:rsidR="009A187B">
              <w:rPr>
                <w:noProof/>
                <w:webHidden/>
              </w:rPr>
              <w:fldChar w:fldCharType="separate"/>
            </w:r>
            <w:r w:rsidR="00C12FA2">
              <w:rPr>
                <w:noProof/>
                <w:webHidden/>
              </w:rPr>
              <w:t>41</w:t>
            </w:r>
            <w:r w:rsidR="009A187B">
              <w:rPr>
                <w:noProof/>
                <w:webHidden/>
              </w:rPr>
              <w:fldChar w:fldCharType="end"/>
            </w:r>
          </w:hyperlink>
        </w:p>
        <w:p w14:paraId="6723EF06" w14:textId="12B5AAEE" w:rsidR="009A187B" w:rsidRDefault="00DB2AFB">
          <w:pPr>
            <w:pStyle w:val="21"/>
            <w:tabs>
              <w:tab w:val="right" w:leader="dot" w:pos="9345"/>
            </w:tabs>
            <w:rPr>
              <w:rFonts w:asciiTheme="minorHAnsi" w:eastAsiaTheme="minorEastAsia" w:hAnsiTheme="minorHAnsi" w:cstheme="minorBidi"/>
              <w:noProof/>
              <w:lang w:eastAsia="ru-RU"/>
            </w:rPr>
          </w:pPr>
          <w:hyperlink w:anchor="_Toc9417506" w:history="1">
            <w:r w:rsidR="009A187B" w:rsidRPr="002D2283">
              <w:rPr>
                <w:rStyle w:val="a9"/>
                <w:rFonts w:ascii="Times New Roman" w:hAnsi="Times New Roman"/>
                <w:b/>
                <w:noProof/>
              </w:rPr>
              <w:t>6.7. Блокнот</w:t>
            </w:r>
            <w:r w:rsidR="009A187B">
              <w:rPr>
                <w:noProof/>
                <w:webHidden/>
              </w:rPr>
              <w:tab/>
            </w:r>
            <w:r w:rsidR="009A187B">
              <w:rPr>
                <w:noProof/>
                <w:webHidden/>
              </w:rPr>
              <w:fldChar w:fldCharType="begin"/>
            </w:r>
            <w:r w:rsidR="009A187B">
              <w:rPr>
                <w:noProof/>
                <w:webHidden/>
              </w:rPr>
              <w:instrText xml:space="preserve"> PAGEREF _Toc9417506 \h </w:instrText>
            </w:r>
            <w:r w:rsidR="009A187B">
              <w:rPr>
                <w:noProof/>
                <w:webHidden/>
              </w:rPr>
            </w:r>
            <w:r w:rsidR="009A187B">
              <w:rPr>
                <w:noProof/>
                <w:webHidden/>
              </w:rPr>
              <w:fldChar w:fldCharType="separate"/>
            </w:r>
            <w:r w:rsidR="00C12FA2">
              <w:rPr>
                <w:noProof/>
                <w:webHidden/>
              </w:rPr>
              <w:t>42</w:t>
            </w:r>
            <w:r w:rsidR="009A187B">
              <w:rPr>
                <w:noProof/>
                <w:webHidden/>
              </w:rPr>
              <w:fldChar w:fldCharType="end"/>
            </w:r>
          </w:hyperlink>
        </w:p>
        <w:p w14:paraId="6895A333" w14:textId="4D8A194F" w:rsidR="009A187B" w:rsidRDefault="00DB2AFB">
          <w:pPr>
            <w:pStyle w:val="21"/>
            <w:tabs>
              <w:tab w:val="right" w:leader="dot" w:pos="9345"/>
            </w:tabs>
            <w:rPr>
              <w:rFonts w:asciiTheme="minorHAnsi" w:eastAsiaTheme="minorEastAsia" w:hAnsiTheme="minorHAnsi" w:cstheme="minorBidi"/>
              <w:noProof/>
              <w:lang w:eastAsia="ru-RU"/>
            </w:rPr>
          </w:pPr>
          <w:hyperlink w:anchor="_Toc9417507" w:history="1">
            <w:r w:rsidR="009A187B" w:rsidRPr="002D2283">
              <w:rPr>
                <w:rStyle w:val="a9"/>
                <w:rFonts w:ascii="Times New Roman" w:hAnsi="Times New Roman"/>
                <w:b/>
                <w:noProof/>
              </w:rPr>
              <w:t>6.8. Спящий режим</w:t>
            </w:r>
            <w:r w:rsidR="009A187B">
              <w:rPr>
                <w:noProof/>
                <w:webHidden/>
              </w:rPr>
              <w:tab/>
            </w:r>
            <w:r w:rsidR="009A187B">
              <w:rPr>
                <w:noProof/>
                <w:webHidden/>
              </w:rPr>
              <w:fldChar w:fldCharType="begin"/>
            </w:r>
            <w:r w:rsidR="009A187B">
              <w:rPr>
                <w:noProof/>
                <w:webHidden/>
              </w:rPr>
              <w:instrText xml:space="preserve"> PAGEREF _Toc9417507 \h </w:instrText>
            </w:r>
            <w:r w:rsidR="009A187B">
              <w:rPr>
                <w:noProof/>
                <w:webHidden/>
              </w:rPr>
            </w:r>
            <w:r w:rsidR="009A187B">
              <w:rPr>
                <w:noProof/>
                <w:webHidden/>
              </w:rPr>
              <w:fldChar w:fldCharType="separate"/>
            </w:r>
            <w:r w:rsidR="00C12FA2">
              <w:rPr>
                <w:noProof/>
                <w:webHidden/>
              </w:rPr>
              <w:t>43</w:t>
            </w:r>
            <w:r w:rsidR="009A187B">
              <w:rPr>
                <w:noProof/>
                <w:webHidden/>
              </w:rPr>
              <w:fldChar w:fldCharType="end"/>
            </w:r>
          </w:hyperlink>
        </w:p>
        <w:p w14:paraId="4FA2DC8E" w14:textId="1B07C634" w:rsidR="009A187B" w:rsidRDefault="00DB2AFB">
          <w:pPr>
            <w:pStyle w:val="11"/>
            <w:tabs>
              <w:tab w:val="right" w:leader="dot" w:pos="9345"/>
            </w:tabs>
            <w:rPr>
              <w:rFonts w:asciiTheme="minorHAnsi" w:eastAsiaTheme="minorEastAsia" w:hAnsiTheme="minorHAnsi" w:cstheme="minorBidi"/>
              <w:noProof/>
              <w:lang w:eastAsia="ru-RU"/>
            </w:rPr>
          </w:pPr>
          <w:hyperlink w:anchor="_Toc9417508" w:history="1">
            <w:r w:rsidR="009A187B" w:rsidRPr="002D2283">
              <w:rPr>
                <w:rStyle w:val="a9"/>
                <w:rFonts w:ascii="Times New Roman" w:hAnsi="Times New Roman"/>
                <w:noProof/>
              </w:rPr>
              <w:t xml:space="preserve">7. </w:t>
            </w:r>
            <w:r w:rsidR="009A187B" w:rsidRPr="002D2283">
              <w:rPr>
                <w:rStyle w:val="a9"/>
                <w:rFonts w:ascii="Times New Roman" w:hAnsi="Times New Roman"/>
                <w:b/>
                <w:noProof/>
              </w:rPr>
              <w:t>Аварийные ситуации</w:t>
            </w:r>
            <w:r w:rsidR="009A187B">
              <w:rPr>
                <w:noProof/>
                <w:webHidden/>
              </w:rPr>
              <w:tab/>
            </w:r>
            <w:r w:rsidR="009A187B">
              <w:rPr>
                <w:noProof/>
                <w:webHidden/>
              </w:rPr>
              <w:fldChar w:fldCharType="begin"/>
            </w:r>
            <w:r w:rsidR="009A187B">
              <w:rPr>
                <w:noProof/>
                <w:webHidden/>
              </w:rPr>
              <w:instrText xml:space="preserve"> PAGEREF _Toc9417508 \h </w:instrText>
            </w:r>
            <w:r w:rsidR="009A187B">
              <w:rPr>
                <w:noProof/>
                <w:webHidden/>
              </w:rPr>
            </w:r>
            <w:r w:rsidR="009A187B">
              <w:rPr>
                <w:noProof/>
                <w:webHidden/>
              </w:rPr>
              <w:fldChar w:fldCharType="separate"/>
            </w:r>
            <w:r w:rsidR="00C12FA2">
              <w:rPr>
                <w:noProof/>
                <w:webHidden/>
              </w:rPr>
              <w:t>44</w:t>
            </w:r>
            <w:r w:rsidR="009A187B">
              <w:rPr>
                <w:noProof/>
                <w:webHidden/>
              </w:rPr>
              <w:fldChar w:fldCharType="end"/>
            </w:r>
          </w:hyperlink>
        </w:p>
        <w:p w14:paraId="35F4052F" w14:textId="2D9197EC" w:rsidR="009A187B" w:rsidRDefault="00DB2AFB">
          <w:pPr>
            <w:pStyle w:val="21"/>
            <w:tabs>
              <w:tab w:val="right" w:leader="dot" w:pos="9345"/>
            </w:tabs>
            <w:rPr>
              <w:rFonts w:asciiTheme="minorHAnsi" w:eastAsiaTheme="minorEastAsia" w:hAnsiTheme="minorHAnsi" w:cstheme="minorBidi"/>
              <w:noProof/>
              <w:lang w:eastAsia="ru-RU"/>
            </w:rPr>
          </w:pPr>
          <w:hyperlink w:anchor="_Toc9417509" w:history="1">
            <w:r w:rsidR="009A187B" w:rsidRPr="002D2283">
              <w:rPr>
                <w:rStyle w:val="a9"/>
                <w:rFonts w:ascii="Times New Roman" w:hAnsi="Times New Roman"/>
                <w:b/>
                <w:noProof/>
              </w:rPr>
              <w:t>7.1. Нет сигнала от гарнитуры (ЭЭГ не отвечает)</w:t>
            </w:r>
            <w:r w:rsidR="009A187B">
              <w:rPr>
                <w:noProof/>
                <w:webHidden/>
              </w:rPr>
              <w:tab/>
            </w:r>
            <w:r w:rsidR="009A187B">
              <w:rPr>
                <w:noProof/>
                <w:webHidden/>
              </w:rPr>
              <w:fldChar w:fldCharType="begin"/>
            </w:r>
            <w:r w:rsidR="009A187B">
              <w:rPr>
                <w:noProof/>
                <w:webHidden/>
              </w:rPr>
              <w:instrText xml:space="preserve"> PAGEREF _Toc9417509 \h </w:instrText>
            </w:r>
            <w:r w:rsidR="009A187B">
              <w:rPr>
                <w:noProof/>
                <w:webHidden/>
              </w:rPr>
            </w:r>
            <w:r w:rsidR="009A187B">
              <w:rPr>
                <w:noProof/>
                <w:webHidden/>
              </w:rPr>
              <w:fldChar w:fldCharType="separate"/>
            </w:r>
            <w:r w:rsidR="00C12FA2">
              <w:rPr>
                <w:noProof/>
                <w:webHidden/>
              </w:rPr>
              <w:t>44</w:t>
            </w:r>
            <w:r w:rsidR="009A187B">
              <w:rPr>
                <w:noProof/>
                <w:webHidden/>
              </w:rPr>
              <w:fldChar w:fldCharType="end"/>
            </w:r>
          </w:hyperlink>
        </w:p>
        <w:p w14:paraId="6D77AE7E" w14:textId="11369C18" w:rsidR="009A187B" w:rsidRDefault="00DB2AFB">
          <w:pPr>
            <w:pStyle w:val="21"/>
            <w:tabs>
              <w:tab w:val="right" w:leader="dot" w:pos="9345"/>
            </w:tabs>
            <w:rPr>
              <w:rFonts w:asciiTheme="minorHAnsi" w:eastAsiaTheme="minorEastAsia" w:hAnsiTheme="minorHAnsi" w:cstheme="minorBidi"/>
              <w:noProof/>
              <w:lang w:eastAsia="ru-RU"/>
            </w:rPr>
          </w:pPr>
          <w:hyperlink w:anchor="_Toc9417510" w:history="1">
            <w:r w:rsidR="009A187B" w:rsidRPr="002D2283">
              <w:rPr>
                <w:rStyle w:val="a9"/>
                <w:rFonts w:ascii="Times New Roman" w:hAnsi="Times New Roman"/>
                <w:b/>
                <w:noProof/>
              </w:rPr>
              <w:t>7.2. Плохие результаты калибровки</w:t>
            </w:r>
            <w:r w:rsidR="009A187B">
              <w:rPr>
                <w:noProof/>
                <w:webHidden/>
              </w:rPr>
              <w:tab/>
            </w:r>
            <w:r w:rsidR="009A187B">
              <w:rPr>
                <w:noProof/>
                <w:webHidden/>
              </w:rPr>
              <w:fldChar w:fldCharType="begin"/>
            </w:r>
            <w:r w:rsidR="009A187B">
              <w:rPr>
                <w:noProof/>
                <w:webHidden/>
              </w:rPr>
              <w:instrText xml:space="preserve"> PAGEREF _Toc9417510 \h </w:instrText>
            </w:r>
            <w:r w:rsidR="009A187B">
              <w:rPr>
                <w:noProof/>
                <w:webHidden/>
              </w:rPr>
            </w:r>
            <w:r w:rsidR="009A187B">
              <w:rPr>
                <w:noProof/>
                <w:webHidden/>
              </w:rPr>
              <w:fldChar w:fldCharType="separate"/>
            </w:r>
            <w:r w:rsidR="00C12FA2">
              <w:rPr>
                <w:noProof/>
                <w:webHidden/>
              </w:rPr>
              <w:t>46</w:t>
            </w:r>
            <w:r w:rsidR="009A187B">
              <w:rPr>
                <w:noProof/>
                <w:webHidden/>
              </w:rPr>
              <w:fldChar w:fldCharType="end"/>
            </w:r>
          </w:hyperlink>
        </w:p>
        <w:p w14:paraId="236E107C" w14:textId="15685B6C" w:rsidR="009A187B" w:rsidRDefault="00DB2AFB">
          <w:pPr>
            <w:pStyle w:val="21"/>
            <w:tabs>
              <w:tab w:val="right" w:leader="dot" w:pos="9345"/>
            </w:tabs>
            <w:rPr>
              <w:rFonts w:asciiTheme="minorHAnsi" w:eastAsiaTheme="minorEastAsia" w:hAnsiTheme="minorHAnsi" w:cstheme="minorBidi"/>
              <w:noProof/>
              <w:lang w:eastAsia="ru-RU"/>
            </w:rPr>
          </w:pPr>
          <w:hyperlink w:anchor="_Toc9417511" w:history="1">
            <w:r w:rsidR="009A187B" w:rsidRPr="002D2283">
              <w:rPr>
                <w:rStyle w:val="a9"/>
                <w:rFonts w:ascii="Times New Roman" w:hAnsi="Times New Roman"/>
                <w:b/>
                <w:noProof/>
              </w:rPr>
              <w:t>7.3. Проблемы с сетью</w:t>
            </w:r>
            <w:r w:rsidR="009A187B">
              <w:rPr>
                <w:noProof/>
                <w:webHidden/>
              </w:rPr>
              <w:tab/>
            </w:r>
            <w:r w:rsidR="009A187B">
              <w:rPr>
                <w:noProof/>
                <w:webHidden/>
              </w:rPr>
              <w:fldChar w:fldCharType="begin"/>
            </w:r>
            <w:r w:rsidR="009A187B">
              <w:rPr>
                <w:noProof/>
                <w:webHidden/>
              </w:rPr>
              <w:instrText xml:space="preserve"> PAGEREF _Toc9417511 \h </w:instrText>
            </w:r>
            <w:r w:rsidR="009A187B">
              <w:rPr>
                <w:noProof/>
                <w:webHidden/>
              </w:rPr>
            </w:r>
            <w:r w:rsidR="009A187B">
              <w:rPr>
                <w:noProof/>
                <w:webHidden/>
              </w:rPr>
              <w:fldChar w:fldCharType="separate"/>
            </w:r>
            <w:r w:rsidR="00C12FA2">
              <w:rPr>
                <w:noProof/>
                <w:webHidden/>
              </w:rPr>
              <w:t>46</w:t>
            </w:r>
            <w:r w:rsidR="009A187B">
              <w:rPr>
                <w:noProof/>
                <w:webHidden/>
              </w:rPr>
              <w:fldChar w:fldCharType="end"/>
            </w:r>
          </w:hyperlink>
        </w:p>
        <w:p w14:paraId="507B3080" w14:textId="0138F7CA" w:rsidR="009A187B" w:rsidRDefault="00DB2AFB">
          <w:pPr>
            <w:pStyle w:val="21"/>
            <w:tabs>
              <w:tab w:val="right" w:leader="dot" w:pos="9345"/>
            </w:tabs>
            <w:rPr>
              <w:rFonts w:asciiTheme="minorHAnsi" w:eastAsiaTheme="minorEastAsia" w:hAnsiTheme="minorHAnsi" w:cstheme="minorBidi"/>
              <w:noProof/>
              <w:lang w:eastAsia="ru-RU"/>
            </w:rPr>
          </w:pPr>
          <w:hyperlink w:anchor="_Toc9417512" w:history="1">
            <w:r w:rsidR="009A187B" w:rsidRPr="002D2283">
              <w:rPr>
                <w:rStyle w:val="a9"/>
                <w:rFonts w:ascii="Times New Roman" w:hAnsi="Times New Roman"/>
                <w:b/>
                <w:noProof/>
              </w:rPr>
              <w:t>7.4. Сообщение “Следующие контакты отошли” со звуковым сопровождением</w:t>
            </w:r>
            <w:r w:rsidR="009A187B">
              <w:rPr>
                <w:noProof/>
                <w:webHidden/>
              </w:rPr>
              <w:tab/>
            </w:r>
            <w:r w:rsidR="009A187B">
              <w:rPr>
                <w:noProof/>
                <w:webHidden/>
              </w:rPr>
              <w:fldChar w:fldCharType="begin"/>
            </w:r>
            <w:r w:rsidR="009A187B">
              <w:rPr>
                <w:noProof/>
                <w:webHidden/>
              </w:rPr>
              <w:instrText xml:space="preserve"> PAGEREF _Toc9417512 \h </w:instrText>
            </w:r>
            <w:r w:rsidR="009A187B">
              <w:rPr>
                <w:noProof/>
                <w:webHidden/>
              </w:rPr>
            </w:r>
            <w:r w:rsidR="009A187B">
              <w:rPr>
                <w:noProof/>
                <w:webHidden/>
              </w:rPr>
              <w:fldChar w:fldCharType="separate"/>
            </w:r>
            <w:r w:rsidR="00C12FA2">
              <w:rPr>
                <w:noProof/>
                <w:webHidden/>
              </w:rPr>
              <w:t>47</w:t>
            </w:r>
            <w:r w:rsidR="009A187B">
              <w:rPr>
                <w:noProof/>
                <w:webHidden/>
              </w:rPr>
              <w:fldChar w:fldCharType="end"/>
            </w:r>
          </w:hyperlink>
        </w:p>
        <w:p w14:paraId="210074F8" w14:textId="256A2AB8" w:rsidR="009A187B" w:rsidRDefault="00DB2AFB">
          <w:pPr>
            <w:pStyle w:val="21"/>
            <w:tabs>
              <w:tab w:val="right" w:leader="dot" w:pos="9345"/>
            </w:tabs>
            <w:rPr>
              <w:rFonts w:asciiTheme="minorHAnsi" w:eastAsiaTheme="minorEastAsia" w:hAnsiTheme="minorHAnsi" w:cstheme="minorBidi"/>
              <w:noProof/>
              <w:lang w:eastAsia="ru-RU"/>
            </w:rPr>
          </w:pPr>
          <w:hyperlink w:anchor="_Toc9417513" w:history="1">
            <w:r w:rsidR="009A187B" w:rsidRPr="002D2283">
              <w:rPr>
                <w:rStyle w:val="a9"/>
                <w:rFonts w:ascii="Times New Roman" w:hAnsi="Times New Roman"/>
                <w:b/>
                <w:noProof/>
              </w:rPr>
              <w:t>7.5. Механические повреждения электрода.</w:t>
            </w:r>
            <w:r w:rsidR="009A187B">
              <w:rPr>
                <w:noProof/>
                <w:webHidden/>
              </w:rPr>
              <w:tab/>
            </w:r>
            <w:r w:rsidR="009A187B">
              <w:rPr>
                <w:noProof/>
                <w:webHidden/>
              </w:rPr>
              <w:fldChar w:fldCharType="begin"/>
            </w:r>
            <w:r w:rsidR="009A187B">
              <w:rPr>
                <w:noProof/>
                <w:webHidden/>
              </w:rPr>
              <w:instrText xml:space="preserve"> PAGEREF _Toc9417513 \h </w:instrText>
            </w:r>
            <w:r w:rsidR="009A187B">
              <w:rPr>
                <w:noProof/>
                <w:webHidden/>
              </w:rPr>
            </w:r>
            <w:r w:rsidR="009A187B">
              <w:rPr>
                <w:noProof/>
                <w:webHidden/>
              </w:rPr>
              <w:fldChar w:fldCharType="separate"/>
            </w:r>
            <w:r w:rsidR="00C12FA2">
              <w:rPr>
                <w:noProof/>
                <w:webHidden/>
              </w:rPr>
              <w:t>49</w:t>
            </w:r>
            <w:r w:rsidR="009A187B">
              <w:rPr>
                <w:noProof/>
                <w:webHidden/>
              </w:rPr>
              <w:fldChar w:fldCharType="end"/>
            </w:r>
          </w:hyperlink>
        </w:p>
        <w:p w14:paraId="29941919" w14:textId="10287B16" w:rsidR="009A187B" w:rsidRDefault="00DB2AFB">
          <w:pPr>
            <w:pStyle w:val="21"/>
            <w:tabs>
              <w:tab w:val="right" w:leader="dot" w:pos="9345"/>
            </w:tabs>
            <w:rPr>
              <w:rFonts w:asciiTheme="minorHAnsi" w:eastAsiaTheme="minorEastAsia" w:hAnsiTheme="minorHAnsi" w:cstheme="minorBidi"/>
              <w:noProof/>
              <w:lang w:eastAsia="ru-RU"/>
            </w:rPr>
          </w:pPr>
          <w:hyperlink w:anchor="_Toc9417514" w:history="1">
            <w:r w:rsidR="009A187B" w:rsidRPr="002D2283">
              <w:rPr>
                <w:rStyle w:val="a9"/>
                <w:rFonts w:ascii="Times New Roman" w:hAnsi="Times New Roman"/>
                <w:b/>
                <w:noProof/>
              </w:rPr>
              <w:t>7.6 Принудительное отключение электродов</w:t>
            </w:r>
            <w:r w:rsidR="009A187B">
              <w:rPr>
                <w:noProof/>
                <w:webHidden/>
              </w:rPr>
              <w:tab/>
            </w:r>
            <w:r w:rsidR="009A187B">
              <w:rPr>
                <w:noProof/>
                <w:webHidden/>
              </w:rPr>
              <w:fldChar w:fldCharType="begin"/>
            </w:r>
            <w:r w:rsidR="009A187B">
              <w:rPr>
                <w:noProof/>
                <w:webHidden/>
              </w:rPr>
              <w:instrText xml:space="preserve"> PAGEREF _Toc9417514 \h </w:instrText>
            </w:r>
            <w:r w:rsidR="009A187B">
              <w:rPr>
                <w:noProof/>
                <w:webHidden/>
              </w:rPr>
            </w:r>
            <w:r w:rsidR="009A187B">
              <w:rPr>
                <w:noProof/>
                <w:webHidden/>
              </w:rPr>
              <w:fldChar w:fldCharType="separate"/>
            </w:r>
            <w:r w:rsidR="00C12FA2">
              <w:rPr>
                <w:noProof/>
                <w:webHidden/>
              </w:rPr>
              <w:t>49</w:t>
            </w:r>
            <w:r w:rsidR="009A187B">
              <w:rPr>
                <w:noProof/>
                <w:webHidden/>
              </w:rPr>
              <w:fldChar w:fldCharType="end"/>
            </w:r>
          </w:hyperlink>
        </w:p>
        <w:p w14:paraId="3193A71B" w14:textId="29D2A713" w:rsidR="009A187B" w:rsidRDefault="00DB2AFB">
          <w:pPr>
            <w:pStyle w:val="21"/>
            <w:tabs>
              <w:tab w:val="right" w:leader="dot" w:pos="9345"/>
            </w:tabs>
            <w:rPr>
              <w:rFonts w:asciiTheme="minorHAnsi" w:eastAsiaTheme="minorEastAsia" w:hAnsiTheme="minorHAnsi" w:cstheme="minorBidi"/>
              <w:noProof/>
              <w:lang w:eastAsia="ru-RU"/>
            </w:rPr>
          </w:pPr>
          <w:hyperlink w:anchor="_Toc9417515" w:history="1">
            <w:r w:rsidR="009A187B" w:rsidRPr="002D2283">
              <w:rPr>
                <w:rStyle w:val="a9"/>
                <w:rFonts w:ascii="Times New Roman" w:hAnsi="Times New Roman"/>
                <w:b/>
                <w:noProof/>
              </w:rPr>
              <w:t>7.7 Проблемы с регистрацией</w:t>
            </w:r>
            <w:r w:rsidR="009A187B">
              <w:rPr>
                <w:noProof/>
                <w:webHidden/>
              </w:rPr>
              <w:tab/>
            </w:r>
            <w:r w:rsidR="009A187B">
              <w:rPr>
                <w:noProof/>
                <w:webHidden/>
              </w:rPr>
              <w:fldChar w:fldCharType="begin"/>
            </w:r>
            <w:r w:rsidR="009A187B">
              <w:rPr>
                <w:noProof/>
                <w:webHidden/>
              </w:rPr>
              <w:instrText xml:space="preserve"> PAGEREF _Toc9417515 \h </w:instrText>
            </w:r>
            <w:r w:rsidR="009A187B">
              <w:rPr>
                <w:noProof/>
                <w:webHidden/>
              </w:rPr>
            </w:r>
            <w:r w:rsidR="009A187B">
              <w:rPr>
                <w:noProof/>
                <w:webHidden/>
              </w:rPr>
              <w:fldChar w:fldCharType="separate"/>
            </w:r>
            <w:r w:rsidR="00C12FA2">
              <w:rPr>
                <w:noProof/>
                <w:webHidden/>
              </w:rPr>
              <w:t>52</w:t>
            </w:r>
            <w:r w:rsidR="009A187B">
              <w:rPr>
                <w:noProof/>
                <w:webHidden/>
              </w:rPr>
              <w:fldChar w:fldCharType="end"/>
            </w:r>
          </w:hyperlink>
        </w:p>
        <w:p w14:paraId="087E742E" w14:textId="3680B026" w:rsidR="009A187B" w:rsidRDefault="00DB2AFB">
          <w:pPr>
            <w:pStyle w:val="11"/>
            <w:tabs>
              <w:tab w:val="right" w:leader="dot" w:pos="9345"/>
            </w:tabs>
            <w:rPr>
              <w:rFonts w:asciiTheme="minorHAnsi" w:eastAsiaTheme="minorEastAsia" w:hAnsiTheme="minorHAnsi" w:cstheme="minorBidi"/>
              <w:noProof/>
              <w:lang w:eastAsia="ru-RU"/>
            </w:rPr>
          </w:pPr>
          <w:hyperlink w:anchor="_Toc9417516" w:history="1">
            <w:r w:rsidR="009A187B" w:rsidRPr="002D2283">
              <w:rPr>
                <w:rStyle w:val="a9"/>
                <w:rFonts w:ascii="Times New Roman" w:hAnsi="Times New Roman"/>
                <w:b/>
                <w:noProof/>
              </w:rPr>
              <w:t>8. Включение и настройка обучающего режима</w:t>
            </w:r>
            <w:r w:rsidR="009A187B">
              <w:rPr>
                <w:noProof/>
                <w:webHidden/>
              </w:rPr>
              <w:tab/>
            </w:r>
            <w:r w:rsidR="009A187B">
              <w:rPr>
                <w:noProof/>
                <w:webHidden/>
              </w:rPr>
              <w:fldChar w:fldCharType="begin"/>
            </w:r>
            <w:r w:rsidR="009A187B">
              <w:rPr>
                <w:noProof/>
                <w:webHidden/>
              </w:rPr>
              <w:instrText xml:space="preserve"> PAGEREF _Toc9417516 \h </w:instrText>
            </w:r>
            <w:r w:rsidR="009A187B">
              <w:rPr>
                <w:noProof/>
                <w:webHidden/>
              </w:rPr>
            </w:r>
            <w:r w:rsidR="009A187B">
              <w:rPr>
                <w:noProof/>
                <w:webHidden/>
              </w:rPr>
              <w:fldChar w:fldCharType="separate"/>
            </w:r>
            <w:r w:rsidR="00C12FA2">
              <w:rPr>
                <w:noProof/>
                <w:webHidden/>
              </w:rPr>
              <w:t>52</w:t>
            </w:r>
            <w:r w:rsidR="009A187B">
              <w:rPr>
                <w:noProof/>
                <w:webHidden/>
              </w:rPr>
              <w:fldChar w:fldCharType="end"/>
            </w:r>
          </w:hyperlink>
        </w:p>
        <w:p w14:paraId="763BB31E" w14:textId="4C5093B4" w:rsidR="009A187B" w:rsidRDefault="00DB2AFB">
          <w:pPr>
            <w:pStyle w:val="11"/>
            <w:tabs>
              <w:tab w:val="right" w:leader="dot" w:pos="9345"/>
            </w:tabs>
            <w:rPr>
              <w:rFonts w:asciiTheme="minorHAnsi" w:eastAsiaTheme="minorEastAsia" w:hAnsiTheme="minorHAnsi" w:cstheme="minorBidi"/>
              <w:noProof/>
              <w:lang w:eastAsia="ru-RU"/>
            </w:rPr>
          </w:pPr>
          <w:hyperlink w:anchor="_Toc9417517" w:history="1">
            <w:r w:rsidR="009A187B" w:rsidRPr="002D2283">
              <w:rPr>
                <w:rStyle w:val="a9"/>
                <w:rFonts w:ascii="Times New Roman" w:hAnsi="Times New Roman"/>
                <w:b/>
                <w:noProof/>
              </w:rPr>
              <w:t>9. Дизайнер экранов</w:t>
            </w:r>
            <w:r w:rsidR="009A187B">
              <w:rPr>
                <w:noProof/>
                <w:webHidden/>
              </w:rPr>
              <w:tab/>
            </w:r>
            <w:r w:rsidR="009A187B">
              <w:rPr>
                <w:noProof/>
                <w:webHidden/>
              </w:rPr>
              <w:fldChar w:fldCharType="begin"/>
            </w:r>
            <w:r w:rsidR="009A187B">
              <w:rPr>
                <w:noProof/>
                <w:webHidden/>
              </w:rPr>
              <w:instrText xml:space="preserve"> PAGEREF _Toc9417517 \h </w:instrText>
            </w:r>
            <w:r w:rsidR="009A187B">
              <w:rPr>
                <w:noProof/>
                <w:webHidden/>
              </w:rPr>
            </w:r>
            <w:r w:rsidR="009A187B">
              <w:rPr>
                <w:noProof/>
                <w:webHidden/>
              </w:rPr>
              <w:fldChar w:fldCharType="separate"/>
            </w:r>
            <w:r w:rsidR="00C12FA2">
              <w:rPr>
                <w:noProof/>
                <w:webHidden/>
              </w:rPr>
              <w:t>55</w:t>
            </w:r>
            <w:r w:rsidR="009A187B">
              <w:rPr>
                <w:noProof/>
                <w:webHidden/>
              </w:rPr>
              <w:fldChar w:fldCharType="end"/>
            </w:r>
          </w:hyperlink>
        </w:p>
        <w:p w14:paraId="6B537EC1" w14:textId="75ACDD7C" w:rsidR="009A187B" w:rsidRDefault="00DB2AFB">
          <w:pPr>
            <w:pStyle w:val="21"/>
            <w:tabs>
              <w:tab w:val="right" w:leader="dot" w:pos="9345"/>
            </w:tabs>
            <w:rPr>
              <w:rFonts w:asciiTheme="minorHAnsi" w:eastAsiaTheme="minorEastAsia" w:hAnsiTheme="minorHAnsi" w:cstheme="minorBidi"/>
              <w:noProof/>
              <w:lang w:eastAsia="ru-RU"/>
            </w:rPr>
          </w:pPr>
          <w:hyperlink w:anchor="_Toc9417518" w:history="1">
            <w:r w:rsidR="009A187B" w:rsidRPr="002D2283">
              <w:rPr>
                <w:rStyle w:val="a9"/>
                <w:rFonts w:ascii="Times New Roman" w:hAnsi="Times New Roman"/>
                <w:b/>
                <w:noProof/>
              </w:rPr>
              <w:t>9.1. Редактирование экрана</w:t>
            </w:r>
            <w:r w:rsidR="009A187B">
              <w:rPr>
                <w:noProof/>
                <w:webHidden/>
              </w:rPr>
              <w:tab/>
            </w:r>
            <w:r w:rsidR="009A187B">
              <w:rPr>
                <w:noProof/>
                <w:webHidden/>
              </w:rPr>
              <w:fldChar w:fldCharType="begin"/>
            </w:r>
            <w:r w:rsidR="009A187B">
              <w:rPr>
                <w:noProof/>
                <w:webHidden/>
              </w:rPr>
              <w:instrText xml:space="preserve"> PAGEREF _Toc9417518 \h </w:instrText>
            </w:r>
            <w:r w:rsidR="009A187B">
              <w:rPr>
                <w:noProof/>
                <w:webHidden/>
              </w:rPr>
            </w:r>
            <w:r w:rsidR="009A187B">
              <w:rPr>
                <w:noProof/>
                <w:webHidden/>
              </w:rPr>
              <w:fldChar w:fldCharType="separate"/>
            </w:r>
            <w:r w:rsidR="00C12FA2">
              <w:rPr>
                <w:noProof/>
                <w:webHidden/>
              </w:rPr>
              <w:t>55</w:t>
            </w:r>
            <w:r w:rsidR="009A187B">
              <w:rPr>
                <w:noProof/>
                <w:webHidden/>
              </w:rPr>
              <w:fldChar w:fldCharType="end"/>
            </w:r>
          </w:hyperlink>
        </w:p>
        <w:p w14:paraId="7D32B1DD" w14:textId="0DBDE159" w:rsidR="009A187B" w:rsidRDefault="00DB2AFB">
          <w:pPr>
            <w:pStyle w:val="21"/>
            <w:tabs>
              <w:tab w:val="right" w:leader="dot" w:pos="9345"/>
            </w:tabs>
            <w:rPr>
              <w:rFonts w:asciiTheme="minorHAnsi" w:eastAsiaTheme="minorEastAsia" w:hAnsiTheme="minorHAnsi" w:cstheme="minorBidi"/>
              <w:noProof/>
              <w:lang w:eastAsia="ru-RU"/>
            </w:rPr>
          </w:pPr>
          <w:hyperlink w:anchor="_Toc9417519" w:history="1">
            <w:r w:rsidR="009A187B" w:rsidRPr="002D2283">
              <w:rPr>
                <w:rStyle w:val="a9"/>
                <w:rFonts w:ascii="Times New Roman" w:hAnsi="Times New Roman"/>
                <w:b/>
                <w:noProof/>
              </w:rPr>
              <w:t>9.2. Настройка кнопки</w:t>
            </w:r>
            <w:r w:rsidR="009A187B">
              <w:rPr>
                <w:noProof/>
                <w:webHidden/>
              </w:rPr>
              <w:tab/>
            </w:r>
            <w:r w:rsidR="009A187B">
              <w:rPr>
                <w:noProof/>
                <w:webHidden/>
              </w:rPr>
              <w:fldChar w:fldCharType="begin"/>
            </w:r>
            <w:r w:rsidR="009A187B">
              <w:rPr>
                <w:noProof/>
                <w:webHidden/>
              </w:rPr>
              <w:instrText xml:space="preserve"> PAGEREF _Toc9417519 \h </w:instrText>
            </w:r>
            <w:r w:rsidR="009A187B">
              <w:rPr>
                <w:noProof/>
                <w:webHidden/>
              </w:rPr>
            </w:r>
            <w:r w:rsidR="009A187B">
              <w:rPr>
                <w:noProof/>
                <w:webHidden/>
              </w:rPr>
              <w:fldChar w:fldCharType="separate"/>
            </w:r>
            <w:r w:rsidR="00C12FA2">
              <w:rPr>
                <w:noProof/>
                <w:webHidden/>
              </w:rPr>
              <w:t>56</w:t>
            </w:r>
            <w:r w:rsidR="009A187B">
              <w:rPr>
                <w:noProof/>
                <w:webHidden/>
              </w:rPr>
              <w:fldChar w:fldCharType="end"/>
            </w:r>
          </w:hyperlink>
        </w:p>
        <w:p w14:paraId="1CDE5FF3" w14:textId="277D7824" w:rsidR="009A187B" w:rsidRDefault="00DB2AFB">
          <w:pPr>
            <w:pStyle w:val="31"/>
            <w:tabs>
              <w:tab w:val="right" w:leader="dot" w:pos="9345"/>
            </w:tabs>
            <w:rPr>
              <w:rFonts w:asciiTheme="minorHAnsi" w:eastAsiaTheme="minorEastAsia" w:hAnsiTheme="minorHAnsi" w:cstheme="minorBidi"/>
              <w:noProof/>
              <w:lang w:eastAsia="ru-RU"/>
            </w:rPr>
          </w:pPr>
          <w:hyperlink w:anchor="_Toc9417520" w:history="1">
            <w:r w:rsidR="009A187B" w:rsidRPr="002D2283">
              <w:rPr>
                <w:rStyle w:val="a9"/>
                <w:rFonts w:ascii="Times New Roman" w:hAnsi="Times New Roman"/>
                <w:b/>
                <w:noProof/>
              </w:rPr>
              <w:t>9.2.1. Вставка картинок в кнопку</w:t>
            </w:r>
            <w:r w:rsidR="009A187B">
              <w:rPr>
                <w:noProof/>
                <w:webHidden/>
              </w:rPr>
              <w:tab/>
            </w:r>
            <w:r w:rsidR="009A187B">
              <w:rPr>
                <w:noProof/>
                <w:webHidden/>
              </w:rPr>
              <w:fldChar w:fldCharType="begin"/>
            </w:r>
            <w:r w:rsidR="009A187B">
              <w:rPr>
                <w:noProof/>
                <w:webHidden/>
              </w:rPr>
              <w:instrText xml:space="preserve"> PAGEREF _Toc9417520 \h </w:instrText>
            </w:r>
            <w:r w:rsidR="009A187B">
              <w:rPr>
                <w:noProof/>
                <w:webHidden/>
              </w:rPr>
            </w:r>
            <w:r w:rsidR="009A187B">
              <w:rPr>
                <w:noProof/>
                <w:webHidden/>
              </w:rPr>
              <w:fldChar w:fldCharType="separate"/>
            </w:r>
            <w:r w:rsidR="00C12FA2">
              <w:rPr>
                <w:noProof/>
                <w:webHidden/>
              </w:rPr>
              <w:t>58</w:t>
            </w:r>
            <w:r w:rsidR="009A187B">
              <w:rPr>
                <w:noProof/>
                <w:webHidden/>
              </w:rPr>
              <w:fldChar w:fldCharType="end"/>
            </w:r>
          </w:hyperlink>
        </w:p>
        <w:p w14:paraId="1A13C013" w14:textId="5117276E" w:rsidR="009A187B" w:rsidRDefault="00DB2AFB">
          <w:pPr>
            <w:pStyle w:val="31"/>
            <w:tabs>
              <w:tab w:val="right" w:leader="dot" w:pos="9345"/>
            </w:tabs>
            <w:rPr>
              <w:rFonts w:asciiTheme="minorHAnsi" w:eastAsiaTheme="minorEastAsia" w:hAnsiTheme="minorHAnsi" w:cstheme="minorBidi"/>
              <w:noProof/>
              <w:lang w:eastAsia="ru-RU"/>
            </w:rPr>
          </w:pPr>
          <w:hyperlink w:anchor="_Toc9417521" w:history="1">
            <w:r w:rsidR="009A187B" w:rsidRPr="002D2283">
              <w:rPr>
                <w:rStyle w:val="a9"/>
                <w:rFonts w:ascii="Times New Roman" w:hAnsi="Times New Roman"/>
                <w:b/>
                <w:noProof/>
              </w:rPr>
              <w:t>9.2.2 Назначение кнопки для перехода на другие экраны.</w:t>
            </w:r>
            <w:r w:rsidR="009A187B">
              <w:rPr>
                <w:noProof/>
                <w:webHidden/>
              </w:rPr>
              <w:tab/>
            </w:r>
            <w:r w:rsidR="009A187B">
              <w:rPr>
                <w:noProof/>
                <w:webHidden/>
              </w:rPr>
              <w:fldChar w:fldCharType="begin"/>
            </w:r>
            <w:r w:rsidR="009A187B">
              <w:rPr>
                <w:noProof/>
                <w:webHidden/>
              </w:rPr>
              <w:instrText xml:space="preserve"> PAGEREF _Toc9417521 \h </w:instrText>
            </w:r>
            <w:r w:rsidR="009A187B">
              <w:rPr>
                <w:noProof/>
                <w:webHidden/>
              </w:rPr>
            </w:r>
            <w:r w:rsidR="009A187B">
              <w:rPr>
                <w:noProof/>
                <w:webHidden/>
              </w:rPr>
              <w:fldChar w:fldCharType="separate"/>
            </w:r>
            <w:r w:rsidR="00C12FA2">
              <w:rPr>
                <w:noProof/>
                <w:webHidden/>
              </w:rPr>
              <w:t>60</w:t>
            </w:r>
            <w:r w:rsidR="009A187B">
              <w:rPr>
                <w:noProof/>
                <w:webHidden/>
              </w:rPr>
              <w:fldChar w:fldCharType="end"/>
            </w:r>
          </w:hyperlink>
        </w:p>
        <w:p w14:paraId="02BC67BB" w14:textId="2D331595" w:rsidR="009A187B" w:rsidRDefault="00DB2AFB">
          <w:pPr>
            <w:pStyle w:val="31"/>
            <w:tabs>
              <w:tab w:val="right" w:leader="dot" w:pos="9345"/>
            </w:tabs>
            <w:rPr>
              <w:rFonts w:asciiTheme="minorHAnsi" w:eastAsiaTheme="minorEastAsia" w:hAnsiTheme="minorHAnsi" w:cstheme="minorBidi"/>
              <w:noProof/>
              <w:lang w:eastAsia="ru-RU"/>
            </w:rPr>
          </w:pPr>
          <w:hyperlink w:anchor="_Toc9417522" w:history="1">
            <w:r w:rsidR="009A187B" w:rsidRPr="002D2283">
              <w:rPr>
                <w:rStyle w:val="a9"/>
                <w:rFonts w:ascii="Times New Roman" w:hAnsi="Times New Roman"/>
                <w:b/>
                <w:noProof/>
              </w:rPr>
              <w:t>9.2.3. Разница форматов вставляемых изображений.</w:t>
            </w:r>
            <w:r w:rsidR="009A187B">
              <w:rPr>
                <w:noProof/>
                <w:webHidden/>
              </w:rPr>
              <w:tab/>
            </w:r>
            <w:r w:rsidR="009A187B">
              <w:rPr>
                <w:noProof/>
                <w:webHidden/>
              </w:rPr>
              <w:fldChar w:fldCharType="begin"/>
            </w:r>
            <w:r w:rsidR="009A187B">
              <w:rPr>
                <w:noProof/>
                <w:webHidden/>
              </w:rPr>
              <w:instrText xml:space="preserve"> PAGEREF _Toc9417522 \h </w:instrText>
            </w:r>
            <w:r w:rsidR="009A187B">
              <w:rPr>
                <w:noProof/>
                <w:webHidden/>
              </w:rPr>
            </w:r>
            <w:r w:rsidR="009A187B">
              <w:rPr>
                <w:noProof/>
                <w:webHidden/>
              </w:rPr>
              <w:fldChar w:fldCharType="separate"/>
            </w:r>
            <w:r w:rsidR="00C12FA2">
              <w:rPr>
                <w:noProof/>
                <w:webHidden/>
              </w:rPr>
              <w:t>60</w:t>
            </w:r>
            <w:r w:rsidR="009A187B">
              <w:rPr>
                <w:noProof/>
                <w:webHidden/>
              </w:rPr>
              <w:fldChar w:fldCharType="end"/>
            </w:r>
          </w:hyperlink>
        </w:p>
        <w:p w14:paraId="10E427B6" w14:textId="0DBCC63C" w:rsidR="009A187B" w:rsidRDefault="00DB2AFB">
          <w:pPr>
            <w:pStyle w:val="21"/>
            <w:tabs>
              <w:tab w:val="right" w:leader="dot" w:pos="9345"/>
            </w:tabs>
            <w:rPr>
              <w:rFonts w:asciiTheme="minorHAnsi" w:eastAsiaTheme="minorEastAsia" w:hAnsiTheme="minorHAnsi" w:cstheme="minorBidi"/>
              <w:noProof/>
              <w:lang w:eastAsia="ru-RU"/>
            </w:rPr>
          </w:pPr>
          <w:hyperlink w:anchor="_Toc9417523" w:history="1">
            <w:r w:rsidR="009A187B" w:rsidRPr="002D2283">
              <w:rPr>
                <w:rStyle w:val="a9"/>
                <w:rFonts w:ascii="Times New Roman" w:hAnsi="Times New Roman"/>
                <w:b/>
                <w:noProof/>
              </w:rPr>
              <w:t>9.3. Создание экрана, загрузка экрана</w:t>
            </w:r>
            <w:r w:rsidR="009A187B">
              <w:rPr>
                <w:noProof/>
                <w:webHidden/>
              </w:rPr>
              <w:tab/>
            </w:r>
            <w:r w:rsidR="009A187B">
              <w:rPr>
                <w:noProof/>
                <w:webHidden/>
              </w:rPr>
              <w:fldChar w:fldCharType="begin"/>
            </w:r>
            <w:r w:rsidR="009A187B">
              <w:rPr>
                <w:noProof/>
                <w:webHidden/>
              </w:rPr>
              <w:instrText xml:space="preserve"> PAGEREF _Toc9417523 \h </w:instrText>
            </w:r>
            <w:r w:rsidR="009A187B">
              <w:rPr>
                <w:noProof/>
                <w:webHidden/>
              </w:rPr>
            </w:r>
            <w:r w:rsidR="009A187B">
              <w:rPr>
                <w:noProof/>
                <w:webHidden/>
              </w:rPr>
              <w:fldChar w:fldCharType="separate"/>
            </w:r>
            <w:r w:rsidR="00C12FA2">
              <w:rPr>
                <w:noProof/>
                <w:webHidden/>
              </w:rPr>
              <w:t>61</w:t>
            </w:r>
            <w:r w:rsidR="009A187B">
              <w:rPr>
                <w:noProof/>
                <w:webHidden/>
              </w:rPr>
              <w:fldChar w:fldCharType="end"/>
            </w:r>
          </w:hyperlink>
        </w:p>
        <w:p w14:paraId="26A2C7DB" w14:textId="053D42D7" w:rsidR="004D21C8" w:rsidRDefault="004D21C8">
          <w:r w:rsidRPr="0098248A">
            <w:rPr>
              <w:rFonts w:ascii="Times New Roman" w:hAnsi="Times New Roman"/>
              <w:b/>
              <w:bCs/>
              <w:sz w:val="24"/>
              <w:szCs w:val="24"/>
            </w:rPr>
            <w:fldChar w:fldCharType="end"/>
          </w:r>
        </w:p>
      </w:sdtContent>
    </w:sdt>
    <w:p w14:paraId="4DD9DFFE" w14:textId="5978E30E" w:rsidR="004D21C8" w:rsidRPr="00E24CED" w:rsidRDefault="004D21C8">
      <w:pPr>
        <w:rPr>
          <w:rFonts w:ascii="Times New Roman" w:hAnsi="Times New Roman"/>
        </w:rPr>
      </w:pPr>
    </w:p>
    <w:p w14:paraId="3A72FF65" w14:textId="0DAB64FC" w:rsidR="004D21C8" w:rsidRPr="009101BB" w:rsidRDefault="00327071" w:rsidP="00F81601">
      <w:pPr>
        <w:pStyle w:val="1"/>
        <w:rPr>
          <w:rFonts w:ascii="Times New Roman" w:hAnsi="Times New Roman"/>
          <w:b/>
          <w:color w:val="000000"/>
        </w:rPr>
      </w:pPr>
      <w:r>
        <w:rPr>
          <w:noProof/>
          <w:lang w:eastAsia="ru-RU"/>
        </w:rPr>
        <mc:AlternateContent>
          <mc:Choice Requires="wps">
            <w:drawing>
              <wp:anchor distT="0" distB="0" distL="114300" distR="114300" simplePos="0" relativeHeight="251860992" behindDoc="0" locked="0" layoutInCell="1" allowOverlap="1" wp14:anchorId="44D5D1BE" wp14:editId="42D2EA45">
                <wp:simplePos x="0" y="0"/>
                <wp:positionH relativeFrom="margin">
                  <wp:align>right</wp:align>
                </wp:positionH>
                <wp:positionV relativeFrom="paragraph">
                  <wp:posOffset>2586355</wp:posOffset>
                </wp:positionV>
                <wp:extent cx="5943600" cy="182880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a:noFill/>
                        </a:ln>
                      </wps:spPr>
                      <wps:txbx>
                        <w:txbxContent>
                          <w:p w14:paraId="5487A781" w14:textId="4CF6361E" w:rsidR="00327071" w:rsidRPr="00327071" w:rsidRDefault="00327071" w:rsidP="00327071">
                            <w:pPr>
                              <w:jc w:val="center"/>
                              <w:rPr>
                                <w:rFonts w:ascii="Times New Roman" w:hAnsi="Times New Roman"/>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Версия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D5D1BE" id="Надпись 32" o:spid="_x0000_s1028" type="#_x0000_t202" style="position:absolute;margin-left:416.8pt;margin-top:203.65pt;width:468pt;height:2in;z-index:251860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" filled="f" stroked="f">
                <v:fill o:detectmouseclick="t"/>
                <v:textbox style="mso-fit-shape-to-text:t">
                  <w:txbxContent>
                    <w:p w14:paraId="5487A781" w14:textId="4CF6361E" w:rsidR="00327071" w:rsidRPr="00327071" w:rsidRDefault="00327071" w:rsidP="00327071">
                      <w:pPr>
                        <w:jc w:val="center"/>
                        <w:rPr>
                          <w:rFonts w:ascii="Times New Roman" w:hAnsi="Times New Roman"/>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Версия 7</w:t>
                      </w:r>
                    </w:p>
                  </w:txbxContent>
                </v:textbox>
                <w10:wrap anchorx="margin"/>
              </v:shape>
            </w:pict>
          </mc:Fallback>
        </mc:AlternateContent>
      </w:r>
      <w:r w:rsidR="004D21C8">
        <w:rPr>
          <w:rFonts w:ascii="Times New Roman" w:hAnsi="Times New Roman"/>
        </w:rPr>
        <w:br w:type="page"/>
      </w:r>
      <w:bookmarkStart w:id="1" w:name="_Toc530146936"/>
      <w:bookmarkStart w:id="2" w:name="_Toc9417470"/>
      <w:r w:rsidR="00F81601" w:rsidRPr="00F81601">
        <w:rPr>
          <w:rFonts w:ascii="Times New Roman" w:hAnsi="Times New Roman"/>
          <w:color w:val="000000" w:themeColor="text1"/>
        </w:rPr>
        <w:lastRenderedPageBreak/>
        <w:t xml:space="preserve">1. </w:t>
      </w:r>
      <w:r w:rsidR="004D21C8" w:rsidRPr="00F81601">
        <w:rPr>
          <w:rFonts w:ascii="Times New Roman" w:hAnsi="Times New Roman"/>
          <w:b/>
          <w:color w:val="000000" w:themeColor="text1"/>
        </w:rPr>
        <w:t>В</w:t>
      </w:r>
      <w:bookmarkEnd w:id="1"/>
      <w:r w:rsidR="00814167" w:rsidRPr="00F81601">
        <w:rPr>
          <w:rFonts w:ascii="Times New Roman" w:hAnsi="Times New Roman"/>
          <w:b/>
          <w:color w:val="000000" w:themeColor="text1"/>
        </w:rPr>
        <w:t>ведение</w:t>
      </w:r>
      <w:bookmarkEnd w:id="2"/>
    </w:p>
    <w:p w14:paraId="68BCA3A6" w14:textId="0868F024" w:rsidR="004D21C8" w:rsidRPr="009101BB" w:rsidRDefault="00D171EF" w:rsidP="0098248A">
      <w:pPr>
        <w:pStyle w:val="2"/>
        <w:spacing w:before="120" w:after="120"/>
        <w:ind w:left="567"/>
        <w:rPr>
          <w:rFonts w:ascii="Times New Roman" w:hAnsi="Times New Roman"/>
          <w:b/>
          <w:color w:val="000000"/>
          <w:sz w:val="28"/>
          <w:szCs w:val="28"/>
        </w:rPr>
      </w:pPr>
      <w:bookmarkStart w:id="3" w:name="_Toc530146937"/>
      <w:bookmarkStart w:id="4" w:name="_Toc9417471"/>
      <w:r>
        <w:rPr>
          <w:rFonts w:ascii="Times New Roman" w:hAnsi="Times New Roman"/>
          <w:b/>
          <w:color w:val="000000"/>
          <w:sz w:val="28"/>
          <w:szCs w:val="28"/>
        </w:rPr>
        <w:t>1.1.</w:t>
      </w:r>
      <w:r w:rsidR="00814167">
        <w:rPr>
          <w:rFonts w:ascii="Times New Roman" w:hAnsi="Times New Roman"/>
          <w:b/>
          <w:color w:val="000000"/>
          <w:sz w:val="28"/>
          <w:szCs w:val="28"/>
        </w:rPr>
        <w:t xml:space="preserve"> </w:t>
      </w:r>
      <w:r w:rsidR="004D21C8" w:rsidRPr="009101BB">
        <w:rPr>
          <w:rFonts w:ascii="Times New Roman" w:hAnsi="Times New Roman"/>
          <w:b/>
          <w:color w:val="000000"/>
          <w:sz w:val="28"/>
          <w:szCs w:val="28"/>
        </w:rPr>
        <w:t>Область применения</w:t>
      </w:r>
      <w:bookmarkEnd w:id="3"/>
      <w:bookmarkEnd w:id="4"/>
    </w:p>
    <w:p w14:paraId="537BD594" w14:textId="77777777" w:rsidR="005F6B90" w:rsidRDefault="004D21C8" w:rsidP="005F6B90">
      <w:pPr>
        <w:shd w:val="clear" w:color="auto" w:fill="FFFFFF"/>
        <w:spacing w:before="120" w:after="120" w:line="240" w:lineRule="auto"/>
        <w:ind w:firstLine="567"/>
        <w:jc w:val="both"/>
        <w:rPr>
          <w:rFonts w:ascii="Times New Roman" w:hAnsi="Times New Roman"/>
          <w:sz w:val="24"/>
          <w:szCs w:val="24"/>
        </w:rPr>
      </w:pPr>
      <w:r w:rsidRPr="000C71AA">
        <w:rPr>
          <w:rFonts w:ascii="Times New Roman" w:hAnsi="Times New Roman"/>
          <w:sz w:val="24"/>
          <w:szCs w:val="24"/>
        </w:rPr>
        <w:t xml:space="preserve">Набор текста/символов на экране компьютера, прием и отправка сообщений через социальные </w:t>
      </w:r>
      <w:r w:rsidRPr="00A826DF">
        <w:rPr>
          <w:rFonts w:ascii="Times New Roman" w:hAnsi="Times New Roman"/>
          <w:sz w:val="24"/>
          <w:szCs w:val="24"/>
        </w:rPr>
        <w:t xml:space="preserve">сети, электронную почту и </w:t>
      </w:r>
      <w:r w:rsidR="0005020A" w:rsidRPr="00A826DF">
        <w:rPr>
          <w:rFonts w:ascii="Times New Roman" w:hAnsi="Times New Roman"/>
          <w:sz w:val="24"/>
          <w:szCs w:val="24"/>
        </w:rPr>
        <w:t>СМС без использования речи,</w:t>
      </w:r>
      <w:r w:rsidR="00965A17" w:rsidRPr="00A826DF">
        <w:rPr>
          <w:rFonts w:ascii="Times New Roman" w:hAnsi="Times New Roman"/>
          <w:sz w:val="24"/>
          <w:szCs w:val="24"/>
        </w:rPr>
        <w:t xml:space="preserve"> и движения</w:t>
      </w:r>
      <w:r w:rsidRPr="00A826DF">
        <w:rPr>
          <w:rFonts w:ascii="Times New Roman" w:hAnsi="Times New Roman"/>
          <w:sz w:val="24"/>
          <w:szCs w:val="24"/>
        </w:rPr>
        <w:t xml:space="preserve">. </w:t>
      </w:r>
      <w:bookmarkStart w:id="5" w:name="_Toc530146938"/>
    </w:p>
    <w:p w14:paraId="334DF6A5" w14:textId="240A1361" w:rsidR="004D21C8" w:rsidRPr="00A826DF" w:rsidRDefault="005F6B90" w:rsidP="005F6B90">
      <w:pPr>
        <w:pStyle w:val="2"/>
        <w:ind w:firstLine="567"/>
        <w:rPr>
          <w:rFonts w:ascii="Times New Roman" w:hAnsi="Times New Roman"/>
          <w:b/>
          <w:color w:val="000000"/>
          <w:sz w:val="28"/>
          <w:szCs w:val="28"/>
        </w:rPr>
      </w:pPr>
      <w:bookmarkStart w:id="6" w:name="_Toc9417472"/>
      <w:r w:rsidRPr="005F6B90">
        <w:rPr>
          <w:rFonts w:ascii="Times New Roman" w:hAnsi="Times New Roman"/>
          <w:b/>
          <w:color w:val="000000" w:themeColor="text1"/>
          <w:sz w:val="28"/>
          <w:szCs w:val="28"/>
        </w:rPr>
        <w:t>1.2.</w:t>
      </w:r>
      <w:r w:rsidRPr="005F6B90">
        <w:rPr>
          <w:rFonts w:ascii="Times New Roman" w:hAnsi="Times New Roman"/>
          <w:color w:val="000000" w:themeColor="text1"/>
          <w:sz w:val="24"/>
          <w:szCs w:val="24"/>
        </w:rPr>
        <w:t xml:space="preserve"> </w:t>
      </w:r>
      <w:r w:rsidR="004D21C8" w:rsidRPr="00A826DF">
        <w:rPr>
          <w:rFonts w:ascii="Times New Roman" w:hAnsi="Times New Roman"/>
          <w:b/>
          <w:color w:val="000000"/>
          <w:sz w:val="28"/>
          <w:szCs w:val="28"/>
        </w:rPr>
        <w:t>Краткое описание возможностей</w:t>
      </w:r>
      <w:bookmarkEnd w:id="5"/>
      <w:bookmarkEnd w:id="6"/>
    </w:p>
    <w:p w14:paraId="50FBD468" w14:textId="3BF6C169" w:rsidR="004D21C8" w:rsidRPr="00A826DF" w:rsidRDefault="004D21C8" w:rsidP="006570A5">
      <w:pPr>
        <w:spacing w:before="120" w:after="120" w:line="240" w:lineRule="auto"/>
        <w:ind w:firstLine="567"/>
        <w:jc w:val="both"/>
        <w:rPr>
          <w:rFonts w:ascii="Times New Roman" w:hAnsi="Times New Roman"/>
          <w:sz w:val="24"/>
          <w:szCs w:val="24"/>
        </w:rPr>
      </w:pPr>
      <w:r w:rsidRPr="00A826DF">
        <w:rPr>
          <w:rFonts w:ascii="Times New Roman" w:hAnsi="Times New Roman"/>
          <w:sz w:val="24"/>
          <w:szCs w:val="24"/>
        </w:rPr>
        <w:t xml:space="preserve">Аппаратно-программный комплекс </w:t>
      </w:r>
      <w:r w:rsidR="00965A17" w:rsidRPr="00A826DF">
        <w:rPr>
          <w:rFonts w:ascii="Times New Roman" w:hAnsi="Times New Roman"/>
          <w:sz w:val="24"/>
          <w:szCs w:val="24"/>
        </w:rPr>
        <w:t xml:space="preserve">«НейроЧат» </w:t>
      </w:r>
      <w:r w:rsidRPr="00A826DF">
        <w:rPr>
          <w:rFonts w:ascii="Times New Roman" w:hAnsi="Times New Roman"/>
          <w:sz w:val="24"/>
          <w:szCs w:val="24"/>
        </w:rPr>
        <w:t xml:space="preserve">(АПК) </w:t>
      </w:r>
      <w:r w:rsidR="00965A17" w:rsidRPr="00A826DF">
        <w:rPr>
          <w:rFonts w:ascii="Times New Roman" w:hAnsi="Times New Roman"/>
          <w:sz w:val="24"/>
          <w:szCs w:val="24"/>
        </w:rPr>
        <w:t xml:space="preserve">обеспечивает набор сообщений без использования речи и движений, обмен ими между зарегистрированными пользователями, </w:t>
      </w:r>
      <w:r w:rsidRPr="00A826DF">
        <w:rPr>
          <w:rFonts w:ascii="Times New Roman" w:hAnsi="Times New Roman"/>
          <w:sz w:val="24"/>
          <w:szCs w:val="24"/>
        </w:rPr>
        <w:t>а также</w:t>
      </w:r>
      <w:r w:rsidR="00965A17" w:rsidRPr="00A826DF">
        <w:rPr>
          <w:rFonts w:ascii="Times New Roman" w:hAnsi="Times New Roman"/>
          <w:sz w:val="24"/>
          <w:szCs w:val="24"/>
        </w:rPr>
        <w:t xml:space="preserve"> сигнализацию о желаниях пользователя (потребность в еде, пище или экстренный вызов).</w:t>
      </w:r>
      <w:r w:rsidR="00B84A09">
        <w:rPr>
          <w:rFonts w:ascii="Times New Roman" w:hAnsi="Times New Roman"/>
          <w:sz w:val="24"/>
          <w:szCs w:val="24"/>
        </w:rPr>
        <w:t xml:space="preserve"> </w:t>
      </w:r>
      <w:r w:rsidR="006570A5" w:rsidRPr="00A826DF">
        <w:rPr>
          <w:rFonts w:ascii="Times New Roman" w:hAnsi="Times New Roman"/>
          <w:sz w:val="24"/>
          <w:szCs w:val="24"/>
        </w:rPr>
        <w:t>АПК предназначен для обеспечения возможности общения между пользователями, их родными и медперсоналом, другими лицами, чьи контакты внесены в систему.</w:t>
      </w:r>
      <w:r w:rsidR="006570A5">
        <w:rPr>
          <w:rFonts w:ascii="Times New Roman" w:hAnsi="Times New Roman"/>
          <w:sz w:val="24"/>
          <w:szCs w:val="24"/>
        </w:rPr>
        <w:t xml:space="preserve"> </w:t>
      </w:r>
      <w:r w:rsidR="00B84A09">
        <w:rPr>
          <w:rFonts w:ascii="Times New Roman" w:hAnsi="Times New Roman"/>
          <w:sz w:val="24"/>
          <w:szCs w:val="24"/>
        </w:rPr>
        <w:t>Нейрогарнитура</w:t>
      </w:r>
      <w:r w:rsidR="00B84A09" w:rsidRPr="00A826DF">
        <w:rPr>
          <w:rFonts w:ascii="Times New Roman" w:hAnsi="Times New Roman"/>
          <w:sz w:val="24"/>
          <w:szCs w:val="24"/>
        </w:rPr>
        <w:t xml:space="preserve"> подключается к компьютеру пользователя через Wi-Fi, общение пользователя со своими контрагентами осуществляется через сеть Интернет.</w:t>
      </w:r>
    </w:p>
    <w:p w14:paraId="68108A06" w14:textId="004D09D4" w:rsidR="004D21C8" w:rsidRPr="00A826DF" w:rsidRDefault="005F6B90" w:rsidP="005F6B90">
      <w:pPr>
        <w:pStyle w:val="2"/>
        <w:ind w:firstLine="567"/>
        <w:rPr>
          <w:rFonts w:ascii="Times New Roman" w:hAnsi="Times New Roman"/>
          <w:b/>
          <w:color w:val="000000"/>
          <w:sz w:val="28"/>
          <w:szCs w:val="28"/>
        </w:rPr>
      </w:pPr>
      <w:bookmarkStart w:id="7" w:name="_Toc530146939"/>
      <w:bookmarkStart w:id="8" w:name="_Toc9417473"/>
      <w:r>
        <w:rPr>
          <w:rFonts w:ascii="Times New Roman" w:hAnsi="Times New Roman"/>
          <w:b/>
          <w:color w:val="000000"/>
          <w:sz w:val="28"/>
          <w:szCs w:val="28"/>
        </w:rPr>
        <w:t xml:space="preserve">1.3. </w:t>
      </w:r>
      <w:r w:rsidR="004D21C8" w:rsidRPr="00A826DF">
        <w:rPr>
          <w:rFonts w:ascii="Times New Roman" w:hAnsi="Times New Roman"/>
          <w:b/>
          <w:color w:val="000000"/>
          <w:sz w:val="28"/>
          <w:szCs w:val="28"/>
        </w:rPr>
        <w:t>Уровень подготовки пользователя</w:t>
      </w:r>
      <w:bookmarkEnd w:id="7"/>
      <w:bookmarkEnd w:id="8"/>
    </w:p>
    <w:p w14:paraId="5D8BE5C3" w14:textId="6B68A95E" w:rsidR="004D21C8" w:rsidRPr="00A826DF" w:rsidRDefault="004D21C8" w:rsidP="0098248A">
      <w:pPr>
        <w:shd w:val="clear" w:color="auto" w:fill="FFFFFF"/>
        <w:spacing w:before="120" w:after="120" w:line="240" w:lineRule="auto"/>
        <w:ind w:firstLine="567"/>
        <w:jc w:val="both"/>
        <w:rPr>
          <w:rFonts w:ascii="Times New Roman" w:hAnsi="Times New Roman"/>
          <w:sz w:val="24"/>
          <w:szCs w:val="24"/>
        </w:rPr>
      </w:pPr>
      <w:r w:rsidRPr="00A826DF">
        <w:rPr>
          <w:rFonts w:ascii="Times New Roman" w:hAnsi="Times New Roman"/>
          <w:sz w:val="24"/>
          <w:szCs w:val="24"/>
        </w:rPr>
        <w:t xml:space="preserve">Для использования основных функций АПК требуется </w:t>
      </w:r>
      <w:r w:rsidR="00965A17" w:rsidRPr="00A826DF">
        <w:rPr>
          <w:rFonts w:ascii="Times New Roman" w:hAnsi="Times New Roman"/>
          <w:sz w:val="24"/>
          <w:szCs w:val="24"/>
        </w:rPr>
        <w:t xml:space="preserve">помощник </w:t>
      </w:r>
      <w:r w:rsidRPr="00A826DF">
        <w:rPr>
          <w:rFonts w:ascii="Times New Roman" w:hAnsi="Times New Roman"/>
          <w:sz w:val="24"/>
          <w:szCs w:val="24"/>
        </w:rPr>
        <w:t>пользовател</w:t>
      </w:r>
      <w:r w:rsidR="00965A17" w:rsidRPr="00A826DF">
        <w:rPr>
          <w:rFonts w:ascii="Times New Roman" w:hAnsi="Times New Roman"/>
          <w:sz w:val="24"/>
          <w:szCs w:val="24"/>
        </w:rPr>
        <w:t>я</w:t>
      </w:r>
      <w:r w:rsidRPr="00A826DF">
        <w:rPr>
          <w:rFonts w:ascii="Times New Roman" w:hAnsi="Times New Roman"/>
          <w:sz w:val="24"/>
          <w:szCs w:val="24"/>
        </w:rPr>
        <w:t xml:space="preserve"> с базовыми знаниями компьютерной техники. Однако для дополнительных настроек пакета используемых программ требуется продвинутый пользователь персонального компьютера.</w:t>
      </w:r>
    </w:p>
    <w:p w14:paraId="4D3B6FF4" w14:textId="3F2662B5" w:rsidR="00EE1EB2" w:rsidRPr="006570A5" w:rsidRDefault="00EE1EB2" w:rsidP="006570A5">
      <w:pPr>
        <w:pStyle w:val="2"/>
        <w:spacing w:before="120" w:after="120" w:line="240" w:lineRule="auto"/>
        <w:ind w:firstLine="567"/>
        <w:rPr>
          <w:rFonts w:ascii="Times New Roman" w:hAnsi="Times New Roman"/>
          <w:b/>
          <w:color w:val="000000"/>
          <w:sz w:val="32"/>
          <w:szCs w:val="32"/>
        </w:rPr>
      </w:pPr>
      <w:bookmarkStart w:id="9" w:name="_Toc530146940"/>
      <w:bookmarkStart w:id="10" w:name="_Toc9417474"/>
      <w:r w:rsidRPr="00A826DF">
        <w:rPr>
          <w:rFonts w:ascii="Times New Roman" w:hAnsi="Times New Roman"/>
          <w:b/>
          <w:color w:val="000000"/>
          <w:sz w:val="28"/>
          <w:szCs w:val="28"/>
        </w:rPr>
        <w:t>1.</w:t>
      </w:r>
      <w:bookmarkEnd w:id="9"/>
      <w:r w:rsidR="00E87CAB">
        <w:rPr>
          <w:rFonts w:ascii="Times New Roman" w:hAnsi="Times New Roman"/>
          <w:b/>
          <w:color w:val="000000"/>
          <w:sz w:val="28"/>
          <w:szCs w:val="28"/>
        </w:rPr>
        <w:t xml:space="preserve">4. </w:t>
      </w:r>
      <w:r w:rsidRPr="00A826DF">
        <w:rPr>
          <w:rFonts w:ascii="Times New Roman" w:hAnsi="Times New Roman"/>
          <w:b/>
          <w:color w:val="000000"/>
          <w:sz w:val="28"/>
          <w:szCs w:val="28"/>
        </w:rPr>
        <w:t>Назначение и условия применения</w:t>
      </w:r>
      <w:bookmarkEnd w:id="10"/>
    </w:p>
    <w:p w14:paraId="7C42BCA7" w14:textId="5A98B502" w:rsidR="00EE1EB2" w:rsidRPr="00A826DF" w:rsidRDefault="00EE1EB2" w:rsidP="0098248A">
      <w:pPr>
        <w:spacing w:before="120" w:after="120" w:line="240" w:lineRule="auto"/>
        <w:ind w:firstLine="567"/>
        <w:jc w:val="both"/>
        <w:rPr>
          <w:rFonts w:ascii="Times New Roman" w:hAnsi="Times New Roman"/>
          <w:sz w:val="24"/>
          <w:szCs w:val="24"/>
        </w:rPr>
      </w:pPr>
      <w:r w:rsidRPr="00A826DF">
        <w:rPr>
          <w:rFonts w:ascii="Times New Roman" w:hAnsi="Times New Roman"/>
          <w:sz w:val="24"/>
          <w:szCs w:val="24"/>
        </w:rPr>
        <w:t xml:space="preserve">Для общения пользователя </w:t>
      </w:r>
      <w:r w:rsidR="00965A17" w:rsidRPr="00A826DF">
        <w:rPr>
          <w:rFonts w:ascii="Times New Roman" w:hAnsi="Times New Roman"/>
          <w:sz w:val="24"/>
          <w:szCs w:val="24"/>
        </w:rPr>
        <w:t xml:space="preserve">АПК «НейроЧат» </w:t>
      </w:r>
      <w:r w:rsidRPr="00A826DF">
        <w:rPr>
          <w:rFonts w:ascii="Times New Roman" w:hAnsi="Times New Roman"/>
          <w:sz w:val="24"/>
          <w:szCs w:val="24"/>
        </w:rPr>
        <w:t xml:space="preserve">в сети, </w:t>
      </w:r>
      <w:r w:rsidR="00965A17" w:rsidRPr="00A826DF">
        <w:rPr>
          <w:rFonts w:ascii="Times New Roman" w:hAnsi="Times New Roman"/>
          <w:sz w:val="24"/>
          <w:szCs w:val="24"/>
        </w:rPr>
        <w:t>должны выполняться</w:t>
      </w:r>
      <w:r w:rsidRPr="00A826DF">
        <w:rPr>
          <w:rFonts w:ascii="Times New Roman" w:hAnsi="Times New Roman"/>
          <w:sz w:val="24"/>
          <w:szCs w:val="24"/>
        </w:rPr>
        <w:t xml:space="preserve"> следующие условия:</w:t>
      </w:r>
    </w:p>
    <w:p w14:paraId="274C4AC8" w14:textId="77777777"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A826DF">
        <w:rPr>
          <w:rFonts w:ascii="Times New Roman" w:hAnsi="Times New Roman"/>
          <w:sz w:val="24"/>
          <w:szCs w:val="24"/>
        </w:rPr>
        <w:t>У пользователя должны быть сохранны</w:t>
      </w:r>
      <w:r w:rsidRPr="0047491F">
        <w:rPr>
          <w:rFonts w:ascii="Times New Roman" w:hAnsi="Times New Roman"/>
          <w:sz w:val="24"/>
          <w:szCs w:val="24"/>
        </w:rPr>
        <w:t xml:space="preserve"> когнитивные функции.</w:t>
      </w:r>
    </w:p>
    <w:p w14:paraId="339F74A5" w14:textId="0637C856"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 xml:space="preserve">Пользователь должен уметь </w:t>
      </w:r>
      <w:r w:rsidR="00877426">
        <w:rPr>
          <w:rFonts w:ascii="Times New Roman" w:hAnsi="Times New Roman"/>
          <w:sz w:val="24"/>
          <w:szCs w:val="24"/>
        </w:rPr>
        <w:t>найти взглядом необходимую ячейку</w:t>
      </w:r>
      <w:r w:rsidRPr="0047491F">
        <w:rPr>
          <w:rFonts w:ascii="Times New Roman" w:hAnsi="Times New Roman"/>
          <w:sz w:val="24"/>
          <w:szCs w:val="24"/>
        </w:rPr>
        <w:t xml:space="preserve"> на экране монитора.</w:t>
      </w:r>
    </w:p>
    <w:p w14:paraId="074AA5F4" w14:textId="77777777"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Пользователь должен обладать зрением, достаточным для определения графических стимулов на экране.</w:t>
      </w:r>
    </w:p>
    <w:p w14:paraId="55CD241B" w14:textId="0064B920" w:rsidR="00EE1EB2" w:rsidRPr="00A826DF" w:rsidRDefault="00EE1EB2" w:rsidP="0098248A">
      <w:pPr>
        <w:numPr>
          <w:ilvl w:val="0"/>
          <w:numId w:val="3"/>
        </w:numPr>
        <w:spacing w:before="120" w:after="120" w:line="240" w:lineRule="auto"/>
        <w:jc w:val="both"/>
        <w:rPr>
          <w:rFonts w:ascii="Times New Roman" w:hAnsi="Times New Roman"/>
          <w:sz w:val="24"/>
          <w:szCs w:val="24"/>
        </w:rPr>
      </w:pPr>
      <w:r w:rsidRPr="00A826DF">
        <w:rPr>
          <w:rFonts w:ascii="Times New Roman" w:hAnsi="Times New Roman"/>
          <w:sz w:val="24"/>
          <w:szCs w:val="24"/>
        </w:rPr>
        <w:t xml:space="preserve">Пользователь должен </w:t>
      </w:r>
      <w:r w:rsidR="00965A17" w:rsidRPr="00A826DF">
        <w:rPr>
          <w:rFonts w:ascii="Times New Roman" w:hAnsi="Times New Roman"/>
          <w:sz w:val="24"/>
          <w:szCs w:val="24"/>
        </w:rPr>
        <w:t>быть зарегистрирован на сайте проекта</w:t>
      </w:r>
      <w:r w:rsidRPr="00A826DF">
        <w:rPr>
          <w:rFonts w:ascii="Times New Roman" w:hAnsi="Times New Roman"/>
          <w:sz w:val="24"/>
          <w:szCs w:val="24"/>
        </w:rPr>
        <w:t>.</w:t>
      </w:r>
    </w:p>
    <w:p w14:paraId="39EF0EEE" w14:textId="77777777" w:rsidR="00EE1EB2" w:rsidRPr="0047491F" w:rsidRDefault="00EE1EB2" w:rsidP="0098248A">
      <w:pPr>
        <w:spacing w:before="120" w:after="120" w:line="240" w:lineRule="auto"/>
        <w:ind w:firstLine="567"/>
        <w:jc w:val="both"/>
        <w:rPr>
          <w:rFonts w:ascii="Times New Roman" w:hAnsi="Times New Roman"/>
          <w:sz w:val="24"/>
          <w:szCs w:val="24"/>
        </w:rPr>
      </w:pPr>
      <w:r w:rsidRPr="0047491F">
        <w:rPr>
          <w:rFonts w:ascii="Times New Roman" w:hAnsi="Times New Roman"/>
          <w:sz w:val="24"/>
          <w:szCs w:val="24"/>
        </w:rPr>
        <w:t>Программный комплекс должен быть установлен на персональный компьютер с характеристиками, не хуже:</w:t>
      </w:r>
    </w:p>
    <w:p w14:paraId="231C8240" w14:textId="26D1789E"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 xml:space="preserve">Операционная система: </w:t>
      </w:r>
      <w:r w:rsidRPr="0088305F">
        <w:rPr>
          <w:rFonts w:ascii="Times New Roman" w:hAnsi="Times New Roman"/>
          <w:sz w:val="24"/>
          <w:szCs w:val="24"/>
        </w:rPr>
        <w:t xml:space="preserve">семейство </w:t>
      </w:r>
      <w:r w:rsidRPr="003D06DA">
        <w:rPr>
          <w:rFonts w:ascii="Times New Roman" w:hAnsi="Times New Roman"/>
          <w:sz w:val="24"/>
          <w:szCs w:val="24"/>
          <w:lang w:val="en-US"/>
        </w:rPr>
        <w:t>Windows</w:t>
      </w:r>
      <w:r w:rsidRPr="003D06DA">
        <w:rPr>
          <w:rFonts w:ascii="Times New Roman" w:hAnsi="Times New Roman"/>
          <w:sz w:val="24"/>
          <w:szCs w:val="24"/>
        </w:rPr>
        <w:t xml:space="preserve"> (</w:t>
      </w:r>
      <w:r w:rsidRPr="003D06DA">
        <w:rPr>
          <w:rFonts w:ascii="Times New Roman" w:hAnsi="Times New Roman"/>
          <w:sz w:val="24"/>
          <w:szCs w:val="24"/>
          <w:lang w:val="en-US"/>
        </w:rPr>
        <w:t>Windows</w:t>
      </w:r>
      <w:r w:rsidR="008845B1" w:rsidRPr="003D06DA">
        <w:rPr>
          <w:rFonts w:ascii="Times New Roman" w:hAnsi="Times New Roman"/>
          <w:sz w:val="24"/>
          <w:szCs w:val="24"/>
        </w:rPr>
        <w:t xml:space="preserve"> 7 </w:t>
      </w:r>
      <w:r w:rsidR="001516FE" w:rsidRPr="003D06DA">
        <w:rPr>
          <w:rFonts w:ascii="Times New Roman" w:hAnsi="Times New Roman"/>
          <w:sz w:val="24"/>
          <w:szCs w:val="24"/>
          <w:lang w:val="en-US"/>
        </w:rPr>
        <w:t>SP</w:t>
      </w:r>
      <w:r w:rsidR="001516FE" w:rsidRPr="003D06DA">
        <w:rPr>
          <w:rFonts w:ascii="Times New Roman" w:hAnsi="Times New Roman"/>
          <w:sz w:val="24"/>
          <w:szCs w:val="24"/>
        </w:rPr>
        <w:t>2</w:t>
      </w:r>
      <w:r w:rsidR="001516FE" w:rsidRPr="001516FE">
        <w:rPr>
          <w:rFonts w:ascii="Times New Roman" w:hAnsi="Times New Roman"/>
          <w:sz w:val="24"/>
          <w:szCs w:val="24"/>
        </w:rPr>
        <w:t xml:space="preserve"> </w:t>
      </w:r>
      <w:r w:rsidR="008845B1" w:rsidRPr="0088305F">
        <w:rPr>
          <w:rFonts w:ascii="Times New Roman" w:hAnsi="Times New Roman"/>
          <w:sz w:val="24"/>
          <w:szCs w:val="24"/>
        </w:rPr>
        <w:t xml:space="preserve">и выше), </w:t>
      </w:r>
      <w:r w:rsidR="008845B1" w:rsidRPr="0088305F">
        <w:rPr>
          <w:rFonts w:ascii="Times New Roman" w:hAnsi="Times New Roman"/>
          <w:sz w:val="24"/>
          <w:szCs w:val="24"/>
          <w:lang w:val="en-US"/>
        </w:rPr>
        <w:t>Ubuntu</w:t>
      </w:r>
      <w:r w:rsidR="008845B1" w:rsidRPr="0088305F">
        <w:rPr>
          <w:rFonts w:ascii="Times New Roman" w:hAnsi="Times New Roman"/>
          <w:sz w:val="24"/>
          <w:szCs w:val="24"/>
        </w:rPr>
        <w:t xml:space="preserve"> 17.10</w:t>
      </w:r>
    </w:p>
    <w:p w14:paraId="17BD9729" w14:textId="77777777"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Частота обновления экрана видеосистемы не мене 60Гц.</w:t>
      </w:r>
    </w:p>
    <w:p w14:paraId="5F5CC56D" w14:textId="77777777"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 xml:space="preserve">Процессор не менее </w:t>
      </w:r>
      <w:r w:rsidRPr="0047491F">
        <w:rPr>
          <w:rFonts w:ascii="Times New Roman" w:hAnsi="Times New Roman"/>
          <w:sz w:val="24"/>
          <w:szCs w:val="24"/>
          <w:lang w:val="en-US"/>
        </w:rPr>
        <w:t>Intel</w:t>
      </w:r>
      <w:r w:rsidRPr="0047491F">
        <w:rPr>
          <w:rFonts w:ascii="Times New Roman" w:hAnsi="Times New Roman"/>
          <w:sz w:val="24"/>
          <w:szCs w:val="24"/>
        </w:rPr>
        <w:t xml:space="preserve"> </w:t>
      </w:r>
      <w:r w:rsidRPr="0047491F">
        <w:rPr>
          <w:rFonts w:ascii="Times New Roman" w:hAnsi="Times New Roman"/>
          <w:sz w:val="24"/>
          <w:szCs w:val="24"/>
          <w:lang w:val="en-US"/>
        </w:rPr>
        <w:t>Core</w:t>
      </w:r>
      <w:r w:rsidRPr="0047491F">
        <w:rPr>
          <w:rFonts w:ascii="Times New Roman" w:hAnsi="Times New Roman"/>
          <w:sz w:val="24"/>
          <w:szCs w:val="24"/>
        </w:rPr>
        <w:t xml:space="preserve"> </w:t>
      </w:r>
      <w:r w:rsidRPr="0047491F">
        <w:rPr>
          <w:rFonts w:ascii="Times New Roman" w:hAnsi="Times New Roman"/>
          <w:sz w:val="24"/>
          <w:szCs w:val="24"/>
          <w:lang w:val="en-US"/>
        </w:rPr>
        <w:t>i</w:t>
      </w:r>
      <w:r w:rsidRPr="0047491F">
        <w:rPr>
          <w:rFonts w:ascii="Times New Roman" w:hAnsi="Times New Roman"/>
          <w:sz w:val="24"/>
          <w:szCs w:val="24"/>
        </w:rPr>
        <w:t>5 с частотой не менее 2.5 ГГц.</w:t>
      </w:r>
    </w:p>
    <w:p w14:paraId="050ED605" w14:textId="77777777" w:rsidR="00EE1EB2" w:rsidRPr="0047491F" w:rsidRDefault="00EE1EB2" w:rsidP="0098248A">
      <w:pPr>
        <w:numPr>
          <w:ilvl w:val="0"/>
          <w:numId w:val="3"/>
        </w:numPr>
        <w:spacing w:before="120" w:after="120" w:line="240" w:lineRule="auto"/>
        <w:jc w:val="both"/>
        <w:rPr>
          <w:rFonts w:ascii="Times New Roman" w:hAnsi="Times New Roman"/>
          <w:sz w:val="24"/>
          <w:szCs w:val="24"/>
        </w:rPr>
      </w:pPr>
      <w:r w:rsidRPr="0047491F">
        <w:rPr>
          <w:rFonts w:ascii="Times New Roman" w:hAnsi="Times New Roman"/>
          <w:sz w:val="24"/>
          <w:szCs w:val="24"/>
        </w:rPr>
        <w:t>ОЗУ не менее 4 Гб.</w:t>
      </w:r>
    </w:p>
    <w:p w14:paraId="2535351E" w14:textId="77777777" w:rsidR="00EE1EB2" w:rsidRPr="004D21C8" w:rsidRDefault="00EE1EB2" w:rsidP="0098248A">
      <w:pPr>
        <w:numPr>
          <w:ilvl w:val="0"/>
          <w:numId w:val="3"/>
        </w:numPr>
        <w:spacing w:before="120" w:after="120" w:line="240" w:lineRule="auto"/>
        <w:jc w:val="both"/>
        <w:rPr>
          <w:rFonts w:ascii="Times New Roman" w:hAnsi="Times New Roman"/>
          <w:sz w:val="24"/>
          <w:szCs w:val="24"/>
        </w:rPr>
      </w:pPr>
      <w:r w:rsidRPr="004D21C8">
        <w:rPr>
          <w:rFonts w:ascii="Times New Roman" w:hAnsi="Times New Roman"/>
          <w:sz w:val="24"/>
          <w:szCs w:val="24"/>
        </w:rPr>
        <w:t>Свободного места на жестком диске: 2 Гб</w:t>
      </w:r>
      <w:r>
        <w:rPr>
          <w:rFonts w:ascii="Times New Roman" w:hAnsi="Times New Roman"/>
          <w:sz w:val="24"/>
          <w:szCs w:val="24"/>
        </w:rPr>
        <w:t xml:space="preserve"> (2048 Мб) </w:t>
      </w:r>
    </w:p>
    <w:p w14:paraId="1FEFEE27" w14:textId="13074D94" w:rsidR="00EE1EB2" w:rsidRPr="001A41A0" w:rsidRDefault="00EE1EB2" w:rsidP="0098248A">
      <w:pPr>
        <w:numPr>
          <w:ilvl w:val="0"/>
          <w:numId w:val="3"/>
        </w:numPr>
        <w:spacing w:before="120" w:after="120" w:line="240" w:lineRule="auto"/>
        <w:jc w:val="both"/>
        <w:rPr>
          <w:rFonts w:ascii="Times New Roman" w:hAnsi="Times New Roman"/>
          <w:b/>
          <w:sz w:val="24"/>
          <w:szCs w:val="24"/>
        </w:rPr>
      </w:pPr>
      <w:r w:rsidRPr="001A41A0">
        <w:rPr>
          <w:rFonts w:ascii="Times New Roman" w:hAnsi="Times New Roman"/>
          <w:b/>
          <w:sz w:val="24"/>
          <w:szCs w:val="24"/>
        </w:rPr>
        <w:t>Наличие сетевого интерфейса со скоростью передачи данных не менее 10 Мбит/сек.</w:t>
      </w:r>
    </w:p>
    <w:p w14:paraId="39A0AB62" w14:textId="70DE4292" w:rsidR="007B7A8A" w:rsidRDefault="00812F17" w:rsidP="0098248A">
      <w:pPr>
        <w:numPr>
          <w:ilvl w:val="0"/>
          <w:numId w:val="3"/>
        </w:numPr>
        <w:spacing w:before="120" w:after="120" w:line="240" w:lineRule="auto"/>
        <w:jc w:val="both"/>
        <w:rPr>
          <w:rFonts w:ascii="Times New Roman" w:hAnsi="Times New Roman"/>
          <w:b/>
          <w:sz w:val="24"/>
          <w:szCs w:val="24"/>
        </w:rPr>
      </w:pPr>
      <w:r w:rsidRPr="001A41A0">
        <w:rPr>
          <w:rFonts w:ascii="Times New Roman" w:hAnsi="Times New Roman"/>
          <w:b/>
          <w:sz w:val="24"/>
          <w:szCs w:val="24"/>
        </w:rPr>
        <w:t xml:space="preserve">Наличие </w:t>
      </w:r>
      <w:r w:rsidRPr="001A41A0">
        <w:rPr>
          <w:rFonts w:ascii="Times New Roman" w:hAnsi="Times New Roman"/>
          <w:b/>
          <w:sz w:val="24"/>
          <w:szCs w:val="24"/>
          <w:lang w:val="en-US"/>
        </w:rPr>
        <w:t>wi</w:t>
      </w:r>
      <w:r w:rsidRPr="001A41A0">
        <w:rPr>
          <w:rFonts w:ascii="Times New Roman" w:hAnsi="Times New Roman"/>
          <w:b/>
          <w:sz w:val="24"/>
          <w:szCs w:val="24"/>
        </w:rPr>
        <w:t>-</w:t>
      </w:r>
      <w:r w:rsidRPr="001A41A0">
        <w:rPr>
          <w:rFonts w:ascii="Times New Roman" w:hAnsi="Times New Roman"/>
          <w:b/>
          <w:sz w:val="24"/>
          <w:szCs w:val="24"/>
          <w:lang w:val="en-US"/>
        </w:rPr>
        <w:t>fi</w:t>
      </w:r>
      <w:r w:rsidRPr="001A41A0">
        <w:rPr>
          <w:rFonts w:ascii="Times New Roman" w:hAnsi="Times New Roman"/>
          <w:b/>
          <w:sz w:val="24"/>
          <w:szCs w:val="24"/>
        </w:rPr>
        <w:t xml:space="preserve"> м</w:t>
      </w:r>
      <w:r w:rsidR="001A41A0">
        <w:rPr>
          <w:rFonts w:ascii="Times New Roman" w:hAnsi="Times New Roman"/>
          <w:b/>
          <w:sz w:val="24"/>
          <w:szCs w:val="24"/>
        </w:rPr>
        <w:t xml:space="preserve">одуля для подключения гарнитуры (гарнитура подключается по </w:t>
      </w:r>
      <w:r w:rsidR="001A41A0">
        <w:rPr>
          <w:rFonts w:ascii="Times New Roman" w:hAnsi="Times New Roman"/>
          <w:b/>
          <w:sz w:val="24"/>
          <w:szCs w:val="24"/>
          <w:lang w:val="en-US"/>
        </w:rPr>
        <w:t>wi</w:t>
      </w:r>
      <w:r w:rsidR="001A41A0" w:rsidRPr="001A41A0">
        <w:rPr>
          <w:rFonts w:ascii="Times New Roman" w:hAnsi="Times New Roman"/>
          <w:b/>
          <w:sz w:val="24"/>
          <w:szCs w:val="24"/>
        </w:rPr>
        <w:t>-</w:t>
      </w:r>
      <w:r w:rsidR="001A41A0">
        <w:rPr>
          <w:rFonts w:ascii="Times New Roman" w:hAnsi="Times New Roman"/>
          <w:b/>
          <w:sz w:val="24"/>
          <w:szCs w:val="24"/>
          <w:lang w:val="en-US"/>
        </w:rPr>
        <w:t>fi</w:t>
      </w:r>
      <w:r w:rsidR="001A41A0">
        <w:rPr>
          <w:rFonts w:ascii="Times New Roman" w:hAnsi="Times New Roman"/>
          <w:b/>
          <w:sz w:val="24"/>
          <w:szCs w:val="24"/>
        </w:rPr>
        <w:t xml:space="preserve">, поэтому необходимо иметь проводной интернет, либо 2 </w:t>
      </w:r>
      <w:r w:rsidR="001A41A0">
        <w:rPr>
          <w:rFonts w:ascii="Times New Roman" w:hAnsi="Times New Roman"/>
          <w:b/>
          <w:sz w:val="24"/>
          <w:szCs w:val="24"/>
          <w:lang w:val="en-US"/>
        </w:rPr>
        <w:t>wi</w:t>
      </w:r>
      <w:r w:rsidR="001A41A0">
        <w:rPr>
          <w:rFonts w:ascii="Times New Roman" w:hAnsi="Times New Roman"/>
          <w:b/>
          <w:sz w:val="24"/>
          <w:szCs w:val="24"/>
        </w:rPr>
        <w:t>-</w:t>
      </w:r>
      <w:r w:rsidR="001A41A0">
        <w:rPr>
          <w:rFonts w:ascii="Times New Roman" w:hAnsi="Times New Roman"/>
          <w:b/>
          <w:sz w:val="24"/>
          <w:szCs w:val="24"/>
          <w:lang w:val="en-US"/>
        </w:rPr>
        <w:t>fi</w:t>
      </w:r>
      <w:r w:rsidR="001A41A0">
        <w:rPr>
          <w:rFonts w:ascii="Times New Roman" w:hAnsi="Times New Roman"/>
          <w:b/>
          <w:sz w:val="24"/>
          <w:szCs w:val="24"/>
        </w:rPr>
        <w:t xml:space="preserve"> модуля).</w:t>
      </w:r>
      <w:r w:rsidR="001A41A0" w:rsidRPr="001A41A0">
        <w:rPr>
          <w:rFonts w:ascii="Times New Roman" w:hAnsi="Times New Roman"/>
          <w:b/>
          <w:sz w:val="24"/>
          <w:szCs w:val="24"/>
        </w:rPr>
        <w:t xml:space="preserve"> </w:t>
      </w:r>
    </w:p>
    <w:p w14:paraId="19ACC67D" w14:textId="6DAEC107" w:rsidR="00257E94" w:rsidRPr="001A41A0" w:rsidRDefault="00257E94" w:rsidP="00257E94">
      <w:pPr>
        <w:spacing w:before="120" w:after="120" w:line="240" w:lineRule="auto"/>
        <w:ind w:left="720"/>
        <w:jc w:val="both"/>
        <w:rPr>
          <w:rFonts w:ascii="Times New Roman" w:hAnsi="Times New Roman"/>
          <w:b/>
          <w:sz w:val="24"/>
          <w:szCs w:val="24"/>
        </w:rPr>
      </w:pPr>
      <w:r>
        <w:rPr>
          <w:rFonts w:ascii="Times New Roman" w:hAnsi="Times New Roman"/>
          <w:sz w:val="24"/>
          <w:szCs w:val="24"/>
        </w:rPr>
        <w:t xml:space="preserve">Важно: если Вы не знаете характеристики своего компьютера или у Вас возникают затруднения с их определением, обратитесь в службу технической поддержки. </w:t>
      </w:r>
    </w:p>
    <w:p w14:paraId="67E94D74" w14:textId="1E9FDA11" w:rsidR="005424BC" w:rsidRPr="00B84A09" w:rsidRDefault="00737CED" w:rsidP="00737CED">
      <w:pPr>
        <w:pStyle w:val="2"/>
        <w:rPr>
          <w:rFonts w:ascii="Times New Roman" w:hAnsi="Times New Roman"/>
          <w:b/>
          <w:color w:val="000000" w:themeColor="text1"/>
          <w:sz w:val="28"/>
          <w:szCs w:val="28"/>
        </w:rPr>
      </w:pPr>
      <w:bookmarkStart w:id="11" w:name="_Toc9417475"/>
      <w:r>
        <w:rPr>
          <w:rFonts w:ascii="Times New Roman" w:hAnsi="Times New Roman"/>
          <w:b/>
          <w:color w:val="000000" w:themeColor="text1"/>
          <w:sz w:val="28"/>
          <w:szCs w:val="28"/>
        </w:rPr>
        <w:lastRenderedPageBreak/>
        <w:t xml:space="preserve">1.5. </w:t>
      </w:r>
      <w:r w:rsidR="005424BC" w:rsidRPr="00B84A09">
        <w:rPr>
          <w:rFonts w:ascii="Times New Roman" w:hAnsi="Times New Roman"/>
          <w:b/>
          <w:color w:val="000000" w:themeColor="text1"/>
          <w:sz w:val="28"/>
          <w:szCs w:val="28"/>
        </w:rPr>
        <w:t>Варианты подключения</w:t>
      </w:r>
      <w:bookmarkEnd w:id="11"/>
    </w:p>
    <w:p w14:paraId="706A9026" w14:textId="1F6880D9" w:rsidR="005424BC" w:rsidRPr="0098248A" w:rsidRDefault="00C348A3" w:rsidP="0098248A">
      <w:pPr>
        <w:spacing w:before="120" w:after="120" w:line="240" w:lineRule="auto"/>
        <w:ind w:firstLine="450"/>
        <w:jc w:val="both"/>
        <w:rPr>
          <w:rFonts w:ascii="Times New Roman" w:hAnsi="Times New Roman"/>
          <w:sz w:val="24"/>
          <w:szCs w:val="24"/>
        </w:rPr>
      </w:pPr>
      <w:r>
        <w:rPr>
          <w:noProof/>
          <w:lang w:eastAsia="ru-RU"/>
        </w:rPr>
        <mc:AlternateContent>
          <mc:Choice Requires="wps">
            <w:drawing>
              <wp:anchor distT="0" distB="0" distL="114300" distR="114300" simplePos="0" relativeHeight="251798528" behindDoc="0" locked="0" layoutInCell="1" allowOverlap="1" wp14:anchorId="1D3FD07B" wp14:editId="266D7C16">
                <wp:simplePos x="0" y="0"/>
                <wp:positionH relativeFrom="page">
                  <wp:align>center</wp:align>
                </wp:positionH>
                <wp:positionV relativeFrom="paragraph">
                  <wp:posOffset>3466465</wp:posOffset>
                </wp:positionV>
                <wp:extent cx="3124200" cy="190500"/>
                <wp:effectExtent l="0" t="0" r="0" b="0"/>
                <wp:wrapTopAndBottom/>
                <wp:docPr id="19" name="Надпись 19"/>
                <wp:cNvGraphicFramePr/>
                <a:graphic xmlns:a="http://schemas.openxmlformats.org/drawingml/2006/main">
                  <a:graphicData uri="http://schemas.microsoft.com/office/word/2010/wordprocessingShape">
                    <wps:wsp>
                      <wps:cNvSpPr txBox="1"/>
                      <wps:spPr>
                        <a:xfrm>
                          <a:off x="0" y="0"/>
                          <a:ext cx="3124200" cy="190500"/>
                        </a:xfrm>
                        <a:prstGeom prst="rect">
                          <a:avLst/>
                        </a:prstGeom>
                        <a:solidFill>
                          <a:prstClr val="white"/>
                        </a:solidFill>
                        <a:ln>
                          <a:noFill/>
                        </a:ln>
                      </wps:spPr>
                      <wps:txbx>
                        <w:txbxContent>
                          <w:p w14:paraId="42F929C4" w14:textId="61ADB3B9" w:rsidR="00543D33" w:rsidRPr="007D2264" w:rsidRDefault="00543D33" w:rsidP="0098248A">
                            <w:pPr>
                              <w:pStyle w:val="aa"/>
                              <w:jc w:val="center"/>
                              <w:rPr>
                                <w:rFonts w:ascii="Times New Roman" w:hAnsi="Times New Roman"/>
                                <w:noProof/>
                                <w:color w:val="000000" w:themeColor="text1"/>
                                <w:sz w:val="24"/>
                                <w:szCs w:val="24"/>
                              </w:rPr>
                            </w:pPr>
                            <w:r w:rsidRPr="007D2264">
                              <w:rPr>
                                <w:rFonts w:ascii="Times New Roman" w:hAnsi="Times New Roman"/>
                                <w:color w:val="000000" w:themeColor="text1"/>
                                <w:sz w:val="24"/>
                                <w:szCs w:val="24"/>
                              </w:rPr>
                              <w:t xml:space="preserve">Рисунок </w:t>
                            </w:r>
                            <w:r w:rsidRPr="007D2264">
                              <w:rPr>
                                <w:rFonts w:ascii="Times New Roman" w:hAnsi="Times New Roman"/>
                                <w:color w:val="000000" w:themeColor="text1"/>
                                <w:sz w:val="24"/>
                                <w:szCs w:val="24"/>
                              </w:rPr>
                              <w:fldChar w:fldCharType="begin"/>
                            </w:r>
                            <w:r w:rsidRPr="007D2264">
                              <w:rPr>
                                <w:rFonts w:ascii="Times New Roman" w:hAnsi="Times New Roman"/>
                                <w:color w:val="000000" w:themeColor="text1"/>
                                <w:sz w:val="24"/>
                                <w:szCs w:val="24"/>
                              </w:rPr>
                              <w:instrText xml:space="preserve"> SEQ Рисунок \* ARABIC </w:instrText>
                            </w:r>
                            <w:r w:rsidRPr="007D2264">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1</w:t>
                            </w:r>
                            <w:r w:rsidRPr="007D2264">
                              <w:rPr>
                                <w:rFonts w:ascii="Times New Roman" w:hAnsi="Times New Roman"/>
                                <w:color w:val="000000" w:themeColor="text1"/>
                                <w:sz w:val="24"/>
                                <w:szCs w:val="24"/>
                              </w:rPr>
                              <w:fldChar w:fldCharType="end"/>
                            </w:r>
                            <w:r w:rsidRPr="007D2264">
                              <w:rPr>
                                <w:rFonts w:ascii="Times New Roman" w:hAnsi="Times New Roman"/>
                                <w:color w:val="000000" w:themeColor="text1"/>
                                <w:sz w:val="24"/>
                                <w:szCs w:val="24"/>
                              </w:rPr>
                              <w:t>. Вариант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3FD07B" id="_x0000_t202" coordsize="21600,21600" o:spt="202" path="m,l,21600r21600,l21600,xe">
                <v:stroke joinstyle="miter"/>
                <v:path gradientshapeok="t" o:connecttype="rect"/>
              </v:shapetype>
              <v:shape id="Надпись 19" o:spid="_x0000_s1029" type="#_x0000_t202" style="position:absolute;left:0;text-align:left;margin-left:0;margin-top:272.95pt;width:246pt;height:15pt;z-index:251798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" stroked="f">
                <v:textbox inset="0,0,0,0">
                  <w:txbxContent>
                    <w:p w14:paraId="42F929C4" w14:textId="61ADB3B9" w:rsidR="00543D33" w:rsidRPr="007D2264" w:rsidRDefault="00543D33" w:rsidP="0098248A">
                      <w:pPr>
                        <w:pStyle w:val="aa"/>
                        <w:jc w:val="center"/>
                        <w:rPr>
                          <w:rFonts w:ascii="Times New Roman" w:hAnsi="Times New Roman"/>
                          <w:noProof/>
                          <w:color w:val="000000" w:themeColor="text1"/>
                          <w:sz w:val="24"/>
                          <w:szCs w:val="24"/>
                        </w:rPr>
                      </w:pPr>
                      <w:r w:rsidRPr="007D2264">
                        <w:rPr>
                          <w:rFonts w:ascii="Times New Roman" w:hAnsi="Times New Roman"/>
                          <w:color w:val="000000" w:themeColor="text1"/>
                          <w:sz w:val="24"/>
                          <w:szCs w:val="24"/>
                        </w:rPr>
                        <w:t xml:space="preserve">Рисунок </w:t>
                      </w:r>
                      <w:r w:rsidRPr="007D2264">
                        <w:rPr>
                          <w:rFonts w:ascii="Times New Roman" w:hAnsi="Times New Roman"/>
                          <w:color w:val="000000" w:themeColor="text1"/>
                          <w:sz w:val="24"/>
                          <w:szCs w:val="24"/>
                        </w:rPr>
                        <w:fldChar w:fldCharType="begin"/>
                      </w:r>
                      <w:r w:rsidRPr="007D2264">
                        <w:rPr>
                          <w:rFonts w:ascii="Times New Roman" w:hAnsi="Times New Roman"/>
                          <w:color w:val="000000" w:themeColor="text1"/>
                          <w:sz w:val="24"/>
                          <w:szCs w:val="24"/>
                        </w:rPr>
                        <w:instrText xml:space="preserve"> SEQ Рисунок \* ARABIC </w:instrText>
                      </w:r>
                      <w:r w:rsidRPr="007D2264">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1</w:t>
                      </w:r>
                      <w:r w:rsidRPr="007D2264">
                        <w:rPr>
                          <w:rFonts w:ascii="Times New Roman" w:hAnsi="Times New Roman"/>
                          <w:color w:val="000000" w:themeColor="text1"/>
                          <w:sz w:val="24"/>
                          <w:szCs w:val="24"/>
                        </w:rPr>
                        <w:fldChar w:fldCharType="end"/>
                      </w:r>
                      <w:r w:rsidRPr="007D2264">
                        <w:rPr>
                          <w:rFonts w:ascii="Times New Roman" w:hAnsi="Times New Roman"/>
                          <w:color w:val="000000" w:themeColor="text1"/>
                          <w:sz w:val="24"/>
                          <w:szCs w:val="24"/>
                        </w:rPr>
                        <w:t>. Вариант 1</w:t>
                      </w:r>
                    </w:p>
                  </w:txbxContent>
                </v:textbox>
                <w10:wrap type="topAndBottom" anchorx="page"/>
              </v:shape>
            </w:pict>
          </mc:Fallback>
        </mc:AlternateContent>
      </w:r>
      <w:r w:rsidR="00782049">
        <w:rPr>
          <w:noProof/>
          <w:lang w:eastAsia="ru-RU"/>
        </w:rPr>
        <w:drawing>
          <wp:anchor distT="0" distB="0" distL="114300" distR="114300" simplePos="0" relativeHeight="251788288" behindDoc="0" locked="0" layoutInCell="1" allowOverlap="1" wp14:anchorId="1E279ACE" wp14:editId="0CD664B2">
            <wp:simplePos x="0" y="0"/>
            <wp:positionH relativeFrom="page">
              <wp:align>center</wp:align>
            </wp:positionH>
            <wp:positionV relativeFrom="paragraph">
              <wp:posOffset>400685</wp:posOffset>
            </wp:positionV>
            <wp:extent cx="3124200" cy="3124200"/>
            <wp:effectExtent l="0" t="0" r="0" b="0"/>
            <wp:wrapTopAndBottom/>
            <wp:docPr id="158" name="Рисунок 158"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i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pic:spPr>
                </pic:pic>
              </a:graphicData>
            </a:graphic>
            <wp14:sizeRelH relativeFrom="page">
              <wp14:pctWidth>0</wp14:pctWidth>
            </wp14:sizeRelH>
            <wp14:sizeRelV relativeFrom="page">
              <wp14:pctHeight>0</wp14:pctHeight>
            </wp14:sizeRelV>
          </wp:anchor>
        </w:drawing>
      </w:r>
      <w:r w:rsidR="005424BC" w:rsidRPr="0098248A">
        <w:rPr>
          <w:rFonts w:ascii="Times New Roman" w:hAnsi="Times New Roman"/>
          <w:sz w:val="24"/>
          <w:szCs w:val="24"/>
        </w:rPr>
        <w:t xml:space="preserve">Для работы АКП «Нейрочат» необходимо иметь доступ в интернет со скоростью не менее 10 Мбит/сек и </w:t>
      </w:r>
      <w:r w:rsidR="005424BC" w:rsidRPr="0098248A">
        <w:rPr>
          <w:rFonts w:ascii="Times New Roman" w:hAnsi="Times New Roman"/>
          <w:sz w:val="24"/>
          <w:szCs w:val="24"/>
          <w:lang w:val="en-US"/>
        </w:rPr>
        <w:t>wi</w:t>
      </w:r>
      <w:r w:rsidR="005424BC" w:rsidRPr="0098248A">
        <w:rPr>
          <w:rFonts w:ascii="Times New Roman" w:hAnsi="Times New Roman"/>
          <w:sz w:val="24"/>
          <w:szCs w:val="24"/>
        </w:rPr>
        <w:t>-</w:t>
      </w:r>
      <w:r w:rsidR="005424BC" w:rsidRPr="0098248A">
        <w:rPr>
          <w:rFonts w:ascii="Times New Roman" w:hAnsi="Times New Roman"/>
          <w:sz w:val="24"/>
          <w:szCs w:val="24"/>
          <w:lang w:val="en-US"/>
        </w:rPr>
        <w:t>fi</w:t>
      </w:r>
      <w:r w:rsidR="005424BC" w:rsidRPr="0098248A">
        <w:rPr>
          <w:rFonts w:ascii="Times New Roman" w:hAnsi="Times New Roman"/>
          <w:sz w:val="24"/>
          <w:szCs w:val="24"/>
        </w:rPr>
        <w:t xml:space="preserve"> модуль. Возможны 2 варианта подключения: </w:t>
      </w:r>
    </w:p>
    <w:p w14:paraId="16A9D134" w14:textId="5F3B979D" w:rsidR="005424BC" w:rsidRPr="0098248A" w:rsidRDefault="00C348A3" w:rsidP="0098248A">
      <w:pPr>
        <w:spacing w:before="120" w:after="120" w:line="240" w:lineRule="auto"/>
        <w:ind w:firstLine="450"/>
        <w:jc w:val="both"/>
        <w:rPr>
          <w:rFonts w:ascii="Times New Roman" w:hAnsi="Times New Roman"/>
          <w:sz w:val="24"/>
          <w:szCs w:val="24"/>
        </w:rPr>
      </w:pPr>
      <w:r>
        <w:rPr>
          <w:noProof/>
          <w:lang w:eastAsia="ru-RU"/>
        </w:rPr>
        <mc:AlternateContent>
          <mc:Choice Requires="wps">
            <w:drawing>
              <wp:anchor distT="0" distB="0" distL="114300" distR="114300" simplePos="0" relativeHeight="251800576" behindDoc="0" locked="0" layoutInCell="1" allowOverlap="1" wp14:anchorId="77F1A729" wp14:editId="2B21C642">
                <wp:simplePos x="0" y="0"/>
                <wp:positionH relativeFrom="page">
                  <wp:align>center</wp:align>
                </wp:positionH>
                <wp:positionV relativeFrom="paragraph">
                  <wp:posOffset>6944995</wp:posOffset>
                </wp:positionV>
                <wp:extent cx="3124200" cy="200025"/>
                <wp:effectExtent l="0" t="0" r="0" b="9525"/>
                <wp:wrapTopAndBottom/>
                <wp:docPr id="22" name="Надпись 22"/>
                <wp:cNvGraphicFramePr/>
                <a:graphic xmlns:a="http://schemas.openxmlformats.org/drawingml/2006/main">
                  <a:graphicData uri="http://schemas.microsoft.com/office/word/2010/wordprocessingShape">
                    <wps:wsp>
                      <wps:cNvSpPr txBox="1"/>
                      <wps:spPr>
                        <a:xfrm>
                          <a:off x="0" y="0"/>
                          <a:ext cx="3124200" cy="200025"/>
                        </a:xfrm>
                        <a:prstGeom prst="rect">
                          <a:avLst/>
                        </a:prstGeom>
                        <a:solidFill>
                          <a:prstClr val="white"/>
                        </a:solidFill>
                        <a:ln>
                          <a:noFill/>
                        </a:ln>
                      </wps:spPr>
                      <wps:txbx>
                        <w:txbxContent>
                          <w:p w14:paraId="33E1C006" w14:textId="61CC358F" w:rsidR="00543D33" w:rsidRPr="007D2264" w:rsidRDefault="00543D33" w:rsidP="0098248A">
                            <w:pPr>
                              <w:pStyle w:val="aa"/>
                              <w:jc w:val="center"/>
                              <w:rPr>
                                <w:rFonts w:ascii="Times New Roman" w:hAnsi="Times New Roman"/>
                                <w:noProof/>
                                <w:color w:val="000000" w:themeColor="text1"/>
                                <w:sz w:val="24"/>
                                <w:szCs w:val="24"/>
                              </w:rPr>
                            </w:pPr>
                            <w:r w:rsidRPr="007D2264">
                              <w:rPr>
                                <w:rFonts w:ascii="Times New Roman" w:hAnsi="Times New Roman"/>
                                <w:color w:val="000000" w:themeColor="text1"/>
                                <w:sz w:val="24"/>
                                <w:szCs w:val="24"/>
                              </w:rPr>
                              <w:t xml:space="preserve">Рисунок </w:t>
                            </w:r>
                            <w:r w:rsidRPr="007D2264">
                              <w:rPr>
                                <w:rFonts w:ascii="Times New Roman" w:hAnsi="Times New Roman"/>
                                <w:color w:val="000000" w:themeColor="text1"/>
                                <w:sz w:val="24"/>
                                <w:szCs w:val="24"/>
                              </w:rPr>
                              <w:fldChar w:fldCharType="begin"/>
                            </w:r>
                            <w:r w:rsidRPr="007D2264">
                              <w:rPr>
                                <w:rFonts w:ascii="Times New Roman" w:hAnsi="Times New Roman"/>
                                <w:color w:val="000000" w:themeColor="text1"/>
                                <w:sz w:val="24"/>
                                <w:szCs w:val="24"/>
                              </w:rPr>
                              <w:instrText xml:space="preserve"> SEQ Рисунок \* ARABIC </w:instrText>
                            </w:r>
                            <w:r w:rsidRPr="007D2264">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2</w:t>
                            </w:r>
                            <w:r w:rsidRPr="007D2264">
                              <w:rPr>
                                <w:rFonts w:ascii="Times New Roman" w:hAnsi="Times New Roman"/>
                                <w:color w:val="000000" w:themeColor="text1"/>
                                <w:sz w:val="24"/>
                                <w:szCs w:val="24"/>
                              </w:rPr>
                              <w:fldChar w:fldCharType="end"/>
                            </w:r>
                            <w:r w:rsidRPr="007D2264">
                              <w:rPr>
                                <w:rFonts w:ascii="Times New Roman" w:hAnsi="Times New Roman"/>
                                <w:color w:val="000000" w:themeColor="text1"/>
                                <w:sz w:val="24"/>
                                <w:szCs w:val="24"/>
                              </w:rPr>
                              <w:t>. Вариант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1A729" id="Надпись 22" o:spid="_x0000_s1030" type="#_x0000_t202" style="position:absolute;left:0;text-align:left;margin-left:0;margin-top:546.85pt;width:246pt;height:15.75pt;z-index:2518005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" stroked="f">
                <v:textbox inset="0,0,0,0">
                  <w:txbxContent>
                    <w:p w14:paraId="33E1C006" w14:textId="61CC358F" w:rsidR="00543D33" w:rsidRPr="007D2264" w:rsidRDefault="00543D33" w:rsidP="0098248A">
                      <w:pPr>
                        <w:pStyle w:val="aa"/>
                        <w:jc w:val="center"/>
                        <w:rPr>
                          <w:rFonts w:ascii="Times New Roman" w:hAnsi="Times New Roman"/>
                          <w:noProof/>
                          <w:color w:val="000000" w:themeColor="text1"/>
                          <w:sz w:val="24"/>
                          <w:szCs w:val="24"/>
                        </w:rPr>
                      </w:pPr>
                      <w:r w:rsidRPr="007D2264">
                        <w:rPr>
                          <w:rFonts w:ascii="Times New Roman" w:hAnsi="Times New Roman"/>
                          <w:color w:val="000000" w:themeColor="text1"/>
                          <w:sz w:val="24"/>
                          <w:szCs w:val="24"/>
                        </w:rPr>
                        <w:t xml:space="preserve">Рисунок </w:t>
                      </w:r>
                      <w:r w:rsidRPr="007D2264">
                        <w:rPr>
                          <w:rFonts w:ascii="Times New Roman" w:hAnsi="Times New Roman"/>
                          <w:color w:val="000000" w:themeColor="text1"/>
                          <w:sz w:val="24"/>
                          <w:szCs w:val="24"/>
                        </w:rPr>
                        <w:fldChar w:fldCharType="begin"/>
                      </w:r>
                      <w:r w:rsidRPr="007D2264">
                        <w:rPr>
                          <w:rFonts w:ascii="Times New Roman" w:hAnsi="Times New Roman"/>
                          <w:color w:val="000000" w:themeColor="text1"/>
                          <w:sz w:val="24"/>
                          <w:szCs w:val="24"/>
                        </w:rPr>
                        <w:instrText xml:space="preserve"> SEQ Рисунок \* ARABIC </w:instrText>
                      </w:r>
                      <w:r w:rsidRPr="007D2264">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2</w:t>
                      </w:r>
                      <w:r w:rsidRPr="007D2264">
                        <w:rPr>
                          <w:rFonts w:ascii="Times New Roman" w:hAnsi="Times New Roman"/>
                          <w:color w:val="000000" w:themeColor="text1"/>
                          <w:sz w:val="24"/>
                          <w:szCs w:val="24"/>
                        </w:rPr>
                        <w:fldChar w:fldCharType="end"/>
                      </w:r>
                      <w:r w:rsidRPr="007D2264">
                        <w:rPr>
                          <w:rFonts w:ascii="Times New Roman" w:hAnsi="Times New Roman"/>
                          <w:color w:val="000000" w:themeColor="text1"/>
                          <w:sz w:val="24"/>
                          <w:szCs w:val="24"/>
                        </w:rPr>
                        <w:t>. Вариант 2</w:t>
                      </w:r>
                    </w:p>
                  </w:txbxContent>
                </v:textbox>
                <w10:wrap type="topAndBottom" anchorx="page"/>
              </v:shape>
            </w:pict>
          </mc:Fallback>
        </mc:AlternateContent>
      </w:r>
      <w:r w:rsidRPr="00B50BDD">
        <w:rPr>
          <w:noProof/>
          <w:lang w:eastAsia="ru-RU"/>
        </w:rPr>
        <w:drawing>
          <wp:anchor distT="0" distB="0" distL="114300" distR="114300" simplePos="0" relativeHeight="251789312" behindDoc="0" locked="0" layoutInCell="1" allowOverlap="1" wp14:anchorId="16A07E4A" wp14:editId="1D154F47">
            <wp:simplePos x="0" y="0"/>
            <wp:positionH relativeFrom="page">
              <wp:align>center</wp:align>
            </wp:positionH>
            <wp:positionV relativeFrom="paragraph">
              <wp:posOffset>3813810</wp:posOffset>
            </wp:positionV>
            <wp:extent cx="3124200" cy="3124200"/>
            <wp:effectExtent l="0" t="0" r="0" b="0"/>
            <wp:wrapTopAndBottom/>
            <wp:docPr id="156" name="Рисунок 156" descr="C:\Users\yashchin\Desktop\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hchin\Desktop\us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BC" w:rsidRPr="0098248A">
        <w:rPr>
          <w:rFonts w:ascii="Times New Roman" w:hAnsi="Times New Roman"/>
          <w:sz w:val="24"/>
          <w:szCs w:val="24"/>
        </w:rPr>
        <w:t xml:space="preserve">Для первого варианта подключения Вам необходимо подключить интернет на компьютер с помощью </w:t>
      </w:r>
      <w:r w:rsidR="005424BC" w:rsidRPr="0098248A">
        <w:rPr>
          <w:rFonts w:ascii="Times New Roman" w:hAnsi="Times New Roman"/>
          <w:sz w:val="24"/>
          <w:szCs w:val="24"/>
          <w:lang w:val="en-US"/>
        </w:rPr>
        <w:t>Ethernet</w:t>
      </w:r>
      <w:r w:rsidR="005424BC" w:rsidRPr="0098248A">
        <w:rPr>
          <w:rFonts w:ascii="Times New Roman" w:hAnsi="Times New Roman"/>
          <w:sz w:val="24"/>
          <w:szCs w:val="24"/>
        </w:rPr>
        <w:t xml:space="preserve">-кабеля, а гарнитуру подключить с помощью встроенного </w:t>
      </w:r>
      <w:r w:rsidR="005424BC" w:rsidRPr="0098248A">
        <w:rPr>
          <w:rFonts w:ascii="Times New Roman" w:hAnsi="Times New Roman"/>
          <w:sz w:val="24"/>
          <w:szCs w:val="24"/>
          <w:lang w:val="en-US"/>
        </w:rPr>
        <w:t>wi</w:t>
      </w:r>
      <w:r w:rsidR="005424BC" w:rsidRPr="0098248A">
        <w:rPr>
          <w:rFonts w:ascii="Times New Roman" w:hAnsi="Times New Roman"/>
          <w:sz w:val="24"/>
          <w:szCs w:val="24"/>
        </w:rPr>
        <w:t>-</w:t>
      </w:r>
      <w:r w:rsidR="005424BC" w:rsidRPr="0098248A">
        <w:rPr>
          <w:rFonts w:ascii="Times New Roman" w:hAnsi="Times New Roman"/>
          <w:sz w:val="24"/>
          <w:szCs w:val="24"/>
          <w:lang w:val="en-US"/>
        </w:rPr>
        <w:t>fi</w:t>
      </w:r>
      <w:r w:rsidR="005424BC" w:rsidRPr="0098248A">
        <w:rPr>
          <w:rFonts w:ascii="Times New Roman" w:hAnsi="Times New Roman"/>
          <w:sz w:val="24"/>
          <w:szCs w:val="24"/>
        </w:rPr>
        <w:t xml:space="preserve"> модуля (или внешнего, если у Вас стационарный ПК). </w:t>
      </w:r>
    </w:p>
    <w:p w14:paraId="5C0FE8F8" w14:textId="2773ED63" w:rsidR="00965A17" w:rsidRPr="00AB7619" w:rsidRDefault="005424BC" w:rsidP="00780241">
      <w:pPr>
        <w:spacing w:before="120" w:after="120" w:line="240" w:lineRule="auto"/>
        <w:ind w:firstLine="426"/>
        <w:jc w:val="both"/>
        <w:rPr>
          <w:rFonts w:ascii="Times New Roman" w:hAnsi="Times New Roman"/>
          <w:sz w:val="24"/>
          <w:szCs w:val="24"/>
        </w:rPr>
      </w:pPr>
      <w:r w:rsidRPr="001276C5">
        <w:rPr>
          <w:rFonts w:ascii="Times New Roman" w:hAnsi="Times New Roman"/>
          <w:sz w:val="24"/>
          <w:szCs w:val="24"/>
        </w:rPr>
        <w:t xml:space="preserve">Для второго варианта подключения Вам необходимо иметь </w:t>
      </w:r>
      <w:r w:rsidRPr="001276C5">
        <w:rPr>
          <w:rFonts w:ascii="Times New Roman" w:hAnsi="Times New Roman"/>
          <w:b/>
          <w:sz w:val="36"/>
          <w:szCs w:val="36"/>
        </w:rPr>
        <w:t>два (2)</w:t>
      </w:r>
      <w:r w:rsidRPr="001276C5">
        <w:rPr>
          <w:rFonts w:ascii="Times New Roman" w:hAnsi="Times New Roman"/>
          <w:sz w:val="24"/>
          <w:szCs w:val="24"/>
        </w:rPr>
        <w:t xml:space="preserve"> </w:t>
      </w:r>
      <w:r w:rsidRPr="001276C5">
        <w:rPr>
          <w:rFonts w:ascii="Times New Roman" w:hAnsi="Times New Roman"/>
          <w:sz w:val="24"/>
          <w:szCs w:val="24"/>
          <w:lang w:val="en-US"/>
        </w:rPr>
        <w:t>wi</w:t>
      </w:r>
      <w:r w:rsidRPr="001276C5">
        <w:rPr>
          <w:rFonts w:ascii="Times New Roman" w:hAnsi="Times New Roman"/>
          <w:sz w:val="24"/>
          <w:szCs w:val="24"/>
        </w:rPr>
        <w:t>-</w:t>
      </w:r>
      <w:r w:rsidRPr="001276C5">
        <w:rPr>
          <w:rFonts w:ascii="Times New Roman" w:hAnsi="Times New Roman"/>
          <w:sz w:val="24"/>
          <w:szCs w:val="24"/>
          <w:lang w:val="en-US"/>
        </w:rPr>
        <w:t>fi</w:t>
      </w:r>
      <w:r w:rsidRPr="001276C5">
        <w:rPr>
          <w:rFonts w:ascii="Times New Roman" w:hAnsi="Times New Roman"/>
          <w:sz w:val="24"/>
          <w:szCs w:val="24"/>
        </w:rPr>
        <w:t xml:space="preserve"> модуля. Через первый Вы подключаетесь к роутеру, через второй к гарнитуре. В случае, если у Вас ноутбук/моноблок, один модуль у Вас уже встроен в компьютер и необходимо присоединить ещё один через </w:t>
      </w:r>
      <w:r w:rsidRPr="001276C5">
        <w:rPr>
          <w:rFonts w:ascii="Times New Roman" w:hAnsi="Times New Roman"/>
          <w:sz w:val="24"/>
          <w:szCs w:val="24"/>
          <w:lang w:val="en-US"/>
        </w:rPr>
        <w:t>usb</w:t>
      </w:r>
      <w:r w:rsidRPr="001276C5">
        <w:rPr>
          <w:rFonts w:ascii="Times New Roman" w:hAnsi="Times New Roman"/>
          <w:sz w:val="24"/>
          <w:szCs w:val="24"/>
        </w:rPr>
        <w:t xml:space="preserve">-разъём. Для стационарных ПК необходимо подключение двух внешних </w:t>
      </w:r>
      <w:r w:rsidRPr="001276C5">
        <w:rPr>
          <w:rFonts w:ascii="Times New Roman" w:hAnsi="Times New Roman"/>
          <w:sz w:val="24"/>
          <w:szCs w:val="24"/>
          <w:lang w:val="en-US"/>
        </w:rPr>
        <w:t>wi</w:t>
      </w:r>
      <w:r w:rsidRPr="001276C5">
        <w:rPr>
          <w:rFonts w:ascii="Times New Roman" w:hAnsi="Times New Roman"/>
          <w:sz w:val="24"/>
          <w:szCs w:val="24"/>
        </w:rPr>
        <w:t>-</w:t>
      </w:r>
      <w:r w:rsidRPr="001276C5">
        <w:rPr>
          <w:rFonts w:ascii="Times New Roman" w:hAnsi="Times New Roman"/>
          <w:sz w:val="24"/>
          <w:szCs w:val="24"/>
          <w:lang w:val="en-US"/>
        </w:rPr>
        <w:t>fi</w:t>
      </w:r>
      <w:r w:rsidRPr="001276C5">
        <w:rPr>
          <w:rFonts w:ascii="Times New Roman" w:hAnsi="Times New Roman"/>
          <w:sz w:val="24"/>
          <w:szCs w:val="24"/>
        </w:rPr>
        <w:t xml:space="preserve"> модулей. </w:t>
      </w:r>
    </w:p>
    <w:p w14:paraId="1C816607" w14:textId="64D78BD8" w:rsidR="00550B2E" w:rsidRDefault="00550B2E" w:rsidP="00550B2E">
      <w:pPr>
        <w:pStyle w:val="1"/>
        <w:spacing w:before="120" w:after="120"/>
        <w:ind w:left="709" w:hanging="283"/>
        <w:rPr>
          <w:rFonts w:ascii="Times New Roman" w:hAnsi="Times New Roman"/>
          <w:b/>
          <w:color w:val="000000"/>
        </w:rPr>
      </w:pPr>
      <w:bookmarkStart w:id="12" w:name="_Toc9417476"/>
      <w:bookmarkStart w:id="13" w:name="_Toc508623040"/>
      <w:bookmarkStart w:id="14" w:name="_Toc530146945"/>
      <w:r w:rsidRPr="00550B2E">
        <w:rPr>
          <w:rFonts w:ascii="Times New Roman" w:hAnsi="Times New Roman"/>
          <w:b/>
          <w:color w:val="000000"/>
        </w:rPr>
        <w:lastRenderedPageBreak/>
        <w:t>2.</w:t>
      </w:r>
      <w:r>
        <w:rPr>
          <w:rFonts w:ascii="Times New Roman" w:hAnsi="Times New Roman"/>
          <w:b/>
          <w:color w:val="000000"/>
        </w:rPr>
        <w:t xml:space="preserve"> Краткое руководство по эксплуатации</w:t>
      </w:r>
      <w:bookmarkEnd w:id="12"/>
    </w:p>
    <w:p w14:paraId="063B6D24" w14:textId="5D7E1F48" w:rsidR="00550B2E" w:rsidRPr="00167954" w:rsidRDefault="00A23EF9" w:rsidP="00550B2E">
      <w:pPr>
        <w:pStyle w:val="a8"/>
        <w:ind w:left="709" w:hanging="283"/>
        <w:rPr>
          <w:rFonts w:ascii="Times New Roman" w:hAnsi="Times New Roman"/>
          <w:sz w:val="24"/>
          <w:szCs w:val="24"/>
        </w:rPr>
      </w:pPr>
      <w:r>
        <w:rPr>
          <w:rFonts w:ascii="Times New Roman" w:hAnsi="Times New Roman"/>
          <w:sz w:val="24"/>
          <w:szCs w:val="24"/>
        </w:rPr>
        <w:t xml:space="preserve">Шаг 1: Зарегистрируйтесь </w:t>
      </w:r>
      <w:r w:rsidR="00550B2E" w:rsidRPr="00167954">
        <w:rPr>
          <w:rFonts w:ascii="Times New Roman" w:hAnsi="Times New Roman"/>
          <w:sz w:val="24"/>
          <w:szCs w:val="24"/>
        </w:rPr>
        <w:t xml:space="preserve">на сайте </w:t>
      </w:r>
      <w:r w:rsidR="00550B2E" w:rsidRPr="00167954">
        <w:rPr>
          <w:rFonts w:ascii="Times New Roman" w:hAnsi="Times New Roman"/>
          <w:sz w:val="24"/>
          <w:szCs w:val="24"/>
          <w:lang w:val="en-US"/>
        </w:rPr>
        <w:t>srv</w:t>
      </w:r>
      <w:r w:rsidR="00550B2E" w:rsidRPr="00167954">
        <w:rPr>
          <w:rFonts w:ascii="Times New Roman" w:hAnsi="Times New Roman"/>
          <w:sz w:val="24"/>
          <w:szCs w:val="24"/>
        </w:rPr>
        <w:t>.</w:t>
      </w:r>
      <w:r w:rsidR="00550B2E" w:rsidRPr="00167954">
        <w:rPr>
          <w:rFonts w:ascii="Times New Roman" w:hAnsi="Times New Roman"/>
          <w:sz w:val="24"/>
          <w:szCs w:val="24"/>
          <w:lang w:val="en-US"/>
        </w:rPr>
        <w:t>neurochat</w:t>
      </w:r>
      <w:r w:rsidR="00550B2E" w:rsidRPr="00167954">
        <w:rPr>
          <w:rFonts w:ascii="Times New Roman" w:hAnsi="Times New Roman"/>
          <w:sz w:val="24"/>
          <w:szCs w:val="24"/>
        </w:rPr>
        <w:t>.</w:t>
      </w:r>
      <w:r w:rsidR="00550B2E" w:rsidRPr="00167954">
        <w:rPr>
          <w:rFonts w:ascii="Times New Roman" w:hAnsi="Times New Roman"/>
          <w:sz w:val="24"/>
          <w:szCs w:val="24"/>
          <w:lang w:val="en-US"/>
        </w:rPr>
        <w:t>ru</w:t>
      </w:r>
      <w:r>
        <w:rPr>
          <w:rFonts w:ascii="Times New Roman" w:hAnsi="Times New Roman"/>
          <w:sz w:val="24"/>
          <w:szCs w:val="24"/>
        </w:rPr>
        <w:t xml:space="preserve"> и скачайте</w:t>
      </w:r>
      <w:r w:rsidR="00550B2E" w:rsidRPr="00167954">
        <w:rPr>
          <w:rFonts w:ascii="Times New Roman" w:hAnsi="Times New Roman"/>
          <w:sz w:val="24"/>
          <w:szCs w:val="24"/>
        </w:rPr>
        <w:t xml:space="preserve"> оттуда дистрибути</w:t>
      </w:r>
      <w:r>
        <w:rPr>
          <w:rFonts w:ascii="Times New Roman" w:hAnsi="Times New Roman"/>
          <w:sz w:val="24"/>
          <w:szCs w:val="24"/>
        </w:rPr>
        <w:t>в программы Нейрочат. Установите</w:t>
      </w:r>
      <w:r w:rsidR="00550B2E" w:rsidRPr="00167954">
        <w:rPr>
          <w:rFonts w:ascii="Times New Roman" w:hAnsi="Times New Roman"/>
          <w:sz w:val="24"/>
          <w:szCs w:val="24"/>
        </w:rPr>
        <w:t xml:space="preserve"> программу на свой компьютер</w:t>
      </w:r>
      <w:r w:rsidR="00E72628" w:rsidRPr="00167954">
        <w:rPr>
          <w:rFonts w:ascii="Times New Roman" w:hAnsi="Times New Roman"/>
          <w:sz w:val="24"/>
          <w:szCs w:val="24"/>
        </w:rPr>
        <w:t>.</w:t>
      </w:r>
      <w:r>
        <w:rPr>
          <w:rFonts w:ascii="Times New Roman" w:hAnsi="Times New Roman"/>
          <w:sz w:val="24"/>
          <w:szCs w:val="24"/>
        </w:rPr>
        <w:t xml:space="preserve"> При первичном запуске пропишите пару логин/пароль</w:t>
      </w:r>
      <w:r w:rsidR="00E72628" w:rsidRPr="00167954">
        <w:rPr>
          <w:rFonts w:ascii="Times New Roman" w:hAnsi="Times New Roman"/>
          <w:sz w:val="24"/>
          <w:szCs w:val="24"/>
        </w:rPr>
        <w:t xml:space="preserve"> в соответствующем окне</w:t>
      </w:r>
      <w:r>
        <w:rPr>
          <w:rFonts w:ascii="Times New Roman" w:hAnsi="Times New Roman"/>
          <w:sz w:val="24"/>
          <w:szCs w:val="24"/>
        </w:rPr>
        <w:t xml:space="preserve"> </w:t>
      </w:r>
      <w:hyperlink w:anchor="_4.6_._Запуск" w:history="1">
        <w:r w:rsidR="004F2DC5" w:rsidRPr="004F2DC5">
          <w:rPr>
            <w:rStyle w:val="a9"/>
            <w:rFonts w:ascii="Times New Roman" w:hAnsi="Times New Roman"/>
            <w:sz w:val="24"/>
            <w:szCs w:val="24"/>
          </w:rPr>
          <w:t>(раздел 4.6</w:t>
        </w:r>
        <w:r w:rsidR="004F2DC5">
          <w:rPr>
            <w:rStyle w:val="a9"/>
            <w:rFonts w:ascii="Times New Roman" w:hAnsi="Times New Roman"/>
            <w:sz w:val="24"/>
            <w:szCs w:val="24"/>
          </w:rPr>
          <w:t>.</w:t>
        </w:r>
        <w:r w:rsidRPr="004F2DC5">
          <w:rPr>
            <w:rStyle w:val="a9"/>
            <w:rFonts w:ascii="Times New Roman" w:hAnsi="Times New Roman"/>
            <w:sz w:val="24"/>
            <w:szCs w:val="24"/>
          </w:rPr>
          <w:t>)</w:t>
        </w:r>
      </w:hyperlink>
      <w:r w:rsidR="00E72628" w:rsidRPr="00167954">
        <w:rPr>
          <w:rFonts w:ascii="Times New Roman" w:hAnsi="Times New Roman"/>
          <w:sz w:val="24"/>
          <w:szCs w:val="24"/>
        </w:rPr>
        <w:t xml:space="preserve">, а </w:t>
      </w:r>
      <w:r>
        <w:rPr>
          <w:rFonts w:ascii="Times New Roman" w:hAnsi="Times New Roman"/>
          <w:sz w:val="24"/>
          <w:szCs w:val="24"/>
        </w:rPr>
        <w:t>также настройте</w:t>
      </w:r>
      <w:r w:rsidR="00E72628" w:rsidRPr="00167954">
        <w:rPr>
          <w:rFonts w:ascii="Times New Roman" w:hAnsi="Times New Roman"/>
          <w:sz w:val="24"/>
          <w:szCs w:val="24"/>
        </w:rPr>
        <w:t xml:space="preserve"> </w:t>
      </w:r>
      <w:r w:rsidR="00E72628" w:rsidRPr="00167954">
        <w:rPr>
          <w:rFonts w:ascii="Times New Roman" w:hAnsi="Times New Roman"/>
          <w:sz w:val="24"/>
          <w:szCs w:val="24"/>
          <w:lang w:val="en-US"/>
        </w:rPr>
        <w:t>wi</w:t>
      </w:r>
      <w:r w:rsidR="00E72628" w:rsidRPr="00167954">
        <w:rPr>
          <w:rFonts w:ascii="Times New Roman" w:hAnsi="Times New Roman"/>
          <w:sz w:val="24"/>
          <w:szCs w:val="24"/>
        </w:rPr>
        <w:t>-</w:t>
      </w:r>
      <w:r w:rsidR="00E72628" w:rsidRPr="00167954">
        <w:rPr>
          <w:rFonts w:ascii="Times New Roman" w:hAnsi="Times New Roman"/>
          <w:sz w:val="24"/>
          <w:szCs w:val="24"/>
          <w:lang w:val="en-US"/>
        </w:rPr>
        <w:t>fi</w:t>
      </w:r>
      <w:r w:rsidR="00E72628" w:rsidRPr="00167954">
        <w:rPr>
          <w:rFonts w:ascii="Times New Roman" w:hAnsi="Times New Roman"/>
          <w:sz w:val="24"/>
          <w:szCs w:val="24"/>
        </w:rPr>
        <w:t xml:space="preserve"> для работы с гарнитурой </w:t>
      </w:r>
      <w:hyperlink w:anchor="_4.5._Настройка_сетевого" w:history="1">
        <w:r w:rsidR="004F2DC5">
          <w:rPr>
            <w:rStyle w:val="a9"/>
            <w:rFonts w:ascii="Times New Roman" w:hAnsi="Times New Roman"/>
            <w:sz w:val="24"/>
            <w:szCs w:val="24"/>
          </w:rPr>
          <w:t>(раздел 4.5.</w:t>
        </w:r>
        <w:r w:rsidR="00E72628" w:rsidRPr="004F2DC5">
          <w:rPr>
            <w:rStyle w:val="a9"/>
            <w:rFonts w:ascii="Times New Roman" w:hAnsi="Times New Roman"/>
            <w:sz w:val="24"/>
            <w:szCs w:val="24"/>
          </w:rPr>
          <w:t xml:space="preserve">).  </w:t>
        </w:r>
      </w:hyperlink>
      <w:r w:rsidR="00550B2E" w:rsidRPr="00167954">
        <w:rPr>
          <w:rFonts w:ascii="Times New Roman" w:hAnsi="Times New Roman"/>
          <w:sz w:val="24"/>
          <w:szCs w:val="24"/>
        </w:rPr>
        <w:t xml:space="preserve"> </w:t>
      </w:r>
    </w:p>
    <w:p w14:paraId="4D3CF465" w14:textId="6F4611FD" w:rsidR="00550B2E" w:rsidRDefault="00550B2E" w:rsidP="00550B2E">
      <w:pPr>
        <w:pStyle w:val="a8"/>
        <w:ind w:left="709" w:hanging="283"/>
        <w:rPr>
          <w:rFonts w:ascii="Times New Roman" w:hAnsi="Times New Roman"/>
          <w:sz w:val="24"/>
          <w:szCs w:val="24"/>
        </w:rPr>
      </w:pPr>
      <w:r w:rsidRPr="00167954">
        <w:rPr>
          <w:rFonts w:ascii="Times New Roman" w:hAnsi="Times New Roman"/>
          <w:sz w:val="24"/>
          <w:szCs w:val="24"/>
        </w:rPr>
        <w:t>Шаг 2:</w:t>
      </w:r>
      <w:r w:rsidR="00A23EF9">
        <w:rPr>
          <w:rFonts w:ascii="Times New Roman" w:hAnsi="Times New Roman"/>
          <w:sz w:val="24"/>
          <w:szCs w:val="24"/>
        </w:rPr>
        <w:t xml:space="preserve"> Снимите</w:t>
      </w:r>
      <w:r w:rsidR="00167954">
        <w:rPr>
          <w:rFonts w:ascii="Times New Roman" w:hAnsi="Times New Roman"/>
          <w:sz w:val="24"/>
          <w:szCs w:val="24"/>
        </w:rPr>
        <w:t xml:space="preserve"> нижнюю крышку с усилителя и у</w:t>
      </w:r>
      <w:r w:rsidR="00A23EF9">
        <w:rPr>
          <w:rFonts w:ascii="Times New Roman" w:hAnsi="Times New Roman"/>
          <w:sz w:val="24"/>
          <w:szCs w:val="24"/>
        </w:rPr>
        <w:t>становите</w:t>
      </w:r>
      <w:r w:rsidR="00762EC9" w:rsidRPr="00167954">
        <w:rPr>
          <w:rFonts w:ascii="Times New Roman" w:hAnsi="Times New Roman"/>
          <w:sz w:val="24"/>
          <w:szCs w:val="24"/>
        </w:rPr>
        <w:t xml:space="preserve"> заряженный элемент питания в усилитель. </w:t>
      </w:r>
      <w:r w:rsidR="00167954">
        <w:rPr>
          <w:rFonts w:ascii="Times New Roman" w:hAnsi="Times New Roman"/>
          <w:sz w:val="24"/>
          <w:szCs w:val="24"/>
        </w:rPr>
        <w:t>В</w:t>
      </w:r>
      <w:r w:rsidR="00A23EF9">
        <w:rPr>
          <w:rFonts w:ascii="Times New Roman" w:hAnsi="Times New Roman"/>
          <w:sz w:val="24"/>
          <w:szCs w:val="24"/>
        </w:rPr>
        <w:t>озьмите</w:t>
      </w:r>
      <w:r w:rsidR="00167954">
        <w:rPr>
          <w:rFonts w:ascii="Times New Roman" w:hAnsi="Times New Roman"/>
          <w:sz w:val="24"/>
          <w:szCs w:val="24"/>
        </w:rPr>
        <w:t xml:space="preserve"> гарнитуру так, чтобы была видна плата индикации и рука не закрывала верхнюю плоскость, после чего п</w:t>
      </w:r>
      <w:r w:rsidR="00A23EF9">
        <w:rPr>
          <w:rFonts w:ascii="Times New Roman" w:hAnsi="Times New Roman"/>
          <w:sz w:val="24"/>
          <w:szCs w:val="24"/>
        </w:rPr>
        <w:t>роизведите</w:t>
      </w:r>
      <w:r w:rsidR="00167954">
        <w:rPr>
          <w:rFonts w:ascii="Times New Roman" w:hAnsi="Times New Roman"/>
          <w:sz w:val="24"/>
          <w:szCs w:val="24"/>
        </w:rPr>
        <w:t xml:space="preserve"> несильный двойной удар ладонью по верхней плоскости усилителя. </w:t>
      </w:r>
      <w:r w:rsidR="00A23EF9">
        <w:rPr>
          <w:rFonts w:ascii="Times New Roman" w:hAnsi="Times New Roman"/>
          <w:sz w:val="24"/>
          <w:szCs w:val="24"/>
        </w:rPr>
        <w:t>Подключите</w:t>
      </w:r>
      <w:r w:rsidR="00762EC9" w:rsidRPr="00167954">
        <w:rPr>
          <w:rFonts w:ascii="Times New Roman" w:hAnsi="Times New Roman"/>
          <w:sz w:val="24"/>
          <w:szCs w:val="24"/>
        </w:rPr>
        <w:t xml:space="preserve"> усилитель к компьютеру с помощью </w:t>
      </w:r>
      <w:r w:rsidR="00762EC9" w:rsidRPr="00167954">
        <w:rPr>
          <w:rFonts w:ascii="Times New Roman" w:hAnsi="Times New Roman"/>
          <w:sz w:val="24"/>
          <w:szCs w:val="24"/>
          <w:lang w:val="en-US"/>
        </w:rPr>
        <w:t>wi</w:t>
      </w:r>
      <w:r w:rsidR="00762EC9" w:rsidRPr="00167954">
        <w:rPr>
          <w:rFonts w:ascii="Times New Roman" w:hAnsi="Times New Roman"/>
          <w:sz w:val="24"/>
          <w:szCs w:val="24"/>
        </w:rPr>
        <w:t>-</w:t>
      </w:r>
      <w:r w:rsidR="00762EC9" w:rsidRPr="00167954">
        <w:rPr>
          <w:rFonts w:ascii="Times New Roman" w:hAnsi="Times New Roman"/>
          <w:sz w:val="24"/>
          <w:szCs w:val="24"/>
          <w:lang w:val="en-US"/>
        </w:rPr>
        <w:t>fi</w:t>
      </w:r>
      <w:r w:rsidR="00762EC9" w:rsidRPr="00167954">
        <w:rPr>
          <w:rFonts w:ascii="Times New Roman" w:hAnsi="Times New Roman"/>
          <w:sz w:val="24"/>
          <w:szCs w:val="24"/>
        </w:rPr>
        <w:t xml:space="preserve"> (при первичном подключении ввести пароль: neurochat)</w:t>
      </w:r>
      <w:r w:rsidR="00A23EF9">
        <w:rPr>
          <w:rFonts w:ascii="Times New Roman" w:hAnsi="Times New Roman"/>
          <w:sz w:val="24"/>
          <w:szCs w:val="24"/>
        </w:rPr>
        <w:t>. Запустите программу и выполните</w:t>
      </w:r>
      <w:r w:rsidR="00167954" w:rsidRPr="00167954">
        <w:rPr>
          <w:rFonts w:ascii="Times New Roman" w:hAnsi="Times New Roman"/>
          <w:sz w:val="24"/>
          <w:szCs w:val="24"/>
        </w:rPr>
        <w:t xml:space="preserve"> подключение в ней</w:t>
      </w:r>
      <w:r w:rsidR="00AB5897" w:rsidRPr="00AB5897">
        <w:rPr>
          <w:rFonts w:ascii="Times New Roman" w:hAnsi="Times New Roman"/>
          <w:sz w:val="24"/>
          <w:szCs w:val="24"/>
        </w:rPr>
        <w:t xml:space="preserve"> (</w:t>
      </w:r>
      <w:r w:rsidR="00AB5897">
        <w:rPr>
          <w:rFonts w:ascii="Times New Roman" w:hAnsi="Times New Roman"/>
          <w:sz w:val="24"/>
          <w:szCs w:val="24"/>
        </w:rPr>
        <w:t xml:space="preserve">если не произойдёт автоматическое подключение в течении 10 секунд. Подключение гарнитуры также разбирается в </w:t>
      </w:r>
      <w:hyperlink w:anchor="_5.2._Установка_шлема" w:history="1">
        <w:r w:rsidR="00AB5897" w:rsidRPr="00AB5897">
          <w:rPr>
            <w:rStyle w:val="a9"/>
            <w:rFonts w:ascii="Times New Roman" w:hAnsi="Times New Roman"/>
            <w:sz w:val="24"/>
            <w:szCs w:val="24"/>
          </w:rPr>
          <w:t>разделе 5.2.</w:t>
        </w:r>
      </w:hyperlink>
      <w:r w:rsidR="00AB5897">
        <w:rPr>
          <w:rFonts w:ascii="Times New Roman" w:hAnsi="Times New Roman"/>
          <w:sz w:val="24"/>
          <w:szCs w:val="24"/>
        </w:rPr>
        <w:t>)</w:t>
      </w:r>
      <w:r w:rsidR="00167954" w:rsidRPr="00167954">
        <w:rPr>
          <w:rFonts w:ascii="Times New Roman" w:hAnsi="Times New Roman"/>
          <w:sz w:val="24"/>
          <w:szCs w:val="24"/>
        </w:rPr>
        <w:t xml:space="preserve">. </w:t>
      </w:r>
      <w:r w:rsidR="00167954" w:rsidRPr="00167954">
        <w:rPr>
          <w:rFonts w:ascii="Times New Roman" w:hAnsi="Times New Roman"/>
          <w:b/>
          <w:sz w:val="24"/>
          <w:szCs w:val="24"/>
        </w:rPr>
        <w:t>О</w:t>
      </w:r>
      <w:r w:rsidR="00167954">
        <w:rPr>
          <w:rFonts w:ascii="Times New Roman" w:hAnsi="Times New Roman"/>
          <w:b/>
          <w:sz w:val="24"/>
          <w:szCs w:val="24"/>
        </w:rPr>
        <w:t>братите внимание, что сначала Вы</w:t>
      </w:r>
      <w:r w:rsidR="00167954" w:rsidRPr="00167954">
        <w:rPr>
          <w:rFonts w:ascii="Times New Roman" w:hAnsi="Times New Roman"/>
          <w:b/>
          <w:sz w:val="24"/>
          <w:szCs w:val="24"/>
        </w:rPr>
        <w:t xml:space="preserve"> подключаете гарнитуру к компьютеру, а затем в приложении.</w:t>
      </w:r>
      <w:r w:rsidR="00167954" w:rsidRPr="00167954">
        <w:rPr>
          <w:rFonts w:ascii="Times New Roman" w:hAnsi="Times New Roman"/>
          <w:sz w:val="24"/>
          <w:szCs w:val="24"/>
        </w:rPr>
        <w:t xml:space="preserve"> </w:t>
      </w:r>
      <w:r w:rsidR="00A94790">
        <w:rPr>
          <w:rFonts w:ascii="Times New Roman" w:hAnsi="Times New Roman"/>
          <w:sz w:val="24"/>
          <w:szCs w:val="24"/>
        </w:rPr>
        <w:t>П</w:t>
      </w:r>
      <w:r w:rsidR="00A23EF9">
        <w:rPr>
          <w:rFonts w:ascii="Times New Roman" w:hAnsi="Times New Roman"/>
          <w:sz w:val="24"/>
          <w:szCs w:val="24"/>
        </w:rPr>
        <w:t xml:space="preserve">осле подключения </w:t>
      </w:r>
      <w:r w:rsidR="00A94790">
        <w:rPr>
          <w:rFonts w:ascii="Times New Roman" w:hAnsi="Times New Roman"/>
          <w:sz w:val="24"/>
          <w:szCs w:val="24"/>
        </w:rPr>
        <w:t>к программе посмотрите</w:t>
      </w:r>
      <w:r w:rsidR="00A23EF9">
        <w:rPr>
          <w:rFonts w:ascii="Times New Roman" w:hAnsi="Times New Roman"/>
          <w:sz w:val="24"/>
          <w:szCs w:val="24"/>
        </w:rPr>
        <w:t xml:space="preserve"> на</w:t>
      </w:r>
      <w:r w:rsidR="00A94790">
        <w:rPr>
          <w:rFonts w:ascii="Times New Roman" w:hAnsi="Times New Roman"/>
          <w:sz w:val="24"/>
          <w:szCs w:val="24"/>
        </w:rPr>
        <w:t xml:space="preserve"> </w:t>
      </w:r>
      <w:r w:rsidR="00A23EF9">
        <w:rPr>
          <w:rFonts w:ascii="Times New Roman" w:hAnsi="Times New Roman"/>
          <w:sz w:val="24"/>
          <w:szCs w:val="24"/>
        </w:rPr>
        <w:t>переднюю часть усилителя: на плате индикации до</w:t>
      </w:r>
      <w:r w:rsidR="004F2DC5">
        <w:rPr>
          <w:rFonts w:ascii="Times New Roman" w:hAnsi="Times New Roman"/>
          <w:sz w:val="24"/>
          <w:szCs w:val="24"/>
        </w:rPr>
        <w:t>лжны подсветиться все электроды</w:t>
      </w:r>
      <w:r w:rsidR="00A23EF9" w:rsidRPr="004F2DC5">
        <w:rPr>
          <w:rFonts w:ascii="Times New Roman" w:hAnsi="Times New Roman"/>
          <w:sz w:val="24"/>
          <w:szCs w:val="24"/>
        </w:rPr>
        <w:t>,</w:t>
      </w:r>
      <w:r w:rsidR="00A23EF9">
        <w:rPr>
          <w:rFonts w:ascii="Times New Roman" w:hAnsi="Times New Roman"/>
          <w:sz w:val="24"/>
          <w:szCs w:val="24"/>
        </w:rPr>
        <w:t xml:space="preserve"> затем можно установить нижнюю крышку на место и приступить к шагу 3.</w:t>
      </w:r>
    </w:p>
    <w:p w14:paraId="0C807575" w14:textId="23AE91D1" w:rsidR="00167954" w:rsidRDefault="00167954" w:rsidP="00550B2E">
      <w:pPr>
        <w:pStyle w:val="a8"/>
        <w:ind w:left="709" w:hanging="283"/>
        <w:rPr>
          <w:rFonts w:ascii="Times New Roman" w:hAnsi="Times New Roman"/>
          <w:sz w:val="24"/>
          <w:szCs w:val="24"/>
        </w:rPr>
      </w:pPr>
      <w:r>
        <w:rPr>
          <w:rFonts w:ascii="Times New Roman" w:hAnsi="Times New Roman"/>
          <w:sz w:val="24"/>
          <w:szCs w:val="24"/>
        </w:rPr>
        <w:t>Шаг</w:t>
      </w:r>
      <w:r w:rsidR="00BD3AFB">
        <w:rPr>
          <w:rFonts w:ascii="Times New Roman" w:hAnsi="Times New Roman"/>
          <w:sz w:val="24"/>
          <w:szCs w:val="24"/>
        </w:rPr>
        <w:t xml:space="preserve"> 3: Установите накладку с</w:t>
      </w:r>
      <w:r w:rsidR="00A23EF9">
        <w:rPr>
          <w:rFonts w:ascii="Times New Roman" w:hAnsi="Times New Roman"/>
          <w:sz w:val="24"/>
          <w:szCs w:val="24"/>
        </w:rPr>
        <w:t xml:space="preserve"> </w:t>
      </w:r>
      <w:r w:rsidR="00BD3AFB">
        <w:rPr>
          <w:rFonts w:ascii="Times New Roman" w:hAnsi="Times New Roman"/>
          <w:sz w:val="24"/>
          <w:szCs w:val="24"/>
        </w:rPr>
        <w:t>электродами</w:t>
      </w:r>
      <w:r w:rsidR="00A23EF9">
        <w:rPr>
          <w:rFonts w:ascii="Times New Roman" w:hAnsi="Times New Roman"/>
          <w:sz w:val="24"/>
          <w:szCs w:val="24"/>
        </w:rPr>
        <w:t xml:space="preserve"> на корпус гарнитуры, наденьте усилитель на ремешок и сцепите его с уже установленной накладкой. </w:t>
      </w:r>
      <w:r w:rsidR="0069022A">
        <w:rPr>
          <w:rFonts w:ascii="Times New Roman" w:hAnsi="Times New Roman"/>
          <w:sz w:val="24"/>
          <w:szCs w:val="24"/>
        </w:rPr>
        <w:t xml:space="preserve">Затем наденьте гарнитуру на голову и произведите подгонку по размеру с помощью </w:t>
      </w:r>
      <w:r w:rsidR="00B82531">
        <w:rPr>
          <w:rFonts w:ascii="Times New Roman" w:hAnsi="Times New Roman"/>
          <w:sz w:val="24"/>
          <w:szCs w:val="24"/>
        </w:rPr>
        <w:t xml:space="preserve">ручки регулировки, а также </w:t>
      </w:r>
      <w:r w:rsidR="0069022A">
        <w:rPr>
          <w:rFonts w:ascii="Times New Roman" w:hAnsi="Times New Roman"/>
          <w:sz w:val="24"/>
          <w:szCs w:val="24"/>
        </w:rPr>
        <w:t xml:space="preserve">шпеньков на корпусе гарнитуры и соответствующих прорезей в резиновой накладке. Вставьте разъём </w:t>
      </w:r>
      <w:r w:rsidR="00B82531">
        <w:rPr>
          <w:rFonts w:ascii="Times New Roman" w:hAnsi="Times New Roman"/>
          <w:sz w:val="24"/>
          <w:szCs w:val="24"/>
        </w:rPr>
        <w:t xml:space="preserve">в усилитель </w:t>
      </w:r>
      <w:hyperlink w:anchor="_3._Устройство_нейрогарнитуры" w:history="1">
        <w:r w:rsidR="004F2DC5" w:rsidRPr="004F2DC5">
          <w:rPr>
            <w:rStyle w:val="a9"/>
            <w:rFonts w:ascii="Times New Roman" w:hAnsi="Times New Roman"/>
            <w:sz w:val="24"/>
            <w:szCs w:val="24"/>
          </w:rPr>
          <w:t>(раздел 3.</w:t>
        </w:r>
        <w:r w:rsidR="00B82531" w:rsidRPr="004F2DC5">
          <w:rPr>
            <w:rStyle w:val="a9"/>
            <w:rFonts w:ascii="Times New Roman" w:hAnsi="Times New Roman"/>
            <w:sz w:val="24"/>
            <w:szCs w:val="24"/>
          </w:rPr>
          <w:t>)</w:t>
        </w:r>
      </w:hyperlink>
      <w:r w:rsidR="00B82531">
        <w:rPr>
          <w:rFonts w:ascii="Times New Roman" w:hAnsi="Times New Roman"/>
          <w:sz w:val="24"/>
          <w:szCs w:val="24"/>
        </w:rPr>
        <w:t>. Наденьте ушной электрод на мочку уха.</w:t>
      </w:r>
    </w:p>
    <w:p w14:paraId="47CE5929" w14:textId="136FFF31" w:rsidR="00B82531" w:rsidRDefault="00B82531" w:rsidP="00550B2E">
      <w:pPr>
        <w:pStyle w:val="a8"/>
        <w:ind w:left="709" w:hanging="283"/>
        <w:rPr>
          <w:rFonts w:ascii="Times New Roman" w:hAnsi="Times New Roman"/>
          <w:sz w:val="24"/>
          <w:szCs w:val="24"/>
        </w:rPr>
      </w:pPr>
      <w:r>
        <w:rPr>
          <w:rFonts w:ascii="Times New Roman" w:hAnsi="Times New Roman"/>
          <w:sz w:val="24"/>
          <w:szCs w:val="24"/>
        </w:rPr>
        <w:t>Шаг 4: Откройте вкладку ЭЭГ-</w:t>
      </w:r>
      <w:r w:rsidRPr="004F2DC5">
        <w:rPr>
          <w:rFonts w:ascii="Times New Roman" w:hAnsi="Times New Roman"/>
          <w:sz w:val="24"/>
          <w:szCs w:val="24"/>
        </w:rPr>
        <w:t xml:space="preserve">инфо </w:t>
      </w:r>
      <w:hyperlink w:anchor="_5.2._Установка_шлема" w:history="1">
        <w:r w:rsidR="004F2DC5" w:rsidRPr="004F2DC5">
          <w:rPr>
            <w:rStyle w:val="a9"/>
            <w:rFonts w:ascii="Times New Roman" w:hAnsi="Times New Roman"/>
            <w:sz w:val="24"/>
            <w:szCs w:val="24"/>
          </w:rPr>
          <w:t>(раздел 5.2.</w:t>
        </w:r>
        <w:r w:rsidRPr="004F2DC5">
          <w:rPr>
            <w:rStyle w:val="a9"/>
            <w:rFonts w:ascii="Times New Roman" w:hAnsi="Times New Roman"/>
            <w:sz w:val="24"/>
            <w:szCs w:val="24"/>
          </w:rPr>
          <w:t>)</w:t>
        </w:r>
      </w:hyperlink>
      <w:r w:rsidRPr="004F2DC5">
        <w:rPr>
          <w:rFonts w:ascii="Times New Roman" w:hAnsi="Times New Roman"/>
          <w:sz w:val="24"/>
          <w:szCs w:val="24"/>
        </w:rPr>
        <w:t xml:space="preserve">. Нанесите </w:t>
      </w:r>
      <w:r w:rsidR="008A0AAE" w:rsidRPr="004F2DC5">
        <w:rPr>
          <w:rFonts w:ascii="Times New Roman" w:hAnsi="Times New Roman"/>
          <w:sz w:val="24"/>
          <w:szCs w:val="24"/>
        </w:rPr>
        <w:t xml:space="preserve">токопроводящий </w:t>
      </w:r>
      <w:r w:rsidRPr="004F2DC5">
        <w:rPr>
          <w:rFonts w:ascii="Times New Roman" w:hAnsi="Times New Roman"/>
          <w:sz w:val="24"/>
          <w:szCs w:val="24"/>
        </w:rPr>
        <w:t>гель сперва на ушной электрод, затем на лобный (</w:t>
      </w:r>
      <w:r w:rsidRPr="004F2DC5">
        <w:rPr>
          <w:rFonts w:ascii="Times New Roman" w:hAnsi="Times New Roman"/>
          <w:sz w:val="24"/>
          <w:szCs w:val="24"/>
          <w:lang w:val="en-US"/>
        </w:rPr>
        <w:t>REF</w:t>
      </w:r>
      <w:r w:rsidRPr="004F2DC5">
        <w:rPr>
          <w:rFonts w:ascii="Times New Roman" w:hAnsi="Times New Roman"/>
          <w:sz w:val="24"/>
          <w:szCs w:val="24"/>
        </w:rPr>
        <w:t xml:space="preserve"> и </w:t>
      </w:r>
      <w:r w:rsidRPr="004F2DC5">
        <w:rPr>
          <w:rFonts w:ascii="Times New Roman" w:hAnsi="Times New Roman"/>
          <w:sz w:val="24"/>
          <w:szCs w:val="24"/>
          <w:lang w:val="en-US"/>
        </w:rPr>
        <w:t>GND</w:t>
      </w:r>
      <w:r w:rsidRPr="004F2DC5">
        <w:rPr>
          <w:rFonts w:ascii="Times New Roman" w:hAnsi="Times New Roman"/>
          <w:sz w:val="24"/>
          <w:szCs w:val="24"/>
        </w:rPr>
        <w:t>, соответственно), после чего можете приступать к нанесению геля на остальные электроды.</w:t>
      </w:r>
      <w:r w:rsidR="009A1ECF" w:rsidRPr="004F2DC5">
        <w:rPr>
          <w:rFonts w:ascii="Times New Roman" w:hAnsi="Times New Roman"/>
          <w:sz w:val="24"/>
          <w:szCs w:val="24"/>
        </w:rPr>
        <w:t xml:space="preserve"> Сделать это можно вставив иглу шприца в соответствующее отверстие в электроде </w:t>
      </w:r>
      <w:hyperlink w:anchor="_3.3._Установка_нейрогарнитуры" w:history="1">
        <w:r w:rsidR="004F2DC5" w:rsidRPr="004F2DC5">
          <w:rPr>
            <w:rStyle w:val="a9"/>
            <w:rFonts w:ascii="Times New Roman" w:hAnsi="Times New Roman"/>
            <w:sz w:val="24"/>
            <w:szCs w:val="24"/>
          </w:rPr>
          <w:t>(раздел 3.3.</w:t>
        </w:r>
        <w:r w:rsidR="009A1ECF" w:rsidRPr="004F2DC5">
          <w:rPr>
            <w:rStyle w:val="a9"/>
            <w:rFonts w:ascii="Times New Roman" w:hAnsi="Times New Roman"/>
            <w:sz w:val="24"/>
            <w:szCs w:val="24"/>
          </w:rPr>
          <w:t>)</w:t>
        </w:r>
      </w:hyperlink>
      <w:r w:rsidR="009A1ECF" w:rsidRPr="004F2DC5">
        <w:rPr>
          <w:rFonts w:ascii="Times New Roman" w:hAnsi="Times New Roman"/>
          <w:sz w:val="24"/>
          <w:szCs w:val="24"/>
        </w:rPr>
        <w:t>, или слегка приподняв электрод выдавить гель на его поверхность.</w:t>
      </w:r>
      <w:r w:rsidRPr="004F2DC5">
        <w:rPr>
          <w:rFonts w:ascii="Times New Roman" w:hAnsi="Times New Roman"/>
          <w:sz w:val="24"/>
          <w:szCs w:val="24"/>
        </w:rPr>
        <w:t xml:space="preserve"> </w:t>
      </w:r>
      <w:r w:rsidR="00BB0100" w:rsidRPr="004F2DC5">
        <w:rPr>
          <w:rFonts w:ascii="Times New Roman" w:hAnsi="Times New Roman"/>
          <w:sz w:val="24"/>
          <w:szCs w:val="24"/>
        </w:rPr>
        <w:t>При нанесении</w:t>
      </w:r>
      <w:r w:rsidR="00BB0100">
        <w:rPr>
          <w:rFonts w:ascii="Times New Roman" w:hAnsi="Times New Roman"/>
          <w:sz w:val="24"/>
          <w:szCs w:val="24"/>
        </w:rPr>
        <w:t xml:space="preserve"> геля руководствуйтесь информацией с экрана ЭЭГ-инфо, на нём Вы увидите на как</w:t>
      </w:r>
      <w:r w:rsidR="008A0AAE">
        <w:rPr>
          <w:rFonts w:ascii="Times New Roman" w:hAnsi="Times New Roman"/>
          <w:sz w:val="24"/>
          <w:szCs w:val="24"/>
        </w:rPr>
        <w:t xml:space="preserve">ие электроды необходимо нанести </w:t>
      </w:r>
      <w:r w:rsidR="00BB0100">
        <w:rPr>
          <w:rFonts w:ascii="Times New Roman" w:hAnsi="Times New Roman"/>
          <w:sz w:val="24"/>
          <w:szCs w:val="24"/>
        </w:rPr>
        <w:t>гель для до</w:t>
      </w:r>
      <w:r w:rsidR="008A0AAE">
        <w:rPr>
          <w:rFonts w:ascii="Times New Roman" w:hAnsi="Times New Roman"/>
          <w:sz w:val="24"/>
          <w:szCs w:val="24"/>
        </w:rPr>
        <w:t>стижения необходимого контакта</w:t>
      </w:r>
      <w:r w:rsidR="004F2DC5">
        <w:rPr>
          <w:rFonts w:ascii="Times New Roman" w:hAnsi="Times New Roman"/>
          <w:sz w:val="24"/>
          <w:szCs w:val="24"/>
        </w:rPr>
        <w:t xml:space="preserve"> </w:t>
      </w:r>
      <w:hyperlink w:anchor="_5.2._Установка_шлема" w:history="1">
        <w:r w:rsidR="004F2DC5" w:rsidRPr="004F2DC5">
          <w:rPr>
            <w:rStyle w:val="a9"/>
            <w:rFonts w:ascii="Times New Roman" w:hAnsi="Times New Roman"/>
            <w:sz w:val="24"/>
            <w:szCs w:val="24"/>
          </w:rPr>
          <w:t>(раздел 5.2.)</w:t>
        </w:r>
      </w:hyperlink>
      <w:r w:rsidR="004F2DC5" w:rsidRPr="004F2DC5">
        <w:rPr>
          <w:rFonts w:ascii="Times New Roman" w:hAnsi="Times New Roman"/>
          <w:sz w:val="24"/>
          <w:szCs w:val="24"/>
        </w:rPr>
        <w:t>.</w:t>
      </w:r>
      <w:r w:rsidR="008A0AAE">
        <w:rPr>
          <w:rFonts w:ascii="Times New Roman" w:hAnsi="Times New Roman"/>
          <w:sz w:val="24"/>
          <w:szCs w:val="24"/>
        </w:rPr>
        <w:t xml:space="preserve"> </w:t>
      </w:r>
    </w:p>
    <w:p w14:paraId="3438F8E2" w14:textId="3951E6CF" w:rsidR="008A0AAE" w:rsidRDefault="008A0AAE" w:rsidP="00550B2E">
      <w:pPr>
        <w:pStyle w:val="a8"/>
        <w:ind w:left="709" w:hanging="283"/>
        <w:rPr>
          <w:rFonts w:ascii="Times New Roman" w:hAnsi="Times New Roman"/>
          <w:sz w:val="24"/>
          <w:szCs w:val="24"/>
        </w:rPr>
      </w:pPr>
      <w:r>
        <w:rPr>
          <w:rFonts w:ascii="Times New Roman" w:hAnsi="Times New Roman"/>
          <w:sz w:val="24"/>
          <w:szCs w:val="24"/>
        </w:rPr>
        <w:t xml:space="preserve">Шаг 5: Запустите калибровку </w:t>
      </w:r>
      <w:hyperlink w:anchor="_5.3._Калибровка" w:history="1">
        <w:r w:rsidR="004F2DC5" w:rsidRPr="004F2DC5">
          <w:rPr>
            <w:rStyle w:val="a9"/>
            <w:rFonts w:ascii="Times New Roman" w:hAnsi="Times New Roman"/>
            <w:sz w:val="24"/>
            <w:szCs w:val="24"/>
          </w:rPr>
          <w:t>(раздел 5.3.</w:t>
        </w:r>
        <w:r w:rsidRPr="004F2DC5">
          <w:rPr>
            <w:rStyle w:val="a9"/>
            <w:rFonts w:ascii="Times New Roman" w:hAnsi="Times New Roman"/>
            <w:sz w:val="24"/>
            <w:szCs w:val="24"/>
          </w:rPr>
          <w:t>)</w:t>
        </w:r>
      </w:hyperlink>
      <w:r>
        <w:rPr>
          <w:rFonts w:ascii="Times New Roman" w:hAnsi="Times New Roman"/>
          <w:sz w:val="24"/>
          <w:szCs w:val="24"/>
        </w:rPr>
        <w:t xml:space="preserve">. По необходимости отрегулируйте скорость подсветок </w:t>
      </w:r>
      <w:hyperlink w:anchor="_5.4._Настройка_клавиатуры," w:history="1">
        <w:r w:rsidR="004F2DC5" w:rsidRPr="004F2DC5">
          <w:rPr>
            <w:rStyle w:val="a9"/>
            <w:rFonts w:ascii="Times New Roman" w:hAnsi="Times New Roman"/>
            <w:sz w:val="24"/>
            <w:szCs w:val="24"/>
          </w:rPr>
          <w:t>(раздел 5.4.</w:t>
        </w:r>
        <w:r w:rsidRPr="004F2DC5">
          <w:rPr>
            <w:rStyle w:val="a9"/>
            <w:rFonts w:ascii="Times New Roman" w:hAnsi="Times New Roman"/>
            <w:sz w:val="24"/>
            <w:szCs w:val="24"/>
          </w:rPr>
          <w:t>).</w:t>
        </w:r>
      </w:hyperlink>
      <w:r>
        <w:rPr>
          <w:rFonts w:ascii="Times New Roman" w:hAnsi="Times New Roman"/>
          <w:sz w:val="24"/>
          <w:szCs w:val="24"/>
        </w:rPr>
        <w:t xml:space="preserve"> По окончании калибровк</w:t>
      </w:r>
      <w:r w:rsidR="004D2E49">
        <w:rPr>
          <w:rFonts w:ascii="Times New Roman" w:hAnsi="Times New Roman"/>
          <w:sz w:val="24"/>
          <w:szCs w:val="24"/>
        </w:rPr>
        <w:t>и выберите соответствующее меню (повтор, в чат или назад)</w:t>
      </w:r>
      <w:r w:rsidRPr="004D2E49">
        <w:rPr>
          <w:rFonts w:ascii="Times New Roman" w:hAnsi="Times New Roman"/>
          <w:sz w:val="24"/>
          <w:szCs w:val="24"/>
        </w:rPr>
        <w:t>.</w:t>
      </w:r>
      <w:r w:rsidR="004D2E49">
        <w:rPr>
          <w:rFonts w:ascii="Times New Roman" w:hAnsi="Times New Roman"/>
          <w:sz w:val="24"/>
          <w:szCs w:val="24"/>
        </w:rPr>
        <w:t xml:space="preserve"> Принцип работы чата описан в разделе </w:t>
      </w:r>
      <w:hyperlink w:anchor="_6._Описание_работы" w:history="1">
        <w:r w:rsidR="004D2E49">
          <w:rPr>
            <w:rStyle w:val="a9"/>
            <w:rFonts w:ascii="Times New Roman" w:hAnsi="Times New Roman"/>
            <w:sz w:val="24"/>
            <w:szCs w:val="24"/>
          </w:rPr>
          <w:t>6.</w:t>
        </w:r>
      </w:hyperlink>
      <w:r w:rsidR="004D2E49">
        <w:rPr>
          <w:rFonts w:ascii="Times New Roman" w:hAnsi="Times New Roman"/>
          <w:sz w:val="24"/>
          <w:szCs w:val="24"/>
        </w:rPr>
        <w:t xml:space="preserve">, игры в разделе </w:t>
      </w:r>
      <w:hyperlink w:anchor="_8._Включение_и" w:history="1">
        <w:r w:rsidR="004D2E49" w:rsidRPr="004D2E49">
          <w:rPr>
            <w:rStyle w:val="a9"/>
            <w:rFonts w:ascii="Times New Roman" w:hAnsi="Times New Roman"/>
            <w:sz w:val="24"/>
            <w:szCs w:val="24"/>
          </w:rPr>
          <w:t>8.</w:t>
        </w:r>
      </w:hyperlink>
      <w:r w:rsidR="004D2E49">
        <w:rPr>
          <w:rFonts w:ascii="Times New Roman" w:hAnsi="Times New Roman"/>
          <w:sz w:val="24"/>
          <w:szCs w:val="24"/>
        </w:rPr>
        <w:t xml:space="preserve">, дизайнер экранов в разделе </w:t>
      </w:r>
      <w:hyperlink w:anchor="_9._Дизайнер_экранов" w:history="1">
        <w:r w:rsidR="004D2E49" w:rsidRPr="004D2E49">
          <w:rPr>
            <w:rStyle w:val="a9"/>
            <w:rFonts w:ascii="Times New Roman" w:hAnsi="Times New Roman"/>
            <w:sz w:val="24"/>
            <w:szCs w:val="24"/>
          </w:rPr>
          <w:t>9.</w:t>
        </w:r>
      </w:hyperlink>
      <w:r w:rsidR="004D2E49">
        <w:rPr>
          <w:rFonts w:ascii="Times New Roman" w:hAnsi="Times New Roman"/>
          <w:sz w:val="24"/>
          <w:szCs w:val="24"/>
        </w:rPr>
        <w:t xml:space="preserve"> </w:t>
      </w:r>
      <w:r>
        <w:rPr>
          <w:rFonts w:ascii="Times New Roman" w:hAnsi="Times New Roman"/>
          <w:sz w:val="24"/>
          <w:szCs w:val="24"/>
        </w:rPr>
        <w:t xml:space="preserve"> </w:t>
      </w:r>
    </w:p>
    <w:p w14:paraId="3649BE60" w14:textId="26EA7DC9" w:rsidR="008A0AAE" w:rsidRPr="00B82531" w:rsidRDefault="008A0AAE" w:rsidP="00550B2E">
      <w:pPr>
        <w:pStyle w:val="a8"/>
        <w:ind w:left="709" w:hanging="283"/>
        <w:rPr>
          <w:rFonts w:ascii="Times New Roman" w:hAnsi="Times New Roman"/>
          <w:sz w:val="24"/>
          <w:szCs w:val="24"/>
        </w:rPr>
      </w:pPr>
      <w:r>
        <w:rPr>
          <w:rFonts w:ascii="Times New Roman" w:hAnsi="Times New Roman"/>
          <w:sz w:val="24"/>
          <w:szCs w:val="24"/>
        </w:rPr>
        <w:t>Шаг 6: После использования гарнитуры её следует сразу же отчистить от геля</w:t>
      </w:r>
      <w:r w:rsidR="004D2E49">
        <w:rPr>
          <w:rFonts w:ascii="Times New Roman" w:hAnsi="Times New Roman"/>
          <w:sz w:val="24"/>
          <w:szCs w:val="24"/>
        </w:rPr>
        <w:t xml:space="preserve"> </w:t>
      </w:r>
      <w:hyperlink w:anchor="_3.6._Порядок_очистки" w:history="1">
        <w:r w:rsidR="004D2E49" w:rsidRPr="004D2E49">
          <w:rPr>
            <w:rStyle w:val="a9"/>
            <w:rFonts w:ascii="Times New Roman" w:hAnsi="Times New Roman"/>
            <w:sz w:val="24"/>
            <w:szCs w:val="24"/>
          </w:rPr>
          <w:t>(раздел</w:t>
        </w:r>
        <w:r w:rsidR="004D2E49">
          <w:rPr>
            <w:rStyle w:val="a9"/>
            <w:rFonts w:ascii="Times New Roman" w:hAnsi="Times New Roman"/>
            <w:sz w:val="24"/>
            <w:szCs w:val="24"/>
          </w:rPr>
          <w:t xml:space="preserve"> 3.6.-3.7.</w:t>
        </w:r>
        <w:r w:rsidR="004D2E49" w:rsidRPr="004D2E49">
          <w:rPr>
            <w:rStyle w:val="a9"/>
            <w:rFonts w:ascii="Times New Roman" w:hAnsi="Times New Roman"/>
            <w:sz w:val="24"/>
            <w:szCs w:val="24"/>
          </w:rPr>
          <w:t>)</w:t>
        </w:r>
      </w:hyperlink>
      <w:r w:rsidR="00B23FF4">
        <w:rPr>
          <w:rFonts w:ascii="Times New Roman" w:hAnsi="Times New Roman"/>
          <w:sz w:val="24"/>
          <w:szCs w:val="24"/>
        </w:rPr>
        <w:t xml:space="preserve">. Для этого снимите гарнитуру с головы пациента, ослабив натяжение с помощью центральной ручки регулировки, а затем снимите резиновую накладку с электродами. </w:t>
      </w:r>
      <w:r w:rsidR="00B23FF4" w:rsidRPr="00F017B8">
        <w:rPr>
          <w:rFonts w:ascii="Times New Roman" w:hAnsi="Times New Roman"/>
          <w:b/>
          <w:sz w:val="24"/>
          <w:szCs w:val="24"/>
        </w:rPr>
        <w:t>При мытье гарнитуры помните, что ни в коем случае нельзя мочить разъём, который вы вставляли в усилитель</w:t>
      </w:r>
      <w:r w:rsidR="00B23FF4">
        <w:rPr>
          <w:rFonts w:ascii="Times New Roman" w:hAnsi="Times New Roman"/>
          <w:sz w:val="24"/>
          <w:szCs w:val="24"/>
        </w:rPr>
        <w:t>. Резиновую накладку с электродами следует мыть под проточной тёплой водой. Сначала смойте гель со всей накладки рука</w:t>
      </w:r>
      <w:r w:rsidR="00F017B8">
        <w:rPr>
          <w:rFonts w:ascii="Times New Roman" w:hAnsi="Times New Roman"/>
          <w:sz w:val="24"/>
          <w:szCs w:val="24"/>
        </w:rPr>
        <w:t>ми, а затем с помощью щёточки</w:t>
      </w:r>
      <w:r w:rsidR="00BD3AFB">
        <w:rPr>
          <w:rFonts w:ascii="Times New Roman" w:hAnsi="Times New Roman"/>
          <w:sz w:val="24"/>
          <w:szCs w:val="24"/>
        </w:rPr>
        <w:t xml:space="preserve"> вычистите</w:t>
      </w:r>
      <w:r w:rsidR="00F017B8">
        <w:rPr>
          <w:rFonts w:ascii="Times New Roman" w:hAnsi="Times New Roman"/>
          <w:sz w:val="24"/>
          <w:szCs w:val="24"/>
        </w:rPr>
        <w:t xml:space="preserve"> </w:t>
      </w:r>
      <w:r w:rsidR="00B23FF4">
        <w:rPr>
          <w:rFonts w:ascii="Times New Roman" w:hAnsi="Times New Roman"/>
          <w:sz w:val="24"/>
          <w:szCs w:val="24"/>
        </w:rPr>
        <w:t xml:space="preserve">его из электрода. Щётку следует вставить в отверстие </w:t>
      </w:r>
      <w:r w:rsidR="00F017B8">
        <w:rPr>
          <w:rFonts w:ascii="Times New Roman" w:hAnsi="Times New Roman"/>
          <w:sz w:val="24"/>
          <w:szCs w:val="24"/>
        </w:rPr>
        <w:t xml:space="preserve">электрода с внутренней стороны. </w:t>
      </w:r>
      <w:r w:rsidR="00B23FF4">
        <w:rPr>
          <w:rFonts w:ascii="Times New Roman" w:hAnsi="Times New Roman"/>
          <w:sz w:val="24"/>
          <w:szCs w:val="24"/>
        </w:rPr>
        <w:t>Когда щётка упрётся в электрод, снимите руками гел</w:t>
      </w:r>
      <w:r w:rsidR="00F017B8">
        <w:rPr>
          <w:rFonts w:ascii="Times New Roman" w:hAnsi="Times New Roman"/>
          <w:sz w:val="24"/>
          <w:szCs w:val="24"/>
        </w:rPr>
        <w:t xml:space="preserve">ь с чистящей поверхности щётки. </w:t>
      </w:r>
      <w:r w:rsidR="00F017B8">
        <w:rPr>
          <w:rFonts w:ascii="Times New Roman" w:hAnsi="Times New Roman"/>
          <w:sz w:val="24"/>
          <w:szCs w:val="24"/>
        </w:rPr>
        <w:lastRenderedPageBreak/>
        <w:t xml:space="preserve">Повторяйте до полной отчистки. После высушите гарнитуру естественным путём, без применений нагревательных элементов. </w:t>
      </w:r>
    </w:p>
    <w:p w14:paraId="6E5F354B" w14:textId="5DA90E6D" w:rsidR="00D76D89" w:rsidRPr="00D76D89" w:rsidRDefault="00550B2E" w:rsidP="00F65715">
      <w:pPr>
        <w:pStyle w:val="1"/>
        <w:spacing w:before="120" w:after="120"/>
        <w:ind w:left="709" w:hanging="283"/>
        <w:rPr>
          <w:rFonts w:ascii="Times New Roman" w:hAnsi="Times New Roman"/>
          <w:b/>
          <w:color w:val="000000"/>
        </w:rPr>
      </w:pPr>
      <w:bookmarkStart w:id="15" w:name="_3._Устройство_нейрогарнитуры"/>
      <w:bookmarkStart w:id="16" w:name="_Toc9417477"/>
      <w:bookmarkEnd w:id="15"/>
      <w:r>
        <w:rPr>
          <w:rFonts w:ascii="Times New Roman" w:hAnsi="Times New Roman"/>
          <w:b/>
          <w:color w:val="000000"/>
        </w:rPr>
        <w:t>3</w:t>
      </w:r>
      <w:r w:rsidR="00D76D89" w:rsidRPr="00D76D89">
        <w:rPr>
          <w:rFonts w:ascii="Times New Roman" w:hAnsi="Times New Roman"/>
          <w:b/>
          <w:color w:val="000000"/>
        </w:rPr>
        <w:t>.</w:t>
      </w:r>
      <w:r>
        <w:rPr>
          <w:rFonts w:ascii="Times New Roman" w:hAnsi="Times New Roman"/>
          <w:b/>
          <w:color w:val="000000"/>
        </w:rPr>
        <w:t xml:space="preserve"> </w:t>
      </w:r>
      <w:r w:rsidR="00814167">
        <w:rPr>
          <w:rFonts w:ascii="Times New Roman" w:hAnsi="Times New Roman"/>
          <w:b/>
          <w:color w:val="000000"/>
        </w:rPr>
        <w:t>Устройство нейрогарнитуры</w:t>
      </w:r>
      <w:r w:rsidR="00D76D89" w:rsidRPr="00D76D89">
        <w:rPr>
          <w:rFonts w:ascii="Times New Roman" w:hAnsi="Times New Roman"/>
          <w:b/>
          <w:color w:val="000000"/>
        </w:rPr>
        <w:t xml:space="preserve"> «ГАРАНТ-ЭЭГ»</w:t>
      </w:r>
      <w:bookmarkEnd w:id="13"/>
      <w:bookmarkEnd w:id="14"/>
      <w:bookmarkEnd w:id="16"/>
    </w:p>
    <w:p w14:paraId="0988775A" w14:textId="5A978BE7" w:rsidR="00D76D89" w:rsidRDefault="007055BD" w:rsidP="0098248A">
      <w:pPr>
        <w:spacing w:before="120" w:after="120"/>
        <w:ind w:firstLine="567"/>
        <w:jc w:val="both"/>
        <w:rPr>
          <w:rFonts w:ascii="Times New Roman" w:hAnsi="Times New Roman"/>
          <w:sz w:val="24"/>
          <w:szCs w:val="24"/>
        </w:rPr>
      </w:pPr>
      <w:r w:rsidRPr="007055BD">
        <w:rPr>
          <w:rFonts w:ascii="Times New Roman" w:hAnsi="Times New Roman"/>
          <w:noProof/>
          <w:sz w:val="24"/>
          <w:szCs w:val="24"/>
          <w:lang w:eastAsia="ru-RU"/>
        </w:rPr>
        <w:drawing>
          <wp:anchor distT="0" distB="0" distL="114300" distR="114300" simplePos="0" relativeHeight="251841536" behindDoc="0" locked="0" layoutInCell="1" allowOverlap="1" wp14:anchorId="7794B562" wp14:editId="1EFD6242">
            <wp:simplePos x="0" y="0"/>
            <wp:positionH relativeFrom="margin">
              <wp:align>right</wp:align>
            </wp:positionH>
            <wp:positionV relativeFrom="paragraph">
              <wp:posOffset>1021080</wp:posOffset>
            </wp:positionV>
            <wp:extent cx="5940425" cy="5393055"/>
            <wp:effectExtent l="0" t="0" r="3175" b="0"/>
            <wp:wrapTopAndBottom/>
            <wp:docPr id="13" name="Рисунок 13" descr="C:\Users\yashchin\Desktop\Инструкции\Картинки_инст\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shchin\Desktop\Инструкции\Картинки_инст\sche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39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ED3">
        <w:rPr>
          <w:noProof/>
          <w:lang w:eastAsia="ru-RU"/>
        </w:rPr>
        <mc:AlternateContent>
          <mc:Choice Requires="wps">
            <w:drawing>
              <wp:anchor distT="0" distB="0" distL="114300" distR="114300" simplePos="0" relativeHeight="251802624" behindDoc="0" locked="0" layoutInCell="1" allowOverlap="1" wp14:anchorId="383CEEEB" wp14:editId="68780E7A">
                <wp:simplePos x="0" y="0"/>
                <wp:positionH relativeFrom="margin">
                  <wp:align>center</wp:align>
                </wp:positionH>
                <wp:positionV relativeFrom="paragraph">
                  <wp:posOffset>6255577</wp:posOffset>
                </wp:positionV>
                <wp:extent cx="5376545" cy="635"/>
                <wp:effectExtent l="0" t="0" r="0" b="2540"/>
                <wp:wrapTopAndBottom/>
                <wp:docPr id="160" name="Надпись 160"/>
                <wp:cNvGraphicFramePr/>
                <a:graphic xmlns:a="http://schemas.openxmlformats.org/drawingml/2006/main">
                  <a:graphicData uri="http://schemas.microsoft.com/office/word/2010/wordprocessingShape">
                    <wps:wsp>
                      <wps:cNvSpPr txBox="1"/>
                      <wps:spPr>
                        <a:xfrm>
                          <a:off x="0" y="0"/>
                          <a:ext cx="5376545" cy="635"/>
                        </a:xfrm>
                        <a:prstGeom prst="rect">
                          <a:avLst/>
                        </a:prstGeom>
                        <a:solidFill>
                          <a:prstClr val="white"/>
                        </a:solidFill>
                        <a:ln>
                          <a:noFill/>
                        </a:ln>
                      </wps:spPr>
                      <wps:txbx>
                        <w:txbxContent>
                          <w:p w14:paraId="480E92FA" w14:textId="51CC84DB" w:rsidR="00543D33" w:rsidRPr="00A62221" w:rsidRDefault="00543D33" w:rsidP="007D2264">
                            <w:pPr>
                              <w:pStyle w:val="aa"/>
                              <w:jc w:val="center"/>
                              <w:rPr>
                                <w:rFonts w:ascii="Times New Roman" w:hAnsi="Times New Roman"/>
                                <w:noProof/>
                                <w:color w:val="000000" w:themeColor="text1"/>
                                <w:sz w:val="24"/>
                                <w:szCs w:val="24"/>
                              </w:rPr>
                            </w:pPr>
                            <w:bookmarkStart w:id="17" w:name="_Ref5802216"/>
                            <w:bookmarkStart w:id="18" w:name="_Ref5802003"/>
                            <w:r w:rsidRPr="007055BD">
                              <w:rPr>
                                <w:rFonts w:ascii="Times New Roman" w:hAnsi="Times New Roman"/>
                                <w:color w:val="000000" w:themeColor="text1"/>
                                <w:sz w:val="24"/>
                                <w:szCs w:val="24"/>
                              </w:rPr>
                              <w:t xml:space="preserve">Рисунок </w:t>
                            </w:r>
                            <w:r w:rsidRPr="007055BD">
                              <w:rPr>
                                <w:rFonts w:ascii="Times New Roman" w:hAnsi="Times New Roman"/>
                                <w:color w:val="000000" w:themeColor="text1"/>
                                <w:sz w:val="24"/>
                                <w:szCs w:val="24"/>
                              </w:rPr>
                              <w:fldChar w:fldCharType="begin"/>
                            </w:r>
                            <w:r w:rsidRPr="007055BD">
                              <w:rPr>
                                <w:rFonts w:ascii="Times New Roman" w:hAnsi="Times New Roman"/>
                                <w:color w:val="000000" w:themeColor="text1"/>
                                <w:sz w:val="24"/>
                                <w:szCs w:val="24"/>
                              </w:rPr>
                              <w:instrText xml:space="preserve"> SEQ Рисунок \* ARABIC </w:instrText>
                            </w:r>
                            <w:r w:rsidRPr="007055BD">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3</w:t>
                            </w:r>
                            <w:r w:rsidRPr="007055BD">
                              <w:rPr>
                                <w:rFonts w:ascii="Times New Roman" w:hAnsi="Times New Roman"/>
                                <w:color w:val="000000" w:themeColor="text1"/>
                                <w:sz w:val="24"/>
                                <w:szCs w:val="24"/>
                              </w:rPr>
                              <w:fldChar w:fldCharType="end"/>
                            </w:r>
                            <w:bookmarkEnd w:id="17"/>
                            <w:r w:rsidRPr="007055BD">
                              <w:rPr>
                                <w:rFonts w:ascii="Times New Roman" w:hAnsi="Times New Roman"/>
                                <w:color w:val="000000" w:themeColor="text1"/>
                                <w:sz w:val="24"/>
                                <w:szCs w:val="24"/>
                              </w:rPr>
                              <w:t>. Схема нейрогарнитуры «ГарАнт-ЭЭГ»</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CEEEB" id="Надпись 160" o:spid="_x0000_s1031" type="#_x0000_t202" style="position:absolute;left:0;text-align:left;margin-left:0;margin-top:492.55pt;width:423.35pt;height:.05pt;z-index:251802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" stroked="f">
                <v:textbox style="mso-fit-shape-to-text:t" inset="0,0,0,0">
                  <w:txbxContent>
                    <w:p w14:paraId="480E92FA" w14:textId="51CC84DB" w:rsidR="00543D33" w:rsidRPr="00A62221" w:rsidRDefault="00543D33" w:rsidP="007D2264">
                      <w:pPr>
                        <w:pStyle w:val="aa"/>
                        <w:jc w:val="center"/>
                        <w:rPr>
                          <w:rFonts w:ascii="Times New Roman" w:hAnsi="Times New Roman"/>
                          <w:noProof/>
                          <w:color w:val="000000" w:themeColor="text1"/>
                          <w:sz w:val="24"/>
                          <w:szCs w:val="24"/>
                        </w:rPr>
                      </w:pPr>
                      <w:bookmarkStart w:id="19" w:name="_Ref5802216"/>
                      <w:bookmarkStart w:id="20" w:name="_Ref5802003"/>
                      <w:r w:rsidRPr="007055BD">
                        <w:rPr>
                          <w:rFonts w:ascii="Times New Roman" w:hAnsi="Times New Roman"/>
                          <w:color w:val="000000" w:themeColor="text1"/>
                          <w:sz w:val="24"/>
                          <w:szCs w:val="24"/>
                        </w:rPr>
                        <w:t xml:space="preserve">Рисунок </w:t>
                      </w:r>
                      <w:r w:rsidRPr="007055BD">
                        <w:rPr>
                          <w:rFonts w:ascii="Times New Roman" w:hAnsi="Times New Roman"/>
                          <w:color w:val="000000" w:themeColor="text1"/>
                          <w:sz w:val="24"/>
                          <w:szCs w:val="24"/>
                        </w:rPr>
                        <w:fldChar w:fldCharType="begin"/>
                      </w:r>
                      <w:r w:rsidRPr="007055BD">
                        <w:rPr>
                          <w:rFonts w:ascii="Times New Roman" w:hAnsi="Times New Roman"/>
                          <w:color w:val="000000" w:themeColor="text1"/>
                          <w:sz w:val="24"/>
                          <w:szCs w:val="24"/>
                        </w:rPr>
                        <w:instrText xml:space="preserve"> SEQ Рисунок \* ARABIC </w:instrText>
                      </w:r>
                      <w:r w:rsidRPr="007055BD">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3</w:t>
                      </w:r>
                      <w:r w:rsidRPr="007055BD">
                        <w:rPr>
                          <w:rFonts w:ascii="Times New Roman" w:hAnsi="Times New Roman"/>
                          <w:color w:val="000000" w:themeColor="text1"/>
                          <w:sz w:val="24"/>
                          <w:szCs w:val="24"/>
                        </w:rPr>
                        <w:fldChar w:fldCharType="end"/>
                      </w:r>
                      <w:bookmarkEnd w:id="19"/>
                      <w:r w:rsidRPr="007055BD">
                        <w:rPr>
                          <w:rFonts w:ascii="Times New Roman" w:hAnsi="Times New Roman"/>
                          <w:color w:val="000000" w:themeColor="text1"/>
                          <w:sz w:val="24"/>
                          <w:szCs w:val="24"/>
                        </w:rPr>
                        <w:t>. Схема нейрогарнитуры «ГарАнт-ЭЭГ»</w:t>
                      </w:r>
                      <w:bookmarkEnd w:id="20"/>
                    </w:p>
                  </w:txbxContent>
                </v:textbox>
                <w10:wrap type="topAndBottom" anchorx="margin"/>
              </v:shape>
            </w:pict>
          </mc:Fallback>
        </mc:AlternateContent>
      </w:r>
      <w:r w:rsidR="00D76D89">
        <w:rPr>
          <w:rFonts w:ascii="Times New Roman" w:hAnsi="Times New Roman"/>
          <w:sz w:val="24"/>
          <w:szCs w:val="24"/>
        </w:rPr>
        <w:t>Ней</w:t>
      </w:r>
      <w:r w:rsidR="007D2264">
        <w:rPr>
          <w:rFonts w:ascii="Times New Roman" w:hAnsi="Times New Roman"/>
          <w:sz w:val="24"/>
          <w:szCs w:val="24"/>
        </w:rPr>
        <w:t>рогарнитура «ГарАнт-ЭЭГ</w:t>
      </w:r>
      <w:r w:rsidR="007D2264" w:rsidRPr="000D2AD6">
        <w:rPr>
          <w:rFonts w:ascii="Times New Roman" w:hAnsi="Times New Roman"/>
          <w:sz w:val="24"/>
          <w:szCs w:val="24"/>
        </w:rPr>
        <w:t xml:space="preserve">» </w:t>
      </w:r>
      <w:r w:rsidR="000D2AD6">
        <w:rPr>
          <w:rFonts w:ascii="Times New Roman" w:hAnsi="Times New Roman"/>
          <w:sz w:val="24"/>
          <w:szCs w:val="24"/>
        </w:rPr>
        <w:t>(</w:t>
      </w:r>
      <w:r w:rsidR="00DE524F">
        <w:rPr>
          <w:rFonts w:ascii="Times New Roman" w:hAnsi="Times New Roman"/>
          <w:sz w:val="24"/>
          <w:szCs w:val="24"/>
        </w:rPr>
        <w:t xml:space="preserve">см. </w:t>
      </w:r>
      <w:r w:rsidR="000D2AD6">
        <w:rPr>
          <w:rFonts w:ascii="Times New Roman" w:hAnsi="Times New Roman"/>
          <w:sz w:val="24"/>
          <w:szCs w:val="24"/>
        </w:rPr>
        <w:t>рис.</w:t>
      </w:r>
      <w:r w:rsidR="00DE524F">
        <w:rPr>
          <w:rFonts w:ascii="Times New Roman" w:hAnsi="Times New Roman"/>
          <w:sz w:val="24"/>
          <w:szCs w:val="24"/>
        </w:rPr>
        <w:t xml:space="preserve"> </w:t>
      </w:r>
      <w:r w:rsidR="000D2AD6">
        <w:rPr>
          <w:rFonts w:ascii="Times New Roman" w:hAnsi="Times New Roman"/>
          <w:sz w:val="24"/>
          <w:szCs w:val="24"/>
        </w:rPr>
        <w:t>3</w:t>
      </w:r>
      <w:r w:rsidR="00D76D89" w:rsidRPr="000D2AD6">
        <w:rPr>
          <w:rFonts w:ascii="Times New Roman" w:hAnsi="Times New Roman"/>
          <w:sz w:val="24"/>
          <w:szCs w:val="24"/>
        </w:rPr>
        <w:t>)</w:t>
      </w:r>
      <w:r w:rsidR="00800B79">
        <w:rPr>
          <w:rFonts w:ascii="Times New Roman" w:hAnsi="Times New Roman"/>
          <w:sz w:val="24"/>
          <w:szCs w:val="24"/>
        </w:rPr>
        <w:t xml:space="preserve"> состоит из корпуса гарнитуры с ручкой регулировки, резиновой накладки с электродами, ремня усилителя и усилителя. Накладка закрепляется на корпусе с помощью соответствующих отверстий, которые следует натягивать на шпеньки на корпусе гарнитуры. Ремень усилителя вставляется в паз</w:t>
      </w:r>
      <w:r w:rsidR="007014F4">
        <w:rPr>
          <w:rFonts w:ascii="Times New Roman" w:hAnsi="Times New Roman"/>
          <w:sz w:val="24"/>
          <w:szCs w:val="24"/>
        </w:rPr>
        <w:t xml:space="preserve"> в</w:t>
      </w:r>
      <w:r w:rsidR="00800B79">
        <w:rPr>
          <w:rFonts w:ascii="Times New Roman" w:hAnsi="Times New Roman"/>
          <w:sz w:val="24"/>
          <w:szCs w:val="24"/>
        </w:rPr>
        <w:t xml:space="preserve"> передней части корпуса, а с накладкой скрепляется также с помощью шпеньков. </w:t>
      </w:r>
    </w:p>
    <w:p w14:paraId="018C2F12" w14:textId="45D2593B" w:rsidR="00496EE8" w:rsidRPr="00DE524F" w:rsidRDefault="00496EE8" w:rsidP="00DE524F">
      <w:pPr>
        <w:spacing w:before="120" w:after="120"/>
        <w:ind w:firstLine="567"/>
        <w:jc w:val="both"/>
        <w:rPr>
          <w:rFonts w:ascii="Times New Roman" w:hAnsi="Times New Roman"/>
          <w:sz w:val="24"/>
          <w:szCs w:val="24"/>
        </w:rPr>
      </w:pPr>
      <w:r w:rsidRPr="00282833">
        <w:rPr>
          <w:rFonts w:ascii="Times New Roman" w:hAnsi="Times New Roman"/>
          <w:sz w:val="24"/>
          <w:szCs w:val="24"/>
        </w:rPr>
        <w:t xml:space="preserve">Нейрогарнитура имеет несколько </w:t>
      </w:r>
      <w:r w:rsidR="00DE524F">
        <w:rPr>
          <w:rFonts w:ascii="Times New Roman" w:hAnsi="Times New Roman"/>
          <w:sz w:val="24"/>
          <w:szCs w:val="24"/>
        </w:rPr>
        <w:t>вариантов разъёмов (см. рис. 4</w:t>
      </w:r>
      <w:r w:rsidR="0019716D">
        <w:rPr>
          <w:rFonts w:ascii="Times New Roman" w:hAnsi="Times New Roman"/>
          <w:sz w:val="24"/>
          <w:szCs w:val="24"/>
        </w:rPr>
        <w:t xml:space="preserve">). </w:t>
      </w:r>
      <w:r w:rsidR="0019716D" w:rsidRPr="0019716D">
        <w:rPr>
          <w:rFonts w:ascii="Times New Roman" w:hAnsi="Times New Roman"/>
          <w:b/>
          <w:sz w:val="24"/>
          <w:szCs w:val="24"/>
        </w:rPr>
        <w:t xml:space="preserve">Разъём под номером 1 </w:t>
      </w:r>
      <w:r w:rsidRPr="0019716D">
        <w:rPr>
          <w:rFonts w:ascii="Times New Roman" w:hAnsi="Times New Roman"/>
          <w:b/>
          <w:sz w:val="24"/>
          <w:szCs w:val="24"/>
        </w:rPr>
        <w:t>следует подключат</w:t>
      </w:r>
      <w:r w:rsidR="0019716D" w:rsidRPr="0019716D">
        <w:rPr>
          <w:rFonts w:ascii="Times New Roman" w:hAnsi="Times New Roman"/>
          <w:b/>
          <w:sz w:val="24"/>
          <w:szCs w:val="24"/>
        </w:rPr>
        <w:t>ь к усилителю маркировкой вверх</w:t>
      </w:r>
      <w:r w:rsidR="007A1EF7" w:rsidRPr="0019716D">
        <w:rPr>
          <w:rFonts w:ascii="Times New Roman" w:hAnsi="Times New Roman"/>
          <w:b/>
          <w:sz w:val="24"/>
          <w:szCs w:val="24"/>
        </w:rPr>
        <w:t>.</w:t>
      </w:r>
      <w:r w:rsidR="007A1EF7" w:rsidRPr="00282833">
        <w:rPr>
          <w:rFonts w:ascii="Times New Roman" w:hAnsi="Times New Roman"/>
          <w:sz w:val="24"/>
          <w:szCs w:val="24"/>
        </w:rPr>
        <w:t xml:space="preserve"> </w:t>
      </w:r>
      <w:r w:rsidR="007A1EF7" w:rsidRPr="0019716D">
        <w:rPr>
          <w:rFonts w:ascii="Times New Roman" w:hAnsi="Times New Roman"/>
          <w:b/>
          <w:sz w:val="24"/>
          <w:szCs w:val="24"/>
        </w:rPr>
        <w:t>Р</w:t>
      </w:r>
      <w:r w:rsidR="0019716D" w:rsidRPr="0019716D">
        <w:rPr>
          <w:rFonts w:ascii="Times New Roman" w:hAnsi="Times New Roman"/>
          <w:b/>
          <w:sz w:val="24"/>
          <w:szCs w:val="24"/>
        </w:rPr>
        <w:t>азъём с номер 2 подключается маркировкой вниз</w:t>
      </w:r>
      <w:r w:rsidR="007A1EF7" w:rsidRPr="0019716D">
        <w:rPr>
          <w:rFonts w:ascii="Times New Roman" w:hAnsi="Times New Roman"/>
          <w:b/>
          <w:sz w:val="24"/>
          <w:szCs w:val="24"/>
        </w:rPr>
        <w:t>.</w:t>
      </w:r>
      <w:r w:rsidR="007A1EF7" w:rsidRPr="00282833">
        <w:rPr>
          <w:rFonts w:ascii="Times New Roman" w:hAnsi="Times New Roman"/>
          <w:sz w:val="24"/>
          <w:szCs w:val="24"/>
        </w:rPr>
        <w:t xml:space="preserve"> Разъём следует вставлять в посадочное гнездо с небольшим усилием, он </w:t>
      </w:r>
      <w:r w:rsidR="007A1EF7" w:rsidRPr="0019716D">
        <w:rPr>
          <w:rFonts w:ascii="Times New Roman" w:hAnsi="Times New Roman"/>
          <w:b/>
          <w:sz w:val="24"/>
          <w:szCs w:val="24"/>
        </w:rPr>
        <w:t>не должен болтаться или самопроизвольно отключаться</w:t>
      </w:r>
      <w:r w:rsidR="007A1EF7" w:rsidRPr="00282833">
        <w:rPr>
          <w:rFonts w:ascii="Times New Roman" w:hAnsi="Times New Roman"/>
          <w:sz w:val="24"/>
          <w:szCs w:val="24"/>
        </w:rPr>
        <w:t xml:space="preserve">. При подключении разъёма </w:t>
      </w:r>
      <w:r w:rsidR="00EC5693">
        <w:rPr>
          <w:rFonts w:ascii="Times New Roman" w:hAnsi="Times New Roman"/>
          <w:sz w:val="24"/>
          <w:szCs w:val="24"/>
          <w:lang w:val="en-US"/>
        </w:rPr>
        <w:t>t</w:t>
      </w:r>
      <w:r w:rsidR="007A1EF7" w:rsidRPr="00282833">
        <w:rPr>
          <w:rFonts w:ascii="Times New Roman" w:hAnsi="Times New Roman"/>
          <w:sz w:val="24"/>
          <w:szCs w:val="24"/>
          <w:lang w:val="en-US"/>
        </w:rPr>
        <w:t>ype</w:t>
      </w:r>
      <w:r w:rsidR="007A1EF7" w:rsidRPr="00282833">
        <w:rPr>
          <w:rFonts w:ascii="Times New Roman" w:hAnsi="Times New Roman"/>
          <w:sz w:val="24"/>
          <w:szCs w:val="24"/>
        </w:rPr>
        <w:t>-</w:t>
      </w:r>
      <w:r w:rsidR="007A1EF7" w:rsidRPr="00282833">
        <w:rPr>
          <w:rFonts w:ascii="Times New Roman" w:hAnsi="Times New Roman"/>
          <w:sz w:val="24"/>
          <w:szCs w:val="24"/>
          <w:lang w:val="en-US"/>
        </w:rPr>
        <w:t>c</w:t>
      </w:r>
      <w:r w:rsidR="007A1EF7" w:rsidRPr="00282833">
        <w:rPr>
          <w:rFonts w:ascii="Times New Roman" w:hAnsi="Times New Roman"/>
          <w:sz w:val="24"/>
          <w:szCs w:val="24"/>
        </w:rPr>
        <w:t xml:space="preserve"> </w:t>
      </w:r>
      <w:r w:rsidR="007A1EF7" w:rsidRPr="00A826DF">
        <w:rPr>
          <w:rFonts w:ascii="Times New Roman" w:hAnsi="Times New Roman"/>
          <w:sz w:val="24"/>
          <w:szCs w:val="24"/>
        </w:rPr>
        <w:t>обратно</w:t>
      </w:r>
      <w:r w:rsidR="009C5D49" w:rsidRPr="00A826DF">
        <w:rPr>
          <w:rFonts w:ascii="Times New Roman" w:hAnsi="Times New Roman"/>
          <w:sz w:val="24"/>
          <w:szCs w:val="24"/>
        </w:rPr>
        <w:t>й</w:t>
      </w:r>
      <w:r w:rsidR="007A1EF7" w:rsidRPr="00A826DF">
        <w:rPr>
          <w:rFonts w:ascii="Times New Roman" w:hAnsi="Times New Roman"/>
          <w:sz w:val="24"/>
          <w:szCs w:val="24"/>
        </w:rPr>
        <w:t xml:space="preserve"> стороной или без достаточного усилия, нейрогарнитура </w:t>
      </w:r>
      <w:r w:rsidR="00C64E11" w:rsidRPr="00A826DF">
        <w:rPr>
          <w:rFonts w:ascii="Times New Roman" w:hAnsi="Times New Roman"/>
          <w:sz w:val="24"/>
          <w:szCs w:val="24"/>
        </w:rPr>
        <w:t>будет ра</w:t>
      </w:r>
      <w:r w:rsidR="00ED758C">
        <w:rPr>
          <w:rFonts w:ascii="Times New Roman" w:hAnsi="Times New Roman"/>
          <w:sz w:val="24"/>
          <w:szCs w:val="24"/>
        </w:rPr>
        <w:t>ботать не</w:t>
      </w:r>
      <w:r w:rsidR="00C64E11" w:rsidRPr="00A826DF">
        <w:rPr>
          <w:rFonts w:ascii="Times New Roman" w:hAnsi="Times New Roman"/>
          <w:sz w:val="24"/>
          <w:szCs w:val="24"/>
        </w:rPr>
        <w:t>корректно.</w:t>
      </w:r>
      <w:r w:rsidR="007A1EF7">
        <w:rPr>
          <w:rFonts w:ascii="Times New Roman" w:hAnsi="Times New Roman"/>
          <w:sz w:val="24"/>
          <w:szCs w:val="24"/>
        </w:rPr>
        <w:t xml:space="preserve">  </w:t>
      </w:r>
    </w:p>
    <w:p w14:paraId="15280A4B" w14:textId="5F152765" w:rsidR="00D76D89" w:rsidRPr="00A95C8E" w:rsidRDefault="00D17388" w:rsidP="0098248A">
      <w:pPr>
        <w:pStyle w:val="2"/>
        <w:spacing w:before="120" w:after="120"/>
        <w:ind w:firstLine="567"/>
        <w:jc w:val="both"/>
        <w:rPr>
          <w:rFonts w:ascii="Times New Roman" w:hAnsi="Times New Roman"/>
          <w:b/>
          <w:color w:val="000000"/>
          <w:sz w:val="28"/>
          <w:szCs w:val="28"/>
        </w:rPr>
      </w:pPr>
      <w:bookmarkStart w:id="21" w:name="_Toc508623042"/>
      <w:bookmarkStart w:id="22" w:name="_Toc530146947"/>
      <w:bookmarkStart w:id="23" w:name="_Toc9417478"/>
      <w:r>
        <w:rPr>
          <w:noProof/>
          <w:lang w:eastAsia="ru-RU"/>
        </w:rPr>
        <w:lastRenderedPageBreak/>
        <mc:AlternateContent>
          <mc:Choice Requires="wps">
            <w:drawing>
              <wp:anchor distT="0" distB="0" distL="114300" distR="114300" simplePos="0" relativeHeight="251804672" behindDoc="0" locked="0" layoutInCell="1" allowOverlap="1" wp14:anchorId="5183B91D" wp14:editId="1102EE9B">
                <wp:simplePos x="0" y="0"/>
                <wp:positionH relativeFrom="margin">
                  <wp:align>right</wp:align>
                </wp:positionH>
                <wp:positionV relativeFrom="paragraph">
                  <wp:posOffset>3585210</wp:posOffset>
                </wp:positionV>
                <wp:extent cx="5943600" cy="304800"/>
                <wp:effectExtent l="0" t="0" r="0" b="0"/>
                <wp:wrapTopAndBottom/>
                <wp:docPr id="162" name="Надпись 162"/>
                <wp:cNvGraphicFramePr/>
                <a:graphic xmlns:a="http://schemas.openxmlformats.org/drawingml/2006/main">
                  <a:graphicData uri="http://schemas.microsoft.com/office/word/2010/wordprocessingShape">
                    <wps:wsp>
                      <wps:cNvSpPr txBox="1"/>
                      <wps:spPr>
                        <a:xfrm>
                          <a:off x="0" y="0"/>
                          <a:ext cx="5943600" cy="304800"/>
                        </a:xfrm>
                        <a:prstGeom prst="rect">
                          <a:avLst/>
                        </a:prstGeom>
                        <a:solidFill>
                          <a:prstClr val="white"/>
                        </a:solidFill>
                        <a:ln>
                          <a:noFill/>
                        </a:ln>
                      </wps:spPr>
                      <wps:txbx>
                        <w:txbxContent>
                          <w:p w14:paraId="1BFDCF1F" w14:textId="4200AAA8" w:rsidR="00543D33" w:rsidRPr="00DE524F" w:rsidRDefault="00543D33" w:rsidP="00DE524F">
                            <w:pPr>
                              <w:spacing w:before="120" w:after="120"/>
                              <w:ind w:firstLine="567"/>
                              <w:jc w:val="center"/>
                              <w:rPr>
                                <w:rFonts w:ascii="Times New Roman" w:hAnsi="Times New Roman"/>
                                <w:i/>
                                <w:sz w:val="24"/>
                                <w:szCs w:val="24"/>
                              </w:rPr>
                            </w:pPr>
                            <w:r w:rsidRPr="00DE524F">
                              <w:rPr>
                                <w:rFonts w:ascii="Times New Roman" w:hAnsi="Times New Roman"/>
                                <w:i/>
                                <w:sz w:val="24"/>
                                <w:szCs w:val="24"/>
                              </w:rPr>
                              <w:t xml:space="preserve">Рисунок </w:t>
                            </w:r>
                            <w:r w:rsidRPr="00DE524F">
                              <w:rPr>
                                <w:rFonts w:ascii="Times New Roman" w:hAnsi="Times New Roman"/>
                                <w:i/>
                                <w:sz w:val="24"/>
                                <w:szCs w:val="24"/>
                              </w:rPr>
                              <w:fldChar w:fldCharType="begin"/>
                            </w:r>
                            <w:r w:rsidRPr="00DE524F">
                              <w:rPr>
                                <w:rFonts w:ascii="Times New Roman" w:hAnsi="Times New Roman"/>
                                <w:i/>
                                <w:sz w:val="24"/>
                                <w:szCs w:val="24"/>
                              </w:rPr>
                              <w:instrText xml:space="preserve"> SEQ Рисунок \* ARABIC </w:instrText>
                            </w:r>
                            <w:r w:rsidRPr="00DE524F">
                              <w:rPr>
                                <w:rFonts w:ascii="Times New Roman" w:hAnsi="Times New Roman"/>
                                <w:i/>
                                <w:sz w:val="24"/>
                                <w:szCs w:val="24"/>
                              </w:rPr>
                              <w:fldChar w:fldCharType="separate"/>
                            </w:r>
                            <w:r w:rsidR="00C12FA2">
                              <w:rPr>
                                <w:rFonts w:ascii="Times New Roman" w:hAnsi="Times New Roman"/>
                                <w:i/>
                                <w:noProof/>
                                <w:sz w:val="24"/>
                                <w:szCs w:val="24"/>
                              </w:rPr>
                              <w:t>4</w:t>
                            </w:r>
                            <w:r w:rsidRPr="00DE524F">
                              <w:rPr>
                                <w:rFonts w:ascii="Times New Roman" w:hAnsi="Times New Roman"/>
                                <w:i/>
                                <w:sz w:val="24"/>
                                <w:szCs w:val="24"/>
                              </w:rPr>
                              <w:fldChar w:fldCharType="end"/>
                            </w:r>
                            <w:r w:rsidRPr="00DE524F">
                              <w:rPr>
                                <w:rFonts w:ascii="Times New Roman" w:hAnsi="Times New Roman"/>
                                <w:i/>
                                <w:sz w:val="24"/>
                                <w:szCs w:val="24"/>
                              </w:rPr>
                              <w:t>. Типы разъёмов нейрогарнитуры «ГарАнт-ЭЭГ»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3B91D" id="Надпись 162" o:spid="_x0000_s1032" type="#_x0000_t202" style="position:absolute;left:0;text-align:left;margin-left:416.8pt;margin-top:282.3pt;width:468pt;height:24pt;z-index:251804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" stroked="f">
                <v:textbox inset="0,0,0,0">
                  <w:txbxContent>
                    <w:p w14:paraId="1BFDCF1F" w14:textId="4200AAA8" w:rsidR="00543D33" w:rsidRPr="00DE524F" w:rsidRDefault="00543D33" w:rsidP="00DE524F">
                      <w:pPr>
                        <w:spacing w:before="120" w:after="120"/>
                        <w:ind w:firstLine="567"/>
                        <w:jc w:val="center"/>
                        <w:rPr>
                          <w:rFonts w:ascii="Times New Roman" w:hAnsi="Times New Roman"/>
                          <w:i/>
                          <w:sz w:val="24"/>
                          <w:szCs w:val="24"/>
                        </w:rPr>
                      </w:pPr>
                      <w:r w:rsidRPr="00DE524F">
                        <w:rPr>
                          <w:rFonts w:ascii="Times New Roman" w:hAnsi="Times New Roman"/>
                          <w:i/>
                          <w:sz w:val="24"/>
                          <w:szCs w:val="24"/>
                        </w:rPr>
                        <w:t xml:space="preserve">Рисунок </w:t>
                      </w:r>
                      <w:r w:rsidRPr="00DE524F">
                        <w:rPr>
                          <w:rFonts w:ascii="Times New Roman" w:hAnsi="Times New Roman"/>
                          <w:i/>
                          <w:sz w:val="24"/>
                          <w:szCs w:val="24"/>
                        </w:rPr>
                        <w:fldChar w:fldCharType="begin"/>
                      </w:r>
                      <w:r w:rsidRPr="00DE524F">
                        <w:rPr>
                          <w:rFonts w:ascii="Times New Roman" w:hAnsi="Times New Roman"/>
                          <w:i/>
                          <w:sz w:val="24"/>
                          <w:szCs w:val="24"/>
                        </w:rPr>
                        <w:instrText xml:space="preserve"> SEQ Рисунок \* ARABIC </w:instrText>
                      </w:r>
                      <w:r w:rsidRPr="00DE524F">
                        <w:rPr>
                          <w:rFonts w:ascii="Times New Roman" w:hAnsi="Times New Roman"/>
                          <w:i/>
                          <w:sz w:val="24"/>
                          <w:szCs w:val="24"/>
                        </w:rPr>
                        <w:fldChar w:fldCharType="separate"/>
                      </w:r>
                      <w:r w:rsidR="00C12FA2">
                        <w:rPr>
                          <w:rFonts w:ascii="Times New Roman" w:hAnsi="Times New Roman"/>
                          <w:i/>
                          <w:noProof/>
                          <w:sz w:val="24"/>
                          <w:szCs w:val="24"/>
                        </w:rPr>
                        <w:t>4</w:t>
                      </w:r>
                      <w:r w:rsidRPr="00DE524F">
                        <w:rPr>
                          <w:rFonts w:ascii="Times New Roman" w:hAnsi="Times New Roman"/>
                          <w:i/>
                          <w:sz w:val="24"/>
                          <w:szCs w:val="24"/>
                        </w:rPr>
                        <w:fldChar w:fldCharType="end"/>
                      </w:r>
                      <w:r w:rsidRPr="00DE524F">
                        <w:rPr>
                          <w:rFonts w:ascii="Times New Roman" w:hAnsi="Times New Roman"/>
                          <w:i/>
                          <w:sz w:val="24"/>
                          <w:szCs w:val="24"/>
                        </w:rPr>
                        <w:t>. Типы разъёмов нейрогарнитуры «ГарАнт-ЭЭГ»</w:t>
                      </w:r>
                    </w:p>
                  </w:txbxContent>
                </v:textbox>
                <w10:wrap type="topAndBottom" anchorx="margin"/>
              </v:shape>
            </w:pict>
          </mc:Fallback>
        </mc:AlternateContent>
      </w:r>
      <w:r w:rsidR="00DB2AFB">
        <w:rPr>
          <w:noProof/>
        </w:rPr>
        <w:pict w14:anchorId="3B6CE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24pt;margin-top:0;width:419.45pt;height:281pt;z-index:251791360;mso-position-horizontal-relative:text;mso-position-vertical-relative:text;mso-width-relative:page;mso-height-relative:page">
            <v:imagedata r:id="rId12" o:title="point2"/>
            <w10:wrap type="topAndBottom"/>
          </v:shape>
        </w:pict>
      </w:r>
      <w:r w:rsidR="00550B2E">
        <w:rPr>
          <w:rFonts w:ascii="Times New Roman" w:hAnsi="Times New Roman"/>
          <w:b/>
          <w:color w:val="000000"/>
          <w:sz w:val="28"/>
          <w:szCs w:val="28"/>
        </w:rPr>
        <w:t>3</w:t>
      </w:r>
      <w:r w:rsidR="00D76D89" w:rsidRPr="00A95C8E">
        <w:rPr>
          <w:rFonts w:ascii="Times New Roman" w:hAnsi="Times New Roman"/>
          <w:b/>
          <w:color w:val="000000"/>
          <w:sz w:val="28"/>
          <w:szCs w:val="28"/>
        </w:rPr>
        <w:t xml:space="preserve">.1. </w:t>
      </w:r>
      <w:r w:rsidR="00D76D89">
        <w:rPr>
          <w:rFonts w:ascii="Times New Roman" w:hAnsi="Times New Roman"/>
          <w:b/>
          <w:color w:val="000000"/>
          <w:sz w:val="28"/>
          <w:szCs w:val="28"/>
        </w:rPr>
        <w:t>Установка элемента питания</w:t>
      </w:r>
      <w:bookmarkEnd w:id="21"/>
      <w:bookmarkEnd w:id="22"/>
      <w:bookmarkEnd w:id="23"/>
    </w:p>
    <w:p w14:paraId="3C1F93EC" w14:textId="083FE9B9" w:rsidR="00D76D89" w:rsidRPr="0067289D"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Для установки элемента питания необходимо снять </w:t>
      </w:r>
      <w:r w:rsidRPr="00A826DF">
        <w:rPr>
          <w:rFonts w:ascii="Times New Roman" w:hAnsi="Times New Roman"/>
          <w:sz w:val="24"/>
          <w:szCs w:val="24"/>
        </w:rPr>
        <w:t xml:space="preserve">крышку </w:t>
      </w:r>
      <w:r w:rsidR="009C5D49" w:rsidRPr="00A826DF">
        <w:rPr>
          <w:rFonts w:ascii="Times New Roman" w:hAnsi="Times New Roman"/>
          <w:sz w:val="24"/>
          <w:szCs w:val="24"/>
        </w:rPr>
        <w:t>блока</w:t>
      </w:r>
      <w:r w:rsidRPr="00A826DF">
        <w:rPr>
          <w:rFonts w:ascii="Times New Roman" w:hAnsi="Times New Roman"/>
          <w:sz w:val="24"/>
          <w:szCs w:val="24"/>
        </w:rPr>
        <w:t xml:space="preserve"> усилителя путем ее сдвигания и вставить, соблюдая полярность, заряженный аккумулятор. </w:t>
      </w:r>
      <w:r w:rsidR="00431D65" w:rsidRPr="00A826DF">
        <w:rPr>
          <w:rFonts w:ascii="Times New Roman" w:hAnsi="Times New Roman"/>
          <w:b/>
          <w:sz w:val="24"/>
          <w:szCs w:val="24"/>
        </w:rPr>
        <w:t>Вставлять аккумулятор следует начиная с «минуса», затем опустить в батарейный блок «плюс» (ч</w:t>
      </w:r>
      <w:r w:rsidR="00DA57C6" w:rsidRPr="00A826DF">
        <w:rPr>
          <w:rFonts w:ascii="Times New Roman" w:hAnsi="Times New Roman"/>
          <w:b/>
          <w:sz w:val="24"/>
          <w:szCs w:val="24"/>
        </w:rPr>
        <w:t>т</w:t>
      </w:r>
      <w:r w:rsidR="00431D65" w:rsidRPr="00A826DF">
        <w:rPr>
          <w:rFonts w:ascii="Times New Roman" w:hAnsi="Times New Roman"/>
          <w:b/>
          <w:sz w:val="24"/>
          <w:szCs w:val="24"/>
        </w:rPr>
        <w:t xml:space="preserve">обы достать </w:t>
      </w:r>
      <w:r w:rsidR="009C5D49" w:rsidRPr="00A826DF">
        <w:rPr>
          <w:rFonts w:ascii="Times New Roman" w:hAnsi="Times New Roman"/>
          <w:b/>
          <w:sz w:val="24"/>
          <w:szCs w:val="24"/>
        </w:rPr>
        <w:t>аккумулятор</w:t>
      </w:r>
      <w:r w:rsidR="00431D65" w:rsidRPr="00A826DF">
        <w:rPr>
          <w:rFonts w:ascii="Times New Roman" w:hAnsi="Times New Roman"/>
          <w:b/>
          <w:sz w:val="24"/>
          <w:szCs w:val="24"/>
        </w:rPr>
        <w:t>, аккуратно подденьте пальцем «плюс» и вытащите его).</w:t>
      </w:r>
      <w:r w:rsidR="00431D65" w:rsidRPr="00A826DF">
        <w:rPr>
          <w:rFonts w:ascii="Times New Roman" w:hAnsi="Times New Roman"/>
          <w:sz w:val="24"/>
          <w:szCs w:val="24"/>
        </w:rPr>
        <w:t xml:space="preserve"> </w:t>
      </w:r>
      <w:r w:rsidRPr="00A826DF">
        <w:rPr>
          <w:rFonts w:ascii="Times New Roman" w:hAnsi="Times New Roman"/>
          <w:sz w:val="24"/>
          <w:szCs w:val="24"/>
        </w:rPr>
        <w:t xml:space="preserve">Далее </w:t>
      </w:r>
      <w:r w:rsidR="009C5D49" w:rsidRPr="00A826DF">
        <w:rPr>
          <w:rFonts w:ascii="Times New Roman" w:hAnsi="Times New Roman"/>
          <w:sz w:val="24"/>
          <w:szCs w:val="24"/>
        </w:rPr>
        <w:t xml:space="preserve">крышку блока </w:t>
      </w:r>
      <w:r w:rsidRPr="00A826DF">
        <w:rPr>
          <w:rFonts w:ascii="Times New Roman" w:hAnsi="Times New Roman"/>
          <w:sz w:val="24"/>
          <w:szCs w:val="24"/>
        </w:rPr>
        <w:t>усилител</w:t>
      </w:r>
      <w:r w:rsidR="009C5D49" w:rsidRPr="00A826DF">
        <w:rPr>
          <w:rFonts w:ascii="Times New Roman" w:hAnsi="Times New Roman"/>
          <w:sz w:val="24"/>
          <w:szCs w:val="24"/>
        </w:rPr>
        <w:t>я</w:t>
      </w:r>
      <w:r w:rsidRPr="00A826DF">
        <w:rPr>
          <w:rFonts w:ascii="Times New Roman" w:hAnsi="Times New Roman"/>
          <w:sz w:val="24"/>
          <w:szCs w:val="24"/>
        </w:rPr>
        <w:t xml:space="preserve"> нужно аккуратно направить в пазы на </w:t>
      </w:r>
      <w:r w:rsidR="009C5D49" w:rsidRPr="00A826DF">
        <w:rPr>
          <w:rFonts w:ascii="Times New Roman" w:hAnsi="Times New Roman"/>
          <w:sz w:val="24"/>
          <w:szCs w:val="24"/>
        </w:rPr>
        <w:t>основании блока усилителя</w:t>
      </w:r>
      <w:r w:rsidRPr="00A826DF">
        <w:rPr>
          <w:rFonts w:ascii="Times New Roman" w:hAnsi="Times New Roman"/>
          <w:sz w:val="24"/>
          <w:szCs w:val="24"/>
        </w:rPr>
        <w:t xml:space="preserve"> и сдвинуть до щелчка, после чего вставить </w:t>
      </w:r>
      <w:r w:rsidR="009C5D49" w:rsidRPr="00A826DF">
        <w:rPr>
          <w:rFonts w:ascii="Times New Roman" w:hAnsi="Times New Roman"/>
          <w:sz w:val="24"/>
          <w:szCs w:val="24"/>
        </w:rPr>
        <w:t>разъем</w:t>
      </w:r>
      <w:r w:rsidRPr="00A826DF">
        <w:rPr>
          <w:rFonts w:ascii="Times New Roman" w:hAnsi="Times New Roman"/>
          <w:sz w:val="24"/>
          <w:szCs w:val="24"/>
        </w:rPr>
        <w:t xml:space="preserve"> с выводами от электродов в </w:t>
      </w:r>
      <w:r w:rsidR="009C5D49" w:rsidRPr="00A826DF">
        <w:rPr>
          <w:rFonts w:ascii="Times New Roman" w:hAnsi="Times New Roman"/>
          <w:sz w:val="24"/>
          <w:szCs w:val="24"/>
        </w:rPr>
        <w:t>разъем в блоке усилителя</w:t>
      </w:r>
      <w:r w:rsidRPr="00A826DF">
        <w:rPr>
          <w:rFonts w:ascii="Times New Roman" w:hAnsi="Times New Roman"/>
          <w:sz w:val="24"/>
          <w:szCs w:val="24"/>
        </w:rPr>
        <w:t>.</w:t>
      </w:r>
    </w:p>
    <w:p w14:paraId="227A92D0" w14:textId="77777777" w:rsidR="00D76D89" w:rsidRPr="0067289D" w:rsidRDefault="00D76D89" w:rsidP="0098248A">
      <w:pPr>
        <w:pStyle w:val="a8"/>
        <w:numPr>
          <w:ilvl w:val="0"/>
          <w:numId w:val="24"/>
        </w:numPr>
        <w:spacing w:before="120" w:after="120"/>
        <w:jc w:val="both"/>
        <w:rPr>
          <w:rFonts w:ascii="Times New Roman" w:hAnsi="Times New Roman"/>
          <w:sz w:val="24"/>
          <w:szCs w:val="24"/>
        </w:rPr>
      </w:pPr>
      <w:r w:rsidRPr="0067289D">
        <w:rPr>
          <w:rFonts w:ascii="Times New Roman" w:hAnsi="Times New Roman"/>
          <w:sz w:val="24"/>
          <w:szCs w:val="24"/>
        </w:rPr>
        <w:t>Не допускается применение других элементов питания, отличных от входящего в состав нейрогарнитуры.</w:t>
      </w:r>
    </w:p>
    <w:p w14:paraId="535EF361" w14:textId="77777777" w:rsidR="00D76D89" w:rsidRPr="0067289D" w:rsidRDefault="00D76D89" w:rsidP="0098248A">
      <w:pPr>
        <w:pStyle w:val="a8"/>
        <w:numPr>
          <w:ilvl w:val="0"/>
          <w:numId w:val="24"/>
        </w:numPr>
        <w:spacing w:before="120" w:after="120"/>
        <w:jc w:val="both"/>
        <w:rPr>
          <w:rFonts w:ascii="Times New Roman" w:hAnsi="Times New Roman"/>
          <w:sz w:val="24"/>
          <w:szCs w:val="24"/>
        </w:rPr>
      </w:pPr>
      <w:r w:rsidRPr="0067289D">
        <w:rPr>
          <w:rFonts w:ascii="Times New Roman" w:hAnsi="Times New Roman"/>
          <w:sz w:val="24"/>
          <w:szCs w:val="24"/>
        </w:rPr>
        <w:t>Не допускается использование пальчиковых батареек.</w:t>
      </w:r>
    </w:p>
    <w:p w14:paraId="7CABA474" w14:textId="213F9C70" w:rsidR="00D76D89" w:rsidRPr="0067289D" w:rsidRDefault="00D76D89" w:rsidP="0098248A">
      <w:pPr>
        <w:pStyle w:val="a8"/>
        <w:numPr>
          <w:ilvl w:val="0"/>
          <w:numId w:val="24"/>
        </w:numPr>
        <w:spacing w:before="120" w:after="120"/>
        <w:jc w:val="both"/>
        <w:rPr>
          <w:rFonts w:ascii="Times New Roman" w:hAnsi="Times New Roman"/>
          <w:sz w:val="24"/>
          <w:szCs w:val="24"/>
        </w:rPr>
      </w:pPr>
      <w:r w:rsidRPr="0067289D">
        <w:rPr>
          <w:rFonts w:ascii="Times New Roman" w:hAnsi="Times New Roman"/>
          <w:sz w:val="24"/>
          <w:szCs w:val="24"/>
        </w:rPr>
        <w:t>Использование не соответствующих элементов питания может вывести из строя нейрогарнитуру или привести к сбоям в ее работе.</w:t>
      </w:r>
    </w:p>
    <w:p w14:paraId="20613B1F" w14:textId="3CD35329" w:rsidR="00431D65" w:rsidRPr="0067289D" w:rsidRDefault="00431D65" w:rsidP="0098248A">
      <w:pPr>
        <w:pStyle w:val="a8"/>
        <w:numPr>
          <w:ilvl w:val="0"/>
          <w:numId w:val="24"/>
        </w:numPr>
        <w:spacing w:before="120" w:after="120"/>
        <w:jc w:val="both"/>
        <w:rPr>
          <w:rFonts w:ascii="Times New Roman" w:hAnsi="Times New Roman"/>
          <w:sz w:val="24"/>
          <w:szCs w:val="24"/>
        </w:rPr>
      </w:pPr>
      <w:r w:rsidRPr="0067289D">
        <w:rPr>
          <w:rFonts w:ascii="Times New Roman" w:hAnsi="Times New Roman"/>
          <w:sz w:val="24"/>
          <w:szCs w:val="24"/>
        </w:rPr>
        <w:t>Запрещается вынимать аккумулятор с помощью острых предметов, которые могут его повредить.</w:t>
      </w:r>
    </w:p>
    <w:p w14:paraId="122A1780" w14:textId="6B07A620" w:rsidR="00431D65" w:rsidRPr="0067289D" w:rsidRDefault="00431D65" w:rsidP="0098248A">
      <w:pPr>
        <w:pStyle w:val="a8"/>
        <w:numPr>
          <w:ilvl w:val="0"/>
          <w:numId w:val="24"/>
        </w:numPr>
        <w:spacing w:before="120" w:after="120"/>
        <w:jc w:val="both"/>
        <w:rPr>
          <w:rFonts w:ascii="Times New Roman" w:hAnsi="Times New Roman"/>
          <w:sz w:val="24"/>
          <w:szCs w:val="24"/>
        </w:rPr>
      </w:pPr>
      <w:r w:rsidRPr="0067289D">
        <w:rPr>
          <w:rFonts w:ascii="Times New Roman" w:hAnsi="Times New Roman"/>
          <w:sz w:val="24"/>
          <w:szCs w:val="24"/>
        </w:rPr>
        <w:t xml:space="preserve">Запрещается вынимать аккумуляторную батарею со стороны «минуса». </w:t>
      </w:r>
    </w:p>
    <w:p w14:paraId="5FD0FCA3" w14:textId="23845383" w:rsidR="00D76D89" w:rsidRDefault="00550B2E" w:rsidP="0098248A">
      <w:pPr>
        <w:pStyle w:val="2"/>
        <w:spacing w:before="120" w:after="120"/>
        <w:ind w:firstLine="567"/>
        <w:jc w:val="both"/>
        <w:rPr>
          <w:rFonts w:ascii="Times New Roman" w:hAnsi="Times New Roman"/>
          <w:b/>
          <w:color w:val="000000"/>
          <w:sz w:val="28"/>
          <w:szCs w:val="28"/>
        </w:rPr>
      </w:pPr>
      <w:bookmarkStart w:id="24" w:name="_Toc508623043"/>
      <w:bookmarkStart w:id="25" w:name="_Toc530146948"/>
      <w:bookmarkStart w:id="26" w:name="_Toc9417479"/>
      <w:r>
        <w:rPr>
          <w:rFonts w:ascii="Times New Roman" w:hAnsi="Times New Roman"/>
          <w:b/>
          <w:color w:val="000000"/>
          <w:sz w:val="28"/>
          <w:szCs w:val="28"/>
        </w:rPr>
        <w:t>3</w:t>
      </w:r>
      <w:r w:rsidR="00D76D89" w:rsidRPr="00A95C8E">
        <w:rPr>
          <w:rFonts w:ascii="Times New Roman" w:hAnsi="Times New Roman"/>
          <w:b/>
          <w:color w:val="000000"/>
          <w:sz w:val="28"/>
          <w:szCs w:val="28"/>
        </w:rPr>
        <w:t xml:space="preserve">.2. </w:t>
      </w:r>
      <w:r w:rsidR="00D76D89">
        <w:rPr>
          <w:rFonts w:ascii="Times New Roman" w:hAnsi="Times New Roman"/>
          <w:b/>
          <w:color w:val="000000"/>
          <w:sz w:val="28"/>
          <w:szCs w:val="28"/>
        </w:rPr>
        <w:t>Включение нейрогарнитуры</w:t>
      </w:r>
      <w:bookmarkEnd w:id="24"/>
      <w:bookmarkEnd w:id="25"/>
      <w:bookmarkEnd w:id="26"/>
    </w:p>
    <w:p w14:paraId="6F78D4D9" w14:textId="68DE5787"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Для включения нейрогарнитуры с установленным в ней заряженным </w:t>
      </w:r>
      <w:r w:rsidR="00A62221">
        <w:rPr>
          <w:rFonts w:ascii="Times New Roman" w:hAnsi="Times New Roman"/>
          <w:sz w:val="24"/>
          <w:szCs w:val="24"/>
        </w:rPr>
        <w:t>элементом питания (рис. 5</w:t>
      </w:r>
      <w:r>
        <w:rPr>
          <w:rFonts w:ascii="Times New Roman" w:hAnsi="Times New Roman"/>
          <w:sz w:val="24"/>
          <w:szCs w:val="24"/>
        </w:rPr>
        <w:t>) гарнитуру необходимо расположить горизонтально и п</w:t>
      </w:r>
      <w:r w:rsidR="00FF51E3">
        <w:rPr>
          <w:rFonts w:ascii="Times New Roman" w:hAnsi="Times New Roman"/>
          <w:sz w:val="24"/>
          <w:szCs w:val="24"/>
        </w:rPr>
        <w:t>роизвести двойной щелчок пальцами или ладонью</w:t>
      </w:r>
      <w:r>
        <w:rPr>
          <w:rFonts w:ascii="Times New Roman" w:hAnsi="Times New Roman"/>
          <w:sz w:val="24"/>
          <w:szCs w:val="24"/>
        </w:rPr>
        <w:t xml:space="preserve"> по корпусу блока усилителя (</w:t>
      </w:r>
      <w:r w:rsidRPr="00E86CA6">
        <w:rPr>
          <w:rFonts w:ascii="Times New Roman" w:hAnsi="Times New Roman"/>
          <w:sz w:val="24"/>
          <w:szCs w:val="24"/>
        </w:rPr>
        <w:t>быстры</w:t>
      </w:r>
      <w:r>
        <w:rPr>
          <w:rFonts w:ascii="Times New Roman" w:hAnsi="Times New Roman"/>
          <w:sz w:val="24"/>
          <w:szCs w:val="24"/>
        </w:rPr>
        <w:t>й</w:t>
      </w:r>
      <w:r w:rsidRPr="00E86CA6">
        <w:rPr>
          <w:rFonts w:ascii="Times New Roman" w:hAnsi="Times New Roman"/>
          <w:sz w:val="24"/>
          <w:szCs w:val="24"/>
        </w:rPr>
        <w:t xml:space="preserve"> двойн</w:t>
      </w:r>
      <w:r>
        <w:rPr>
          <w:rFonts w:ascii="Times New Roman" w:hAnsi="Times New Roman"/>
          <w:sz w:val="24"/>
          <w:szCs w:val="24"/>
        </w:rPr>
        <w:t>ой</w:t>
      </w:r>
      <w:r w:rsidRPr="00E86CA6">
        <w:rPr>
          <w:rFonts w:ascii="Times New Roman" w:hAnsi="Times New Roman"/>
          <w:sz w:val="24"/>
          <w:szCs w:val="24"/>
        </w:rPr>
        <w:t xml:space="preserve"> удар</w:t>
      </w:r>
      <w:r>
        <w:rPr>
          <w:rFonts w:ascii="Times New Roman" w:hAnsi="Times New Roman"/>
          <w:sz w:val="24"/>
          <w:szCs w:val="24"/>
        </w:rPr>
        <w:t>).</w:t>
      </w:r>
      <w:r w:rsidRPr="00E86CA6">
        <w:rPr>
          <w:rFonts w:ascii="Times New Roman" w:hAnsi="Times New Roman"/>
          <w:sz w:val="24"/>
          <w:szCs w:val="24"/>
        </w:rPr>
        <w:t xml:space="preserve"> </w:t>
      </w:r>
      <w:r>
        <w:rPr>
          <w:rFonts w:ascii="Times New Roman" w:hAnsi="Times New Roman"/>
          <w:sz w:val="24"/>
          <w:szCs w:val="24"/>
        </w:rPr>
        <w:t>П</w:t>
      </w:r>
      <w:r w:rsidRPr="00E86CA6">
        <w:rPr>
          <w:rFonts w:ascii="Times New Roman" w:hAnsi="Times New Roman"/>
          <w:sz w:val="24"/>
          <w:szCs w:val="24"/>
        </w:rPr>
        <w:t>ри необходимости</w:t>
      </w:r>
      <w:r>
        <w:rPr>
          <w:rFonts w:ascii="Times New Roman" w:hAnsi="Times New Roman"/>
          <w:sz w:val="24"/>
          <w:szCs w:val="24"/>
        </w:rPr>
        <w:t xml:space="preserve"> </w:t>
      </w:r>
      <w:r w:rsidRPr="00E86CA6">
        <w:rPr>
          <w:rFonts w:ascii="Times New Roman" w:hAnsi="Times New Roman"/>
          <w:sz w:val="24"/>
          <w:szCs w:val="24"/>
        </w:rPr>
        <w:t>повторить</w:t>
      </w:r>
      <w:r>
        <w:rPr>
          <w:rFonts w:ascii="Times New Roman" w:hAnsi="Times New Roman"/>
          <w:sz w:val="24"/>
          <w:szCs w:val="24"/>
        </w:rPr>
        <w:t xml:space="preserve"> процедуру</w:t>
      </w:r>
      <w:r w:rsidRPr="00E86CA6">
        <w:rPr>
          <w:rFonts w:ascii="Times New Roman" w:hAnsi="Times New Roman"/>
          <w:sz w:val="24"/>
          <w:szCs w:val="24"/>
        </w:rPr>
        <w:t>.</w:t>
      </w:r>
      <w:r>
        <w:rPr>
          <w:rFonts w:ascii="Times New Roman" w:hAnsi="Times New Roman"/>
          <w:sz w:val="24"/>
          <w:szCs w:val="24"/>
        </w:rPr>
        <w:t xml:space="preserve"> При этом на лицевой стороне блока усилителя замигает зеленый светодиод, означающий начало работы нейрогарнитуры </w:t>
      </w:r>
    </w:p>
    <w:p w14:paraId="238F8665" w14:textId="1DD9CEBB" w:rsidR="00D76D89" w:rsidRDefault="00DB2AFB" w:rsidP="0098248A">
      <w:pPr>
        <w:spacing w:before="120" w:after="120"/>
        <w:ind w:firstLine="567"/>
        <w:jc w:val="both"/>
        <w:rPr>
          <w:rFonts w:ascii="Times New Roman" w:hAnsi="Times New Roman"/>
          <w:sz w:val="24"/>
          <w:szCs w:val="24"/>
        </w:rPr>
      </w:pPr>
      <w:r>
        <w:rPr>
          <w:noProof/>
        </w:rPr>
        <w:lastRenderedPageBreak/>
        <w:pict w14:anchorId="7722F930">
          <v:shape id="_x0000_s1112" type="#_x0000_t75" style="position:absolute;left:0;text-align:left;margin-left:30.35pt;margin-top:34.8pt;width:405.85pt;height:245.95pt;z-index:251793408;mso-position-horizontal-relative:text;mso-position-vertical-relative:text;mso-width-relative:page;mso-height-relative:page">
            <v:imagedata r:id="rId13" o:title="kA-_gSH18Lc"/>
            <w10:wrap type="topAndBottom"/>
          </v:shape>
        </w:pict>
      </w:r>
      <w:r w:rsidR="00D76D89">
        <w:rPr>
          <w:rFonts w:ascii="Times New Roman" w:hAnsi="Times New Roman"/>
          <w:sz w:val="24"/>
          <w:szCs w:val="24"/>
        </w:rPr>
        <w:t>При установлении связи с компьютером, на котором инсталли</w:t>
      </w:r>
      <w:r w:rsidR="00F76269">
        <w:rPr>
          <w:rFonts w:ascii="Times New Roman" w:hAnsi="Times New Roman"/>
          <w:sz w:val="24"/>
          <w:szCs w:val="24"/>
        </w:rPr>
        <w:t>р</w:t>
      </w:r>
      <w:r w:rsidR="00D76D89">
        <w:rPr>
          <w:rFonts w:ascii="Times New Roman" w:hAnsi="Times New Roman"/>
          <w:sz w:val="24"/>
          <w:szCs w:val="24"/>
        </w:rPr>
        <w:t xml:space="preserve">ована специальная программа, через беспроводную сеть </w:t>
      </w:r>
      <w:r w:rsidR="00D76D89">
        <w:rPr>
          <w:rFonts w:ascii="Times New Roman" w:hAnsi="Times New Roman"/>
          <w:sz w:val="24"/>
          <w:szCs w:val="24"/>
          <w:lang w:val="en-US"/>
        </w:rPr>
        <w:t>Wi</w:t>
      </w:r>
      <w:r w:rsidR="00D76D89" w:rsidRPr="005A6316">
        <w:rPr>
          <w:rFonts w:ascii="Times New Roman" w:hAnsi="Times New Roman"/>
          <w:sz w:val="24"/>
          <w:szCs w:val="24"/>
        </w:rPr>
        <w:t>-</w:t>
      </w:r>
      <w:r w:rsidR="00D76D89">
        <w:rPr>
          <w:rFonts w:ascii="Times New Roman" w:hAnsi="Times New Roman"/>
          <w:sz w:val="24"/>
          <w:szCs w:val="24"/>
          <w:lang w:val="en-US"/>
        </w:rPr>
        <w:t>Fi</w:t>
      </w:r>
      <w:r w:rsidR="00D76D89">
        <w:rPr>
          <w:rFonts w:ascii="Times New Roman" w:hAnsi="Times New Roman"/>
          <w:sz w:val="24"/>
          <w:szCs w:val="24"/>
        </w:rPr>
        <w:t xml:space="preserve"> зеленый светодиод будет гореть непрерывно.</w:t>
      </w:r>
    </w:p>
    <w:p w14:paraId="47DCA297" w14:textId="0635B877" w:rsidR="00ED758C" w:rsidRPr="00ED758C" w:rsidRDefault="00ED758C" w:rsidP="00ED758C">
      <w:pPr>
        <w:pStyle w:val="aa"/>
        <w:jc w:val="center"/>
        <w:rPr>
          <w:rFonts w:ascii="Times New Roman" w:hAnsi="Times New Roman"/>
          <w:noProof/>
          <w:color w:val="000000" w:themeColor="text1"/>
          <w:sz w:val="24"/>
          <w:szCs w:val="24"/>
        </w:rPr>
      </w:pPr>
      <w:r w:rsidRPr="00A62221">
        <w:rPr>
          <w:rFonts w:ascii="Times New Roman" w:hAnsi="Times New Roman"/>
          <w:color w:val="000000" w:themeColor="text1"/>
          <w:sz w:val="24"/>
          <w:szCs w:val="24"/>
        </w:rPr>
        <w:t xml:space="preserve">Рисунок </w:t>
      </w:r>
      <w:r w:rsidRPr="00A62221">
        <w:rPr>
          <w:rFonts w:ascii="Times New Roman" w:hAnsi="Times New Roman"/>
          <w:color w:val="000000" w:themeColor="text1"/>
          <w:sz w:val="24"/>
          <w:szCs w:val="24"/>
        </w:rPr>
        <w:fldChar w:fldCharType="begin"/>
      </w:r>
      <w:r w:rsidRPr="00A62221">
        <w:rPr>
          <w:rFonts w:ascii="Times New Roman" w:hAnsi="Times New Roman"/>
          <w:color w:val="000000" w:themeColor="text1"/>
          <w:sz w:val="24"/>
          <w:szCs w:val="24"/>
        </w:rPr>
        <w:instrText xml:space="preserve"> SEQ Рисунок \* ARABIC </w:instrText>
      </w:r>
      <w:r w:rsidRPr="00A62221">
        <w:rPr>
          <w:rFonts w:ascii="Times New Roman" w:hAnsi="Times New Roman"/>
          <w:color w:val="000000" w:themeColor="text1"/>
          <w:sz w:val="24"/>
          <w:szCs w:val="24"/>
        </w:rPr>
        <w:fldChar w:fldCharType="separate"/>
      </w:r>
      <w:r w:rsidR="00C12FA2">
        <w:rPr>
          <w:rFonts w:ascii="Times New Roman" w:hAnsi="Times New Roman"/>
          <w:noProof/>
          <w:color w:val="000000" w:themeColor="text1"/>
          <w:sz w:val="24"/>
          <w:szCs w:val="24"/>
        </w:rPr>
        <w:t>5</w:t>
      </w:r>
      <w:r w:rsidRPr="00A62221">
        <w:rPr>
          <w:rFonts w:ascii="Times New Roman" w:hAnsi="Times New Roman"/>
          <w:color w:val="000000" w:themeColor="text1"/>
          <w:sz w:val="24"/>
          <w:szCs w:val="24"/>
        </w:rPr>
        <w:fldChar w:fldCharType="end"/>
      </w:r>
      <w:r w:rsidRPr="00ED758C">
        <w:rPr>
          <w:rFonts w:ascii="Times New Roman" w:hAnsi="Times New Roman"/>
          <w:color w:val="000000" w:themeColor="text1"/>
          <w:sz w:val="24"/>
          <w:szCs w:val="24"/>
        </w:rPr>
        <w:t xml:space="preserve">. </w:t>
      </w:r>
      <w:r w:rsidRPr="00A62221">
        <w:rPr>
          <w:rFonts w:ascii="Times New Roman" w:hAnsi="Times New Roman"/>
          <w:color w:val="000000" w:themeColor="text1"/>
          <w:sz w:val="24"/>
          <w:szCs w:val="24"/>
        </w:rPr>
        <w:t>Блок усилителя нейрогарнитуры</w:t>
      </w:r>
      <w:r>
        <w:rPr>
          <w:rFonts w:ascii="Times New Roman" w:hAnsi="Times New Roman"/>
          <w:color w:val="000000" w:themeColor="text1"/>
          <w:sz w:val="24"/>
          <w:szCs w:val="24"/>
        </w:rPr>
        <w:t xml:space="preserve"> без акб и нижней крышки.</w:t>
      </w:r>
    </w:p>
    <w:p w14:paraId="734443C3" w14:textId="1CB4A88A" w:rsidR="00D76D89" w:rsidRPr="00A95C8E" w:rsidRDefault="00550B2E" w:rsidP="0098248A">
      <w:pPr>
        <w:pStyle w:val="2"/>
        <w:spacing w:before="120" w:after="120"/>
        <w:ind w:firstLine="567"/>
        <w:rPr>
          <w:rFonts w:ascii="Times New Roman" w:hAnsi="Times New Roman"/>
          <w:b/>
          <w:color w:val="000000"/>
          <w:sz w:val="28"/>
          <w:szCs w:val="28"/>
        </w:rPr>
      </w:pPr>
      <w:bookmarkStart w:id="27" w:name="_3.3._Установка_нейрогарнитуры"/>
      <w:bookmarkStart w:id="28" w:name="_Toc508623044"/>
      <w:bookmarkStart w:id="29" w:name="_Toc530146949"/>
      <w:bookmarkStart w:id="30" w:name="_Toc9417480"/>
      <w:bookmarkEnd w:id="27"/>
      <w:r>
        <w:rPr>
          <w:rFonts w:ascii="Times New Roman" w:hAnsi="Times New Roman"/>
          <w:b/>
          <w:color w:val="000000"/>
          <w:sz w:val="28"/>
          <w:szCs w:val="28"/>
        </w:rPr>
        <w:t>3</w:t>
      </w:r>
      <w:r w:rsidR="00D76D89" w:rsidRPr="00A95C8E">
        <w:rPr>
          <w:rFonts w:ascii="Times New Roman" w:hAnsi="Times New Roman"/>
          <w:b/>
          <w:color w:val="000000"/>
          <w:sz w:val="28"/>
          <w:szCs w:val="28"/>
        </w:rPr>
        <w:t xml:space="preserve">.3. </w:t>
      </w:r>
      <w:r w:rsidR="00D76D89">
        <w:rPr>
          <w:rFonts w:ascii="Times New Roman" w:hAnsi="Times New Roman"/>
          <w:b/>
          <w:color w:val="000000"/>
          <w:sz w:val="28"/>
          <w:szCs w:val="28"/>
        </w:rPr>
        <w:t>Установка нейрогарнитуры на голове пользователя-пациента</w:t>
      </w:r>
      <w:bookmarkEnd w:id="28"/>
      <w:bookmarkEnd w:id="29"/>
      <w:bookmarkEnd w:id="30"/>
    </w:p>
    <w:p w14:paraId="08A3669E" w14:textId="24288EC1" w:rsidR="004379DB" w:rsidRDefault="00FF51E3" w:rsidP="004379DB">
      <w:pPr>
        <w:spacing w:before="120" w:after="120"/>
        <w:ind w:firstLine="567"/>
        <w:jc w:val="both"/>
        <w:rPr>
          <w:rFonts w:ascii="Times New Roman" w:hAnsi="Times New Roman"/>
          <w:sz w:val="24"/>
          <w:szCs w:val="24"/>
        </w:rPr>
      </w:pPr>
      <w:r>
        <w:rPr>
          <w:rFonts w:ascii="Times New Roman" w:hAnsi="Times New Roman"/>
          <w:sz w:val="24"/>
          <w:szCs w:val="24"/>
        </w:rPr>
        <w:t>Перед сборкой необходимо привести корпус гарнитуры к минимально возможному</w:t>
      </w:r>
      <w:r w:rsidR="00ED758C">
        <w:rPr>
          <w:rFonts w:ascii="Times New Roman" w:hAnsi="Times New Roman"/>
          <w:sz w:val="24"/>
          <w:szCs w:val="24"/>
        </w:rPr>
        <w:t xml:space="preserve"> размеру</w:t>
      </w:r>
      <w:r w:rsidR="004379DB">
        <w:rPr>
          <w:rFonts w:ascii="Times New Roman" w:hAnsi="Times New Roman"/>
          <w:sz w:val="24"/>
          <w:szCs w:val="24"/>
        </w:rPr>
        <w:t xml:space="preserve">, для этого поворачивайте </w:t>
      </w:r>
      <w:r>
        <w:rPr>
          <w:rFonts w:ascii="Times New Roman" w:hAnsi="Times New Roman"/>
          <w:sz w:val="24"/>
          <w:szCs w:val="24"/>
        </w:rPr>
        <w:t>ручку регулировки по часовой стрелке</w:t>
      </w:r>
      <w:r w:rsidR="004379DB">
        <w:rPr>
          <w:rFonts w:ascii="Times New Roman" w:hAnsi="Times New Roman"/>
          <w:sz w:val="24"/>
          <w:szCs w:val="24"/>
        </w:rPr>
        <w:t xml:space="preserve"> до упора. После возьмите накладку с электродами и закрепите её на корпусе с помощью шпеньков, начинать следует с заднего ремешка, затем закрепить боковые. Далее следует установить усилитель на соответствующем ремешке и прикрепите его к накладке</w:t>
      </w:r>
      <w:r w:rsidR="00804815">
        <w:rPr>
          <w:rFonts w:ascii="Times New Roman" w:hAnsi="Times New Roman"/>
          <w:sz w:val="24"/>
          <w:szCs w:val="24"/>
        </w:rPr>
        <w:t xml:space="preserve">. Вставьте разъём в усилитель. </w:t>
      </w:r>
    </w:p>
    <w:p w14:paraId="1CE88721" w14:textId="78AD6B88" w:rsidR="00D76D89" w:rsidRPr="00DF0D9F" w:rsidRDefault="00D76D89" w:rsidP="004379DB">
      <w:pPr>
        <w:spacing w:before="120" w:after="120"/>
        <w:ind w:firstLine="567"/>
        <w:jc w:val="both"/>
        <w:rPr>
          <w:rFonts w:ascii="Times New Roman" w:hAnsi="Times New Roman"/>
          <w:sz w:val="24"/>
          <w:szCs w:val="24"/>
        </w:rPr>
      </w:pPr>
      <w:r>
        <w:rPr>
          <w:rFonts w:ascii="Times New Roman" w:hAnsi="Times New Roman"/>
          <w:sz w:val="24"/>
          <w:szCs w:val="24"/>
        </w:rPr>
        <w:t>Перед установкой не</w:t>
      </w:r>
      <w:r w:rsidR="00FF51E3">
        <w:rPr>
          <w:rFonts w:ascii="Times New Roman" w:hAnsi="Times New Roman"/>
          <w:sz w:val="24"/>
          <w:szCs w:val="24"/>
        </w:rPr>
        <w:t xml:space="preserve">йрогарнитуры на голову </w:t>
      </w:r>
      <w:r>
        <w:rPr>
          <w:rFonts w:ascii="Times New Roman" w:hAnsi="Times New Roman"/>
          <w:sz w:val="24"/>
          <w:szCs w:val="24"/>
        </w:rPr>
        <w:t xml:space="preserve">пользователя требуется </w:t>
      </w:r>
      <w:r w:rsidR="00FF51E3">
        <w:rPr>
          <w:rFonts w:ascii="Times New Roman" w:hAnsi="Times New Roman"/>
          <w:sz w:val="24"/>
          <w:szCs w:val="24"/>
        </w:rPr>
        <w:t xml:space="preserve">максимально ослабить натяжение обода гарнитуры, путём поворота ручки регулировки против часовой стрелки. </w:t>
      </w:r>
    </w:p>
    <w:p w14:paraId="1F94B70F" w14:textId="049CCBFB" w:rsidR="00D76D89" w:rsidRPr="005A4ED5" w:rsidRDefault="00804815" w:rsidP="0098248A">
      <w:pPr>
        <w:spacing w:before="120" w:after="120"/>
        <w:ind w:firstLine="567"/>
        <w:jc w:val="both"/>
        <w:rPr>
          <w:rFonts w:ascii="Times New Roman" w:hAnsi="Times New Roman"/>
          <w:sz w:val="24"/>
          <w:szCs w:val="24"/>
          <w:lang w:val="x-none"/>
        </w:rPr>
      </w:pPr>
      <w:r>
        <w:rPr>
          <w:rFonts w:ascii="Times New Roman" w:hAnsi="Times New Roman"/>
          <w:sz w:val="24"/>
          <w:szCs w:val="24"/>
        </w:rPr>
        <w:t xml:space="preserve">Надеть гарнитуру </w:t>
      </w:r>
      <w:r w:rsidR="00D76D89" w:rsidRPr="00943FF4">
        <w:rPr>
          <w:rFonts w:ascii="Times New Roman" w:hAnsi="Times New Roman"/>
          <w:sz w:val="24"/>
          <w:szCs w:val="24"/>
        </w:rPr>
        <w:t>на голову пользователя так, чтобы усилитель располагался на лбу, а электроды – в затылочной области головы. Предварительно убедиться, что волосы в затылочной части расп</w:t>
      </w:r>
      <w:r w:rsidR="005A4ED5">
        <w:rPr>
          <w:rFonts w:ascii="Times New Roman" w:hAnsi="Times New Roman"/>
          <w:sz w:val="24"/>
          <w:szCs w:val="24"/>
        </w:rPr>
        <w:t xml:space="preserve">ределены равномерно. </w:t>
      </w:r>
    </w:p>
    <w:p w14:paraId="273F8B86" w14:textId="0E909383" w:rsidR="00D76D89" w:rsidRDefault="00D76D89" w:rsidP="0098248A">
      <w:pPr>
        <w:spacing w:before="120" w:after="120"/>
        <w:ind w:firstLine="567"/>
        <w:jc w:val="both"/>
        <w:rPr>
          <w:rFonts w:ascii="Times New Roman" w:hAnsi="Times New Roman"/>
          <w:sz w:val="24"/>
          <w:szCs w:val="24"/>
        </w:rPr>
      </w:pPr>
      <w:r w:rsidRPr="00943FF4">
        <w:rPr>
          <w:rFonts w:ascii="Times New Roman" w:hAnsi="Times New Roman"/>
          <w:sz w:val="24"/>
          <w:szCs w:val="24"/>
        </w:rPr>
        <w:t xml:space="preserve">Удостовериться, что гарнитура надежно сидит на голове и расположена симметрично. При необходимости скорректировать ее положение, передвигая в нужную сторону. </w:t>
      </w:r>
      <w:r>
        <w:rPr>
          <w:rFonts w:ascii="Times New Roman" w:hAnsi="Times New Roman"/>
          <w:sz w:val="24"/>
          <w:szCs w:val="24"/>
        </w:rPr>
        <w:t>Вращая ручку по часовой стрелке, обеспечить удобную для поль</w:t>
      </w:r>
      <w:r w:rsidR="005A4ED5">
        <w:rPr>
          <w:rFonts w:ascii="Times New Roman" w:hAnsi="Times New Roman"/>
          <w:sz w:val="24"/>
          <w:szCs w:val="24"/>
        </w:rPr>
        <w:t>зователя-пациента фиксацию накладки</w:t>
      </w:r>
      <w:r>
        <w:rPr>
          <w:rFonts w:ascii="Times New Roman" w:hAnsi="Times New Roman"/>
          <w:sz w:val="24"/>
          <w:szCs w:val="24"/>
        </w:rPr>
        <w:t xml:space="preserve"> нейрогарнитуры на лбу.</w:t>
      </w:r>
    </w:p>
    <w:p w14:paraId="4BD85BAF" w14:textId="4B1EC342"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Натянуть </w:t>
      </w:r>
      <w:r w:rsidR="00CD4FAF">
        <w:rPr>
          <w:rFonts w:ascii="Times New Roman" w:hAnsi="Times New Roman"/>
          <w:sz w:val="24"/>
          <w:szCs w:val="24"/>
        </w:rPr>
        <w:t>накладку с электродами</w:t>
      </w:r>
      <w:r>
        <w:rPr>
          <w:rFonts w:ascii="Times New Roman" w:hAnsi="Times New Roman"/>
          <w:sz w:val="24"/>
          <w:szCs w:val="24"/>
        </w:rPr>
        <w:t xml:space="preserve"> на соответствующие крепления до обеспечения надежного контакта электродов с кожей головы пациента-пользователя. Н</w:t>
      </w:r>
      <w:r w:rsidRPr="00FE5DCC">
        <w:rPr>
          <w:rFonts w:ascii="Times New Roman" w:hAnsi="Times New Roman"/>
          <w:sz w:val="24"/>
          <w:szCs w:val="24"/>
        </w:rPr>
        <w:t>еобходимо добиться максимально возможно</w:t>
      </w:r>
      <w:r>
        <w:rPr>
          <w:rFonts w:ascii="Times New Roman" w:hAnsi="Times New Roman"/>
          <w:sz w:val="24"/>
          <w:szCs w:val="24"/>
        </w:rPr>
        <w:t>го</w:t>
      </w:r>
      <w:r w:rsidRPr="00FE5DCC">
        <w:rPr>
          <w:rFonts w:ascii="Times New Roman" w:hAnsi="Times New Roman"/>
          <w:sz w:val="24"/>
          <w:szCs w:val="24"/>
        </w:rPr>
        <w:t xml:space="preserve"> плотного прилегания </w:t>
      </w:r>
      <w:r w:rsidR="00CD4FAF">
        <w:rPr>
          <w:rFonts w:ascii="Times New Roman" w:hAnsi="Times New Roman"/>
          <w:sz w:val="24"/>
          <w:szCs w:val="24"/>
        </w:rPr>
        <w:t>электродов</w:t>
      </w:r>
      <w:r>
        <w:rPr>
          <w:rFonts w:ascii="Times New Roman" w:hAnsi="Times New Roman"/>
          <w:sz w:val="24"/>
          <w:szCs w:val="24"/>
        </w:rPr>
        <w:t xml:space="preserve">, особенно в </w:t>
      </w:r>
      <w:r w:rsidRPr="00FE5DCC">
        <w:rPr>
          <w:rFonts w:ascii="Times New Roman" w:hAnsi="Times New Roman"/>
          <w:sz w:val="24"/>
          <w:szCs w:val="24"/>
        </w:rPr>
        <w:t>затылочной части голов</w:t>
      </w:r>
      <w:r>
        <w:rPr>
          <w:rFonts w:ascii="Times New Roman" w:hAnsi="Times New Roman"/>
          <w:sz w:val="24"/>
          <w:szCs w:val="24"/>
        </w:rPr>
        <w:t xml:space="preserve">ы пользователя. </w:t>
      </w:r>
      <w:r w:rsidRPr="00943FF4">
        <w:rPr>
          <w:rFonts w:ascii="Times New Roman" w:hAnsi="Times New Roman"/>
          <w:sz w:val="24"/>
          <w:szCs w:val="24"/>
        </w:rPr>
        <w:t xml:space="preserve">При этом важно </w:t>
      </w:r>
      <w:r>
        <w:rPr>
          <w:rFonts w:ascii="Times New Roman" w:hAnsi="Times New Roman"/>
          <w:sz w:val="24"/>
          <w:szCs w:val="24"/>
        </w:rPr>
        <w:t>обеспечить</w:t>
      </w:r>
      <w:r w:rsidRPr="00943FF4">
        <w:rPr>
          <w:rFonts w:ascii="Times New Roman" w:hAnsi="Times New Roman"/>
          <w:sz w:val="24"/>
          <w:szCs w:val="24"/>
        </w:rPr>
        <w:t xml:space="preserve"> отсутствие неприятных ощущений, связанных с чрезмерным давлением частей гарнитуры на голову.</w:t>
      </w:r>
    </w:p>
    <w:p w14:paraId="464237C5" w14:textId="47F11F36"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Закрепить </w:t>
      </w:r>
      <w:r w:rsidRPr="008854EF">
        <w:rPr>
          <w:rFonts w:ascii="Times New Roman" w:hAnsi="Times New Roman"/>
          <w:sz w:val="24"/>
          <w:szCs w:val="24"/>
        </w:rPr>
        <w:t>допол</w:t>
      </w:r>
      <w:r>
        <w:rPr>
          <w:rFonts w:ascii="Times New Roman" w:hAnsi="Times New Roman"/>
          <w:sz w:val="24"/>
          <w:szCs w:val="24"/>
        </w:rPr>
        <w:t>нительный электрод на мочке</w:t>
      </w:r>
      <w:r w:rsidRPr="008854EF">
        <w:rPr>
          <w:rFonts w:ascii="Times New Roman" w:hAnsi="Times New Roman"/>
          <w:sz w:val="24"/>
          <w:szCs w:val="24"/>
        </w:rPr>
        <w:t xml:space="preserve"> уха. Для этого раскрыть клипсу, в которой закреплен электрод, добавить на него </w:t>
      </w:r>
      <w:r>
        <w:rPr>
          <w:rFonts w:ascii="Times New Roman" w:hAnsi="Times New Roman"/>
          <w:sz w:val="24"/>
          <w:szCs w:val="24"/>
        </w:rPr>
        <w:t>токопроводящий</w:t>
      </w:r>
      <w:r w:rsidRPr="008854EF">
        <w:rPr>
          <w:rFonts w:ascii="Times New Roman" w:hAnsi="Times New Roman"/>
          <w:sz w:val="24"/>
          <w:szCs w:val="24"/>
        </w:rPr>
        <w:t xml:space="preserve"> гель из </w:t>
      </w:r>
      <w:r>
        <w:rPr>
          <w:rFonts w:ascii="Times New Roman" w:hAnsi="Times New Roman"/>
          <w:sz w:val="24"/>
          <w:szCs w:val="24"/>
        </w:rPr>
        <w:t>специального</w:t>
      </w:r>
      <w:r w:rsidRPr="008854EF">
        <w:rPr>
          <w:rFonts w:ascii="Times New Roman" w:hAnsi="Times New Roman"/>
          <w:sz w:val="24"/>
          <w:szCs w:val="24"/>
        </w:rPr>
        <w:t xml:space="preserve"> </w:t>
      </w:r>
      <w:r>
        <w:rPr>
          <w:rFonts w:ascii="Times New Roman" w:hAnsi="Times New Roman"/>
          <w:sz w:val="24"/>
          <w:szCs w:val="24"/>
        </w:rPr>
        <w:t>шприца</w:t>
      </w:r>
      <w:r w:rsidRPr="008854EF">
        <w:rPr>
          <w:rFonts w:ascii="Times New Roman" w:hAnsi="Times New Roman"/>
          <w:sz w:val="24"/>
          <w:szCs w:val="24"/>
        </w:rPr>
        <w:t xml:space="preserve"> и установить клипсу на мочку уха. Для</w:t>
      </w:r>
      <w:r w:rsidR="00CD4FAF">
        <w:rPr>
          <w:rFonts w:ascii="Times New Roman" w:hAnsi="Times New Roman"/>
          <w:sz w:val="24"/>
          <w:szCs w:val="24"/>
        </w:rPr>
        <w:t xml:space="preserve"> достижения наилучшего качества</w:t>
      </w:r>
      <w:r w:rsidRPr="008854EF">
        <w:rPr>
          <w:rFonts w:ascii="Times New Roman" w:hAnsi="Times New Roman"/>
          <w:sz w:val="24"/>
          <w:szCs w:val="24"/>
        </w:rPr>
        <w:t xml:space="preserve"> сигнала </w:t>
      </w:r>
      <w:r w:rsidRPr="008854EF">
        <w:rPr>
          <w:rFonts w:ascii="Times New Roman" w:hAnsi="Times New Roman"/>
          <w:sz w:val="24"/>
          <w:szCs w:val="24"/>
        </w:rPr>
        <w:lastRenderedPageBreak/>
        <w:t>рекомендуется перед установкой этого электрода протереть мочку уха ваткой, смочен</w:t>
      </w:r>
      <w:r>
        <w:rPr>
          <w:rFonts w:ascii="Times New Roman" w:hAnsi="Times New Roman"/>
          <w:sz w:val="24"/>
          <w:szCs w:val="24"/>
        </w:rPr>
        <w:t>ной в спиртосодержащем растворе.</w:t>
      </w:r>
    </w:p>
    <w:p w14:paraId="56A3B6F0" w14:textId="5F869AE1" w:rsidR="00D76D89" w:rsidRDefault="007B3BB9" w:rsidP="007B3BB9">
      <w:pPr>
        <w:spacing w:before="120" w:after="120"/>
        <w:ind w:firstLine="567"/>
        <w:jc w:val="both"/>
        <w:rPr>
          <w:rFonts w:ascii="Times New Roman" w:hAnsi="Times New Roman"/>
          <w:sz w:val="24"/>
          <w:szCs w:val="24"/>
        </w:rPr>
      </w:pPr>
      <w:r w:rsidRPr="007B3BB9">
        <w:rPr>
          <w:rFonts w:ascii="Times New Roman" w:hAnsi="Times New Roman"/>
          <w:noProof/>
          <w:sz w:val="24"/>
          <w:szCs w:val="24"/>
          <w:lang w:eastAsia="ru-RU"/>
        </w:rPr>
        <w:drawing>
          <wp:anchor distT="0" distB="0" distL="114300" distR="114300" simplePos="0" relativeHeight="251807744" behindDoc="0" locked="0" layoutInCell="1" allowOverlap="1" wp14:anchorId="4B60C52D" wp14:editId="3E1EC7CE">
            <wp:simplePos x="0" y="0"/>
            <wp:positionH relativeFrom="margin">
              <wp:align>center</wp:align>
            </wp:positionH>
            <wp:positionV relativeFrom="paragraph">
              <wp:posOffset>1650365</wp:posOffset>
            </wp:positionV>
            <wp:extent cx="3688715" cy="5603240"/>
            <wp:effectExtent l="0" t="0" r="6985" b="0"/>
            <wp:wrapTopAndBottom/>
            <wp:docPr id="164" name="Рисунок 164" descr="C:\Users\yashchin\Desktop\9eMZvX7pD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hchin\Desktop\9eMZvX7pDZ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715" cy="560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89">
        <w:rPr>
          <w:rFonts w:ascii="Times New Roman" w:hAnsi="Times New Roman"/>
          <w:sz w:val="24"/>
          <w:szCs w:val="24"/>
        </w:rPr>
        <w:t>Добавить гель в электроды</w:t>
      </w:r>
      <w:r w:rsidR="00B47CB3">
        <w:rPr>
          <w:rFonts w:ascii="Times New Roman" w:hAnsi="Times New Roman"/>
          <w:sz w:val="24"/>
          <w:szCs w:val="24"/>
        </w:rPr>
        <w:t>, начиная с ушного и лобного (</w:t>
      </w:r>
      <w:r w:rsidR="00B47CB3">
        <w:rPr>
          <w:rFonts w:ascii="Times New Roman" w:hAnsi="Times New Roman"/>
          <w:sz w:val="24"/>
          <w:szCs w:val="24"/>
          <w:lang w:val="en-US"/>
        </w:rPr>
        <w:t>REF</w:t>
      </w:r>
      <w:r w:rsidR="00B47CB3" w:rsidRPr="00B47CB3">
        <w:rPr>
          <w:rFonts w:ascii="Times New Roman" w:hAnsi="Times New Roman"/>
          <w:sz w:val="24"/>
          <w:szCs w:val="24"/>
        </w:rPr>
        <w:t xml:space="preserve"> </w:t>
      </w:r>
      <w:r w:rsidR="00B47CB3">
        <w:rPr>
          <w:rFonts w:ascii="Times New Roman" w:hAnsi="Times New Roman"/>
          <w:sz w:val="24"/>
          <w:szCs w:val="24"/>
        </w:rPr>
        <w:t xml:space="preserve">и </w:t>
      </w:r>
      <w:r w:rsidR="00B47CB3">
        <w:rPr>
          <w:rFonts w:ascii="Times New Roman" w:hAnsi="Times New Roman"/>
          <w:sz w:val="24"/>
          <w:szCs w:val="24"/>
          <w:lang w:val="en-US"/>
        </w:rPr>
        <w:t>GND</w:t>
      </w:r>
      <w:r w:rsidR="00B47CB3">
        <w:rPr>
          <w:rFonts w:ascii="Times New Roman" w:hAnsi="Times New Roman"/>
          <w:sz w:val="24"/>
          <w:szCs w:val="24"/>
        </w:rPr>
        <w:t>, соответственно)</w:t>
      </w:r>
      <w:r w:rsidR="00D76D89">
        <w:rPr>
          <w:rFonts w:ascii="Times New Roman" w:hAnsi="Times New Roman"/>
          <w:sz w:val="24"/>
          <w:szCs w:val="24"/>
        </w:rPr>
        <w:t>. Для этого в</w:t>
      </w:r>
      <w:r w:rsidR="00D76D89" w:rsidRPr="00943FF4">
        <w:rPr>
          <w:rFonts w:ascii="Times New Roman" w:hAnsi="Times New Roman"/>
          <w:sz w:val="24"/>
          <w:szCs w:val="24"/>
        </w:rPr>
        <w:t>ставить иглу шприца</w:t>
      </w:r>
      <w:r w:rsidR="00D76D89">
        <w:rPr>
          <w:rFonts w:ascii="Times New Roman" w:hAnsi="Times New Roman"/>
          <w:sz w:val="24"/>
          <w:szCs w:val="24"/>
        </w:rPr>
        <w:t xml:space="preserve"> с</w:t>
      </w:r>
      <w:r w:rsidR="00D76D89" w:rsidRPr="00943FF4">
        <w:rPr>
          <w:rFonts w:ascii="Times New Roman" w:hAnsi="Times New Roman"/>
          <w:sz w:val="24"/>
          <w:szCs w:val="24"/>
        </w:rPr>
        <w:t xml:space="preserve"> </w:t>
      </w:r>
      <w:r w:rsidR="00D76D89">
        <w:rPr>
          <w:rFonts w:ascii="Times New Roman" w:hAnsi="Times New Roman"/>
          <w:sz w:val="24"/>
          <w:szCs w:val="24"/>
        </w:rPr>
        <w:t>гелем</w:t>
      </w:r>
      <w:r w:rsidR="00D76D89" w:rsidRPr="008854EF">
        <w:rPr>
          <w:rFonts w:ascii="Times New Roman" w:hAnsi="Times New Roman"/>
          <w:sz w:val="24"/>
          <w:szCs w:val="24"/>
        </w:rPr>
        <w:t xml:space="preserve"> </w:t>
      </w:r>
      <w:r w:rsidR="00D76D89" w:rsidRPr="00943FF4">
        <w:rPr>
          <w:rFonts w:ascii="Times New Roman" w:hAnsi="Times New Roman"/>
          <w:sz w:val="24"/>
          <w:szCs w:val="24"/>
        </w:rPr>
        <w:t>в отверстие корпуса электрода</w:t>
      </w:r>
      <w:r w:rsidR="00F65715">
        <w:rPr>
          <w:rFonts w:ascii="Times New Roman" w:hAnsi="Times New Roman"/>
          <w:sz w:val="24"/>
          <w:szCs w:val="24"/>
        </w:rPr>
        <w:t xml:space="preserve"> (рис. 6</w:t>
      </w:r>
      <w:r w:rsidR="00D76D89">
        <w:rPr>
          <w:rFonts w:ascii="Times New Roman" w:hAnsi="Times New Roman"/>
          <w:sz w:val="24"/>
          <w:szCs w:val="24"/>
        </w:rPr>
        <w:t>)</w:t>
      </w:r>
      <w:r w:rsidR="00D76D89" w:rsidRPr="00943FF4">
        <w:rPr>
          <w:rFonts w:ascii="Times New Roman" w:hAnsi="Times New Roman"/>
          <w:sz w:val="24"/>
          <w:szCs w:val="24"/>
        </w:rPr>
        <w:t xml:space="preserve">. Раздвинуть волосы непосредственно под электродом с помощью иглы шприца, выполняя им наклонные круговые движения. Введя иглу шприца в отверстие электрода до самой поверхности головы, выдавить немного геля (гель может </w:t>
      </w:r>
      <w:r w:rsidR="00B47CB3" w:rsidRPr="00943FF4">
        <w:rPr>
          <w:rFonts w:ascii="Times New Roman" w:hAnsi="Times New Roman"/>
          <w:sz w:val="24"/>
          <w:szCs w:val="24"/>
        </w:rPr>
        <w:t>выступить из</w:t>
      </w:r>
      <w:r w:rsidR="00D76D89" w:rsidRPr="00943FF4">
        <w:rPr>
          <w:rFonts w:ascii="Times New Roman" w:hAnsi="Times New Roman"/>
          <w:sz w:val="24"/>
          <w:szCs w:val="24"/>
        </w:rPr>
        <w:t xml:space="preserve"> отверстия</w:t>
      </w:r>
      <w:r w:rsidR="00D76D89">
        <w:rPr>
          <w:rFonts w:ascii="Times New Roman" w:hAnsi="Times New Roman"/>
          <w:sz w:val="24"/>
          <w:szCs w:val="24"/>
        </w:rPr>
        <w:t xml:space="preserve"> на 2-3 мм</w:t>
      </w:r>
      <w:r w:rsidR="00D76D89" w:rsidRPr="00943FF4">
        <w:rPr>
          <w:rFonts w:ascii="Times New Roman" w:hAnsi="Times New Roman"/>
          <w:sz w:val="24"/>
          <w:szCs w:val="24"/>
        </w:rPr>
        <w:t>).</w:t>
      </w:r>
      <w:r w:rsidR="00D76D89" w:rsidRPr="008854EF">
        <w:t xml:space="preserve"> </w:t>
      </w:r>
      <w:r w:rsidR="00D76D89" w:rsidRPr="008854EF">
        <w:rPr>
          <w:rFonts w:ascii="Times New Roman" w:hAnsi="Times New Roman"/>
          <w:sz w:val="24"/>
          <w:szCs w:val="24"/>
        </w:rPr>
        <w:t xml:space="preserve">Проделать эту процедуру со всеми электродами на поверхности гарнитуры (8 </w:t>
      </w:r>
      <w:r w:rsidR="00B47CB3">
        <w:rPr>
          <w:rFonts w:ascii="Times New Roman" w:hAnsi="Times New Roman"/>
          <w:sz w:val="24"/>
          <w:szCs w:val="24"/>
        </w:rPr>
        <w:t>электродов в затылочной части, по одному</w:t>
      </w:r>
      <w:r w:rsidR="00D76D89" w:rsidRPr="008854EF">
        <w:rPr>
          <w:rFonts w:ascii="Times New Roman" w:hAnsi="Times New Roman"/>
          <w:sz w:val="24"/>
          <w:szCs w:val="24"/>
        </w:rPr>
        <w:t xml:space="preserve"> на лбу</w:t>
      </w:r>
      <w:r w:rsidR="00B47CB3">
        <w:rPr>
          <w:rFonts w:ascii="Times New Roman" w:hAnsi="Times New Roman"/>
          <w:sz w:val="24"/>
          <w:szCs w:val="24"/>
        </w:rPr>
        <w:t xml:space="preserve"> и ухе</w:t>
      </w:r>
      <w:r w:rsidR="00D76D89" w:rsidRPr="008854EF">
        <w:rPr>
          <w:rFonts w:ascii="Times New Roman" w:hAnsi="Times New Roman"/>
          <w:sz w:val="24"/>
          <w:szCs w:val="24"/>
        </w:rPr>
        <w:t>).</w:t>
      </w:r>
      <w:r w:rsidR="00D76D89" w:rsidRPr="009A44F8">
        <w:t xml:space="preserve"> </w:t>
      </w:r>
      <w:r w:rsidR="00D76D89" w:rsidRPr="009A44F8">
        <w:rPr>
          <w:rFonts w:ascii="Times New Roman" w:hAnsi="Times New Roman"/>
          <w:sz w:val="24"/>
          <w:szCs w:val="24"/>
        </w:rPr>
        <w:t>Излишки геля удалить салфеткой или ватой.</w:t>
      </w:r>
    </w:p>
    <w:p w14:paraId="61AE019B" w14:textId="12AF23BD" w:rsidR="00D76D89" w:rsidRPr="008854EF" w:rsidRDefault="00F65715"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6</w:t>
      </w:r>
      <w:r w:rsidR="00D76D89">
        <w:rPr>
          <w:rFonts w:ascii="Times New Roman" w:hAnsi="Times New Roman"/>
          <w:i/>
          <w:sz w:val="24"/>
          <w:szCs w:val="24"/>
        </w:rPr>
        <w:t>.</w:t>
      </w:r>
      <w:r w:rsidR="00D76D89" w:rsidRPr="008854EF">
        <w:rPr>
          <w:rFonts w:ascii="Times New Roman" w:hAnsi="Times New Roman"/>
          <w:i/>
          <w:sz w:val="24"/>
          <w:szCs w:val="24"/>
        </w:rPr>
        <w:t xml:space="preserve"> Добавление токопроводящего геля в подэлектродную область при помощи специального шприца через отверстие сверху электрода</w:t>
      </w:r>
    </w:p>
    <w:p w14:paraId="3E4CF941" w14:textId="772FBAFD" w:rsidR="00D76D89" w:rsidRDefault="005B6F51" w:rsidP="0098248A">
      <w:pPr>
        <w:spacing w:before="120" w:after="120"/>
        <w:ind w:firstLine="567"/>
        <w:jc w:val="both"/>
        <w:rPr>
          <w:rFonts w:ascii="Times New Roman" w:hAnsi="Times New Roman"/>
          <w:sz w:val="24"/>
          <w:szCs w:val="24"/>
        </w:rPr>
      </w:pPr>
      <w:r w:rsidRPr="005B6F51">
        <w:rPr>
          <w:rFonts w:ascii="Times New Roman" w:hAnsi="Times New Roman"/>
          <w:noProof/>
          <w:sz w:val="24"/>
          <w:szCs w:val="24"/>
          <w:lang w:eastAsia="ru-RU"/>
        </w:rPr>
        <w:lastRenderedPageBreak/>
        <w:drawing>
          <wp:anchor distT="0" distB="0" distL="114300" distR="114300" simplePos="0" relativeHeight="251816960" behindDoc="0" locked="0" layoutInCell="1" allowOverlap="1" wp14:anchorId="21FF8C15" wp14:editId="694034CC">
            <wp:simplePos x="0" y="0"/>
            <wp:positionH relativeFrom="margin">
              <wp:align>center</wp:align>
            </wp:positionH>
            <wp:positionV relativeFrom="paragraph">
              <wp:posOffset>651510</wp:posOffset>
            </wp:positionV>
            <wp:extent cx="4721225" cy="2924175"/>
            <wp:effectExtent l="0" t="0" r="3175" b="9525"/>
            <wp:wrapTopAndBottom/>
            <wp:docPr id="26" name="Рисунок 26" descr="C:\Users\yashchin\Desktop\aAtxmeBC8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hchin\Desktop\aAtxmeBC8K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2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89">
        <w:rPr>
          <w:rFonts w:ascii="Times New Roman" w:hAnsi="Times New Roman"/>
          <w:sz w:val="24"/>
          <w:szCs w:val="24"/>
        </w:rPr>
        <w:t xml:space="preserve">Проверить качество контакта электродов с кожей головы пациента-пользователя. Для этого необходимо посмотреть на светодиоды, расположенные </w:t>
      </w:r>
      <w:r w:rsidR="00D76D89" w:rsidRPr="00375286">
        <w:rPr>
          <w:rFonts w:ascii="Times New Roman" w:hAnsi="Times New Roman"/>
          <w:sz w:val="24"/>
          <w:szCs w:val="24"/>
        </w:rPr>
        <w:t>на лицевой с</w:t>
      </w:r>
      <w:r w:rsidR="00ED7761" w:rsidRPr="00375286">
        <w:rPr>
          <w:rFonts w:ascii="Times New Roman" w:hAnsi="Times New Roman"/>
          <w:sz w:val="24"/>
          <w:szCs w:val="24"/>
        </w:rPr>
        <w:t>торонне</w:t>
      </w:r>
      <w:r w:rsidR="00ED7761">
        <w:rPr>
          <w:rFonts w:ascii="Times New Roman" w:hAnsi="Times New Roman"/>
          <w:sz w:val="24"/>
          <w:szCs w:val="24"/>
        </w:rPr>
        <w:t xml:space="preserve"> блока усили</w:t>
      </w:r>
      <w:r w:rsidR="00F65715">
        <w:rPr>
          <w:rFonts w:ascii="Times New Roman" w:hAnsi="Times New Roman"/>
          <w:sz w:val="24"/>
          <w:szCs w:val="24"/>
        </w:rPr>
        <w:t>теля (рис. 7</w:t>
      </w:r>
      <w:r w:rsidR="00750B7C">
        <w:rPr>
          <w:rFonts w:ascii="Times New Roman" w:hAnsi="Times New Roman"/>
          <w:sz w:val="24"/>
          <w:szCs w:val="24"/>
        </w:rPr>
        <w:t xml:space="preserve">) или на экране программы во вкладке ЭЭГ-инфо </w:t>
      </w:r>
      <w:hyperlink w:anchor="_5.1._Запуск_программы" w:history="1">
        <w:r w:rsidR="00375286">
          <w:rPr>
            <w:rStyle w:val="a9"/>
            <w:rFonts w:ascii="Times New Roman" w:hAnsi="Times New Roman"/>
            <w:sz w:val="24"/>
            <w:szCs w:val="24"/>
          </w:rPr>
          <w:t>(раздел 5.2.</w:t>
        </w:r>
        <w:r w:rsidR="00750B7C" w:rsidRPr="00375286">
          <w:rPr>
            <w:rStyle w:val="a9"/>
            <w:rFonts w:ascii="Times New Roman" w:hAnsi="Times New Roman"/>
            <w:sz w:val="24"/>
            <w:szCs w:val="24"/>
          </w:rPr>
          <w:t>)</w:t>
        </w:r>
      </w:hyperlink>
    </w:p>
    <w:p w14:paraId="2A031119" w14:textId="6A46745C" w:rsidR="00D76D89" w:rsidRPr="008854EF" w:rsidRDefault="00F65715"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7</w:t>
      </w:r>
      <w:r w:rsidR="00D76D89" w:rsidRPr="008854EF">
        <w:rPr>
          <w:rFonts w:ascii="Times New Roman" w:hAnsi="Times New Roman"/>
          <w:i/>
          <w:sz w:val="24"/>
          <w:szCs w:val="24"/>
        </w:rPr>
        <w:t>. Расположение светодиодов на лицевой стороне блока усилителя</w:t>
      </w:r>
      <w:r w:rsidR="00D76D89">
        <w:rPr>
          <w:rFonts w:ascii="Times New Roman" w:hAnsi="Times New Roman"/>
          <w:i/>
          <w:sz w:val="24"/>
          <w:szCs w:val="24"/>
        </w:rPr>
        <w:t xml:space="preserve"> (допускается другое расположение светодиодов)</w:t>
      </w:r>
    </w:p>
    <w:p w14:paraId="52B3C7CB" w14:textId="77777777"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Светодиоды имеют следующие режимы работы, характеризующие качество снимаемого сигнала: </w:t>
      </w:r>
    </w:p>
    <w:p w14:paraId="56049D2C" w14:textId="77777777" w:rsidR="00D76D89" w:rsidRPr="002F3CDD" w:rsidRDefault="00D76D89" w:rsidP="0098248A">
      <w:pPr>
        <w:numPr>
          <w:ilvl w:val="0"/>
          <w:numId w:val="7"/>
        </w:numPr>
        <w:spacing w:before="120" w:after="120"/>
        <w:jc w:val="both"/>
        <w:rPr>
          <w:rFonts w:ascii="Times New Roman" w:hAnsi="Times New Roman"/>
          <w:sz w:val="24"/>
          <w:szCs w:val="24"/>
        </w:rPr>
      </w:pPr>
      <w:r w:rsidRPr="002F3CDD">
        <w:rPr>
          <w:rFonts w:ascii="Times New Roman" w:hAnsi="Times New Roman"/>
          <w:sz w:val="24"/>
          <w:szCs w:val="24"/>
        </w:rPr>
        <w:t>Режим «Хорошо», светодиод не горит;</w:t>
      </w:r>
    </w:p>
    <w:p w14:paraId="0A0E8671" w14:textId="29A772D6" w:rsidR="00D76D89" w:rsidRPr="00A826DF" w:rsidRDefault="00D76D89" w:rsidP="0098248A">
      <w:pPr>
        <w:numPr>
          <w:ilvl w:val="0"/>
          <w:numId w:val="7"/>
        </w:numPr>
        <w:spacing w:before="120" w:after="120"/>
        <w:jc w:val="both"/>
        <w:rPr>
          <w:rFonts w:ascii="Times New Roman" w:hAnsi="Times New Roman"/>
          <w:sz w:val="24"/>
          <w:szCs w:val="24"/>
        </w:rPr>
      </w:pPr>
      <w:r w:rsidRPr="002F3CDD">
        <w:rPr>
          <w:rFonts w:ascii="Times New Roman" w:hAnsi="Times New Roman"/>
          <w:sz w:val="24"/>
          <w:szCs w:val="24"/>
        </w:rPr>
        <w:t xml:space="preserve">Режим </w:t>
      </w:r>
      <w:r w:rsidRPr="00A826DF">
        <w:rPr>
          <w:rFonts w:ascii="Times New Roman" w:hAnsi="Times New Roman"/>
          <w:sz w:val="24"/>
          <w:szCs w:val="24"/>
        </w:rPr>
        <w:t>«</w:t>
      </w:r>
      <w:r w:rsidR="009C5D49" w:rsidRPr="00A826DF">
        <w:rPr>
          <w:rFonts w:ascii="Times New Roman" w:hAnsi="Times New Roman"/>
          <w:sz w:val="24"/>
          <w:szCs w:val="24"/>
        </w:rPr>
        <w:t>Посредственно</w:t>
      </w:r>
      <w:r w:rsidRPr="00A826DF">
        <w:rPr>
          <w:rFonts w:ascii="Times New Roman" w:hAnsi="Times New Roman"/>
          <w:sz w:val="24"/>
          <w:szCs w:val="24"/>
        </w:rPr>
        <w:t>», светодиод медленно мигает;</w:t>
      </w:r>
    </w:p>
    <w:p w14:paraId="6A484E47" w14:textId="77777777" w:rsidR="00D76D89" w:rsidRPr="00A826DF" w:rsidRDefault="00D76D89" w:rsidP="0098248A">
      <w:pPr>
        <w:numPr>
          <w:ilvl w:val="0"/>
          <w:numId w:val="7"/>
        </w:numPr>
        <w:spacing w:before="120" w:after="120"/>
        <w:jc w:val="both"/>
        <w:rPr>
          <w:rFonts w:ascii="Times New Roman" w:hAnsi="Times New Roman"/>
          <w:sz w:val="24"/>
          <w:szCs w:val="24"/>
        </w:rPr>
      </w:pPr>
      <w:r w:rsidRPr="00A826DF">
        <w:rPr>
          <w:rFonts w:ascii="Times New Roman" w:hAnsi="Times New Roman"/>
          <w:sz w:val="24"/>
          <w:szCs w:val="24"/>
        </w:rPr>
        <w:t>Режим «Плохо», светодиод быстро мигает;</w:t>
      </w:r>
    </w:p>
    <w:p w14:paraId="72EFE098" w14:textId="77777777" w:rsidR="00D76D89" w:rsidRPr="00A826DF" w:rsidRDefault="00D76D89" w:rsidP="0098248A">
      <w:pPr>
        <w:numPr>
          <w:ilvl w:val="0"/>
          <w:numId w:val="7"/>
        </w:numPr>
        <w:spacing w:before="120" w:after="120"/>
        <w:jc w:val="both"/>
        <w:rPr>
          <w:rFonts w:ascii="Times New Roman" w:hAnsi="Times New Roman"/>
          <w:sz w:val="24"/>
          <w:szCs w:val="24"/>
        </w:rPr>
      </w:pPr>
      <w:r w:rsidRPr="00A826DF">
        <w:rPr>
          <w:rFonts w:ascii="Times New Roman" w:hAnsi="Times New Roman"/>
          <w:sz w:val="24"/>
          <w:szCs w:val="24"/>
        </w:rPr>
        <w:t>Режим «Очень плохо», светодиод непрерывно светится</w:t>
      </w:r>
    </w:p>
    <w:p w14:paraId="77880926" w14:textId="24FCC30B" w:rsidR="00D76D89" w:rsidRDefault="00D76D89" w:rsidP="0098248A">
      <w:pPr>
        <w:spacing w:before="120" w:after="120"/>
        <w:ind w:firstLine="567"/>
        <w:jc w:val="both"/>
        <w:rPr>
          <w:rFonts w:ascii="Times New Roman" w:hAnsi="Times New Roman"/>
          <w:sz w:val="24"/>
          <w:szCs w:val="24"/>
        </w:rPr>
      </w:pPr>
      <w:r w:rsidRPr="00A826DF">
        <w:rPr>
          <w:rFonts w:ascii="Times New Roman" w:hAnsi="Times New Roman"/>
          <w:sz w:val="24"/>
          <w:szCs w:val="24"/>
        </w:rPr>
        <w:t xml:space="preserve">Необходимо добиться, чтобы все электроды работали в режиме «хорошо». Для этого необходимо проверить качество прилегания к коже головы электродов, соответствующих светодиодам, работающим в режиме </w:t>
      </w:r>
      <w:r w:rsidR="009C5D49" w:rsidRPr="00A826DF">
        <w:rPr>
          <w:rFonts w:ascii="Times New Roman" w:hAnsi="Times New Roman"/>
          <w:sz w:val="24"/>
          <w:szCs w:val="24"/>
        </w:rPr>
        <w:t>«посредственно»,</w:t>
      </w:r>
      <w:r w:rsidR="009C5D49">
        <w:rPr>
          <w:rFonts w:ascii="Times New Roman" w:hAnsi="Times New Roman"/>
          <w:sz w:val="24"/>
          <w:szCs w:val="24"/>
        </w:rPr>
        <w:t xml:space="preserve"> </w:t>
      </w:r>
      <w:r>
        <w:rPr>
          <w:rFonts w:ascii="Times New Roman" w:hAnsi="Times New Roman"/>
          <w:sz w:val="24"/>
          <w:szCs w:val="24"/>
        </w:rPr>
        <w:t>«плохо» и «очень плохо». Улучшить качество сигнала можно:</w:t>
      </w:r>
    </w:p>
    <w:p w14:paraId="38D3E03B" w14:textId="77777777" w:rsidR="00D76D89" w:rsidRDefault="00D76D89" w:rsidP="0098248A">
      <w:pPr>
        <w:numPr>
          <w:ilvl w:val="0"/>
          <w:numId w:val="6"/>
        </w:numPr>
        <w:spacing w:before="120" w:after="120"/>
        <w:jc w:val="both"/>
        <w:rPr>
          <w:rFonts w:ascii="Times New Roman" w:hAnsi="Times New Roman"/>
          <w:sz w:val="24"/>
          <w:szCs w:val="24"/>
        </w:rPr>
      </w:pPr>
      <w:r>
        <w:rPr>
          <w:rFonts w:ascii="Times New Roman" w:hAnsi="Times New Roman"/>
          <w:sz w:val="24"/>
          <w:szCs w:val="24"/>
        </w:rPr>
        <w:t xml:space="preserve">устранением волос, попавших в подэлектродную область, </w:t>
      </w:r>
    </w:p>
    <w:p w14:paraId="334E00CA" w14:textId="77777777" w:rsidR="00D76D89" w:rsidRDefault="00D76D89" w:rsidP="0098248A">
      <w:pPr>
        <w:numPr>
          <w:ilvl w:val="0"/>
          <w:numId w:val="6"/>
        </w:numPr>
        <w:spacing w:before="120" w:after="120"/>
        <w:jc w:val="both"/>
        <w:rPr>
          <w:rFonts w:ascii="Times New Roman" w:hAnsi="Times New Roman"/>
          <w:sz w:val="24"/>
          <w:szCs w:val="24"/>
        </w:rPr>
      </w:pPr>
      <w:r>
        <w:rPr>
          <w:rFonts w:ascii="Times New Roman" w:hAnsi="Times New Roman"/>
          <w:sz w:val="24"/>
          <w:szCs w:val="24"/>
        </w:rPr>
        <w:t>более сильным прижатием электрода к голове (усилить натяжение надголовных ремней),</w:t>
      </w:r>
    </w:p>
    <w:p w14:paraId="5281188D" w14:textId="77777777" w:rsidR="00D76D89" w:rsidRDefault="00D76D89" w:rsidP="0098248A">
      <w:pPr>
        <w:numPr>
          <w:ilvl w:val="0"/>
          <w:numId w:val="6"/>
        </w:numPr>
        <w:spacing w:before="120" w:after="120"/>
        <w:jc w:val="both"/>
        <w:rPr>
          <w:rFonts w:ascii="Times New Roman" w:hAnsi="Times New Roman"/>
          <w:sz w:val="24"/>
          <w:szCs w:val="24"/>
        </w:rPr>
      </w:pPr>
      <w:r>
        <w:rPr>
          <w:rFonts w:ascii="Times New Roman" w:hAnsi="Times New Roman"/>
          <w:sz w:val="24"/>
          <w:szCs w:val="24"/>
        </w:rPr>
        <w:t>добавлением токопроводящего геля в подэлектродную область при помощи специального шприца через отверстие сверху электрода.</w:t>
      </w:r>
    </w:p>
    <w:p w14:paraId="3D97CAE4" w14:textId="32F124E5"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Соответствие светодиодов электродам приведено на рису</w:t>
      </w:r>
      <w:r w:rsidR="00F65715">
        <w:rPr>
          <w:rFonts w:ascii="Times New Roman" w:hAnsi="Times New Roman"/>
          <w:sz w:val="24"/>
          <w:szCs w:val="24"/>
        </w:rPr>
        <w:t>нках 8 и 9</w:t>
      </w:r>
      <w:r>
        <w:rPr>
          <w:rFonts w:ascii="Times New Roman" w:hAnsi="Times New Roman"/>
          <w:sz w:val="24"/>
          <w:szCs w:val="24"/>
        </w:rPr>
        <w:t>.</w:t>
      </w:r>
    </w:p>
    <w:p w14:paraId="7D03DB64" w14:textId="69D57806" w:rsidR="00D76D89" w:rsidRDefault="007055BD" w:rsidP="00CD2F50">
      <w:pPr>
        <w:spacing w:before="120" w:after="120"/>
        <w:jc w:val="center"/>
        <w:rPr>
          <w:rFonts w:ascii="Times New Roman" w:hAnsi="Times New Roman"/>
          <w:sz w:val="24"/>
          <w:szCs w:val="24"/>
        </w:rPr>
      </w:pPr>
      <w:r w:rsidRPr="007055BD">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lastRenderedPageBreak/>
        <w:drawing>
          <wp:anchor distT="0" distB="0" distL="114300" distR="114300" simplePos="0" relativeHeight="251842560" behindDoc="0" locked="0" layoutInCell="1" allowOverlap="1" wp14:anchorId="6F472362" wp14:editId="0DACDF94">
            <wp:simplePos x="0" y="0"/>
            <wp:positionH relativeFrom="margin">
              <wp:align>right</wp:align>
            </wp:positionH>
            <wp:positionV relativeFrom="paragraph">
              <wp:posOffset>2499360</wp:posOffset>
            </wp:positionV>
            <wp:extent cx="5940425" cy="4332907"/>
            <wp:effectExtent l="0" t="0" r="3175" b="0"/>
            <wp:wrapTopAndBottom/>
            <wp:docPr id="20" name="Рисунок 20" descr="C:\Users\yashchin\Desktop\Инструкции\inst\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shchin\Desktop\Инструкции\inst\Новый точечный рисунок.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332907"/>
                    </a:xfrm>
                    <a:prstGeom prst="rect">
                      <a:avLst/>
                    </a:prstGeom>
                    <a:noFill/>
                    <a:ln>
                      <a:noFill/>
                    </a:ln>
                  </pic:spPr>
                </pic:pic>
              </a:graphicData>
            </a:graphic>
            <wp14:sizeRelH relativeFrom="page">
              <wp14:pctWidth>0</wp14:pctWidth>
            </wp14:sizeRelH>
            <wp14:sizeRelV relativeFrom="page">
              <wp14:pctHeight>0</wp14:pctHeight>
            </wp14:sizeRelV>
          </wp:anchor>
        </w:drawing>
      </w:r>
      <w:r w:rsidR="00510CFF" w:rsidRPr="00510CFF">
        <w:rPr>
          <w:rFonts w:ascii="Times New Roman" w:hAnsi="Times New Roman"/>
          <w:i/>
          <w:noProof/>
          <w:sz w:val="24"/>
          <w:szCs w:val="24"/>
          <w:lang w:eastAsia="ru-RU"/>
        </w:rPr>
        <w:drawing>
          <wp:anchor distT="0" distB="0" distL="114300" distR="114300" simplePos="0" relativeHeight="251815936" behindDoc="0" locked="0" layoutInCell="1" allowOverlap="1" wp14:anchorId="0D11A7C7" wp14:editId="145121CC">
            <wp:simplePos x="0" y="0"/>
            <wp:positionH relativeFrom="margin">
              <wp:align>center</wp:align>
            </wp:positionH>
            <wp:positionV relativeFrom="paragraph">
              <wp:posOffset>0</wp:posOffset>
            </wp:positionV>
            <wp:extent cx="4572000" cy="2095500"/>
            <wp:effectExtent l="0" t="0" r="0" b="0"/>
            <wp:wrapTopAndBottom/>
            <wp:docPr id="16" name="Рисунок 16" descr="C:\Users\yashchin\Desktop\Инструкции\Картинки_инст\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hchin\Desktop\Инструкции\Картинки_инст\1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CFF" w:rsidRPr="00510CF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76D89" w:rsidRPr="008854EF">
        <w:rPr>
          <w:rFonts w:ascii="Times New Roman" w:hAnsi="Times New Roman"/>
          <w:i/>
          <w:sz w:val="24"/>
          <w:szCs w:val="24"/>
        </w:rPr>
        <w:t xml:space="preserve">Рисунок </w:t>
      </w:r>
      <w:r w:rsidR="00F65715">
        <w:rPr>
          <w:rFonts w:ascii="Times New Roman" w:hAnsi="Times New Roman"/>
          <w:i/>
          <w:sz w:val="24"/>
          <w:szCs w:val="24"/>
        </w:rPr>
        <w:t>8</w:t>
      </w:r>
      <w:r w:rsidR="00D76D89">
        <w:rPr>
          <w:rFonts w:ascii="Times New Roman" w:hAnsi="Times New Roman"/>
          <w:i/>
          <w:sz w:val="24"/>
          <w:szCs w:val="24"/>
        </w:rPr>
        <w:t>.</w:t>
      </w:r>
      <w:r w:rsidR="00D76D89" w:rsidRPr="008854EF">
        <w:rPr>
          <w:rFonts w:ascii="Times New Roman" w:hAnsi="Times New Roman"/>
          <w:i/>
          <w:sz w:val="24"/>
          <w:szCs w:val="24"/>
        </w:rPr>
        <w:t xml:space="preserve"> Схема расположения светодиодов на лицевой панели блока усилителя с указанием обозначений электродов</w:t>
      </w:r>
      <w:r w:rsidR="00510CFF">
        <w:rPr>
          <w:rFonts w:ascii="Times New Roman" w:hAnsi="Times New Roman"/>
          <w:i/>
          <w:sz w:val="24"/>
          <w:szCs w:val="24"/>
        </w:rPr>
        <w:t xml:space="preserve"> (р</w:t>
      </w:r>
      <w:r w:rsidR="0078037A">
        <w:rPr>
          <w:rFonts w:ascii="Times New Roman" w:hAnsi="Times New Roman"/>
          <w:i/>
          <w:sz w:val="24"/>
          <w:szCs w:val="24"/>
        </w:rPr>
        <w:t>асположение светодиодов</w:t>
      </w:r>
      <w:r w:rsidR="00510CFF">
        <w:rPr>
          <w:rFonts w:ascii="Times New Roman" w:hAnsi="Times New Roman"/>
          <w:i/>
          <w:sz w:val="24"/>
          <w:szCs w:val="24"/>
        </w:rPr>
        <w:t xml:space="preserve"> может меняться)</w:t>
      </w:r>
      <w:r w:rsidR="00311010">
        <w:rPr>
          <w:rFonts w:ascii="Times New Roman" w:hAnsi="Times New Roman"/>
          <w:i/>
          <w:sz w:val="24"/>
          <w:szCs w:val="24"/>
        </w:rPr>
        <w:t>.</w:t>
      </w:r>
    </w:p>
    <w:p w14:paraId="18048D1B" w14:textId="6CD95D19" w:rsidR="00D76D89" w:rsidRPr="008854EF" w:rsidRDefault="00F65715"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9</w:t>
      </w:r>
      <w:r w:rsidR="00D76D89" w:rsidRPr="008854EF">
        <w:rPr>
          <w:rFonts w:ascii="Times New Roman" w:hAnsi="Times New Roman"/>
          <w:i/>
          <w:sz w:val="24"/>
          <w:szCs w:val="24"/>
        </w:rPr>
        <w:t xml:space="preserve">. Схема расположения </w:t>
      </w:r>
      <w:r w:rsidR="00385674">
        <w:rPr>
          <w:rFonts w:ascii="Times New Roman" w:hAnsi="Times New Roman"/>
          <w:i/>
          <w:sz w:val="24"/>
          <w:szCs w:val="24"/>
        </w:rPr>
        <w:t>электродов на накладке с электродами</w:t>
      </w:r>
      <w:r w:rsidR="00D76D89" w:rsidRPr="008854EF">
        <w:rPr>
          <w:rFonts w:ascii="Times New Roman" w:hAnsi="Times New Roman"/>
          <w:i/>
          <w:sz w:val="24"/>
          <w:szCs w:val="24"/>
        </w:rPr>
        <w:t xml:space="preserve"> с указанием обозначений электродов</w:t>
      </w:r>
    </w:p>
    <w:p w14:paraId="01A60F5E" w14:textId="71C90765" w:rsidR="00D76D89" w:rsidRPr="00A95C8E" w:rsidRDefault="00550B2E" w:rsidP="0098248A">
      <w:pPr>
        <w:pStyle w:val="2"/>
        <w:spacing w:before="120" w:after="120"/>
        <w:ind w:firstLine="567"/>
        <w:rPr>
          <w:rFonts w:ascii="Times New Roman" w:hAnsi="Times New Roman"/>
          <w:b/>
          <w:color w:val="000000"/>
          <w:sz w:val="28"/>
          <w:szCs w:val="28"/>
        </w:rPr>
      </w:pPr>
      <w:bookmarkStart w:id="31" w:name="_Toc508623045"/>
      <w:bookmarkStart w:id="32" w:name="_Toc530146950"/>
      <w:bookmarkStart w:id="33" w:name="_Toc9417481"/>
      <w:r>
        <w:rPr>
          <w:rFonts w:ascii="Times New Roman" w:hAnsi="Times New Roman"/>
          <w:b/>
          <w:color w:val="000000"/>
          <w:sz w:val="28"/>
          <w:szCs w:val="28"/>
        </w:rPr>
        <w:t>3</w:t>
      </w:r>
      <w:r w:rsidR="00D76D89" w:rsidRPr="00A95C8E">
        <w:rPr>
          <w:rFonts w:ascii="Times New Roman" w:hAnsi="Times New Roman"/>
          <w:b/>
          <w:color w:val="000000"/>
          <w:sz w:val="28"/>
          <w:szCs w:val="28"/>
        </w:rPr>
        <w:t>.</w:t>
      </w:r>
      <w:r w:rsidR="00D76D89">
        <w:rPr>
          <w:rFonts w:ascii="Times New Roman" w:hAnsi="Times New Roman"/>
          <w:b/>
          <w:color w:val="000000"/>
          <w:sz w:val="28"/>
          <w:szCs w:val="28"/>
        </w:rPr>
        <w:t>4</w:t>
      </w:r>
      <w:r w:rsidR="00D76D89" w:rsidRPr="00A95C8E">
        <w:rPr>
          <w:rFonts w:ascii="Times New Roman" w:hAnsi="Times New Roman"/>
          <w:b/>
          <w:color w:val="000000"/>
          <w:sz w:val="28"/>
          <w:szCs w:val="28"/>
        </w:rPr>
        <w:t xml:space="preserve">. </w:t>
      </w:r>
      <w:r w:rsidR="00D76D89">
        <w:rPr>
          <w:rFonts w:ascii="Times New Roman" w:hAnsi="Times New Roman"/>
          <w:b/>
          <w:color w:val="000000"/>
          <w:sz w:val="28"/>
          <w:szCs w:val="28"/>
        </w:rPr>
        <w:t>Завершение работы с нейрогарнитурой</w:t>
      </w:r>
      <w:bookmarkEnd w:id="31"/>
      <w:bookmarkEnd w:id="32"/>
      <w:bookmarkEnd w:id="33"/>
      <w:r w:rsidR="00D76D89">
        <w:rPr>
          <w:rFonts w:ascii="Times New Roman" w:hAnsi="Times New Roman"/>
          <w:b/>
          <w:color w:val="000000"/>
          <w:sz w:val="28"/>
          <w:szCs w:val="28"/>
        </w:rPr>
        <w:t xml:space="preserve"> </w:t>
      </w:r>
    </w:p>
    <w:p w14:paraId="5AA8325C" w14:textId="21C53AB3" w:rsidR="00D76D89"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После завершения работы с нейрогарнитурой ее необходимо снять с головы пациента-пользов</w:t>
      </w:r>
      <w:r w:rsidR="00385674">
        <w:rPr>
          <w:rFonts w:ascii="Times New Roman" w:hAnsi="Times New Roman"/>
          <w:sz w:val="24"/>
          <w:szCs w:val="24"/>
        </w:rPr>
        <w:t>ателя, для этого ослабьте натяжение</w:t>
      </w:r>
      <w:r>
        <w:rPr>
          <w:rFonts w:ascii="Times New Roman" w:hAnsi="Times New Roman"/>
          <w:sz w:val="24"/>
          <w:szCs w:val="24"/>
        </w:rPr>
        <w:t xml:space="preserve"> нейрогарнитуры, вращая ручку против часовой стрелки.</w:t>
      </w:r>
      <w:r w:rsidRPr="002D2C40">
        <w:t xml:space="preserve"> </w:t>
      </w:r>
      <w:r>
        <w:rPr>
          <w:rFonts w:ascii="Times New Roman" w:hAnsi="Times New Roman"/>
          <w:sz w:val="24"/>
          <w:szCs w:val="24"/>
        </w:rPr>
        <w:t>У</w:t>
      </w:r>
      <w:r w:rsidRPr="002D2C40">
        <w:rPr>
          <w:rFonts w:ascii="Times New Roman" w:hAnsi="Times New Roman"/>
          <w:sz w:val="24"/>
          <w:szCs w:val="24"/>
        </w:rPr>
        <w:t>далить остатки геля с головы пользователя</w:t>
      </w:r>
      <w:r>
        <w:rPr>
          <w:rFonts w:ascii="Times New Roman" w:hAnsi="Times New Roman"/>
          <w:sz w:val="24"/>
          <w:szCs w:val="24"/>
        </w:rPr>
        <w:t>.</w:t>
      </w:r>
    </w:p>
    <w:p w14:paraId="105FA6F2" w14:textId="12DA7EB7" w:rsidR="00D76D89" w:rsidRPr="008A37FF"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После снятия нейрогарнитуры с головы пользователя</w:t>
      </w:r>
      <w:r w:rsidR="00385674">
        <w:rPr>
          <w:rFonts w:ascii="Times New Roman" w:hAnsi="Times New Roman"/>
          <w:sz w:val="24"/>
          <w:szCs w:val="24"/>
        </w:rPr>
        <w:t>,</w:t>
      </w:r>
      <w:r>
        <w:rPr>
          <w:rFonts w:ascii="Times New Roman" w:hAnsi="Times New Roman"/>
          <w:sz w:val="24"/>
          <w:szCs w:val="24"/>
        </w:rPr>
        <w:t xml:space="preserve"> необходимо вынуть аккумулятор и поставить его на зарядку</w:t>
      </w:r>
      <w:r w:rsidR="00385674">
        <w:rPr>
          <w:rFonts w:ascii="Times New Roman" w:hAnsi="Times New Roman"/>
          <w:sz w:val="24"/>
          <w:szCs w:val="24"/>
        </w:rPr>
        <w:t xml:space="preserve"> (усилитель автоматически выключится через 10 минут после разрыва соединения с программой)</w:t>
      </w:r>
      <w:r>
        <w:rPr>
          <w:rFonts w:ascii="Times New Roman" w:hAnsi="Times New Roman"/>
          <w:sz w:val="24"/>
          <w:szCs w:val="24"/>
        </w:rPr>
        <w:t>. Также требуется провести очистку нейрогарнитуры.</w:t>
      </w:r>
    </w:p>
    <w:p w14:paraId="40944B29" w14:textId="4835DA19" w:rsidR="00D76D89" w:rsidRPr="00D25352" w:rsidRDefault="00550B2E" w:rsidP="0098248A">
      <w:pPr>
        <w:pStyle w:val="2"/>
        <w:spacing w:before="120" w:after="120"/>
        <w:ind w:firstLine="567"/>
        <w:rPr>
          <w:rFonts w:ascii="Times New Roman" w:hAnsi="Times New Roman"/>
          <w:b/>
          <w:color w:val="000000"/>
          <w:sz w:val="28"/>
          <w:szCs w:val="28"/>
        </w:rPr>
      </w:pPr>
      <w:bookmarkStart w:id="34" w:name="_Toc508623046"/>
      <w:bookmarkStart w:id="35" w:name="_Toc530146951"/>
      <w:bookmarkStart w:id="36" w:name="_Toc9417482"/>
      <w:r>
        <w:rPr>
          <w:rFonts w:ascii="Times New Roman" w:hAnsi="Times New Roman"/>
          <w:b/>
          <w:color w:val="000000"/>
          <w:sz w:val="28"/>
          <w:szCs w:val="28"/>
        </w:rPr>
        <w:lastRenderedPageBreak/>
        <w:t>3</w:t>
      </w:r>
      <w:r w:rsidR="00D76D89" w:rsidRPr="00D25352">
        <w:rPr>
          <w:rFonts w:ascii="Times New Roman" w:hAnsi="Times New Roman"/>
          <w:b/>
          <w:color w:val="000000"/>
          <w:sz w:val="28"/>
          <w:szCs w:val="28"/>
        </w:rPr>
        <w:t>.</w:t>
      </w:r>
      <w:r w:rsidR="00D25352" w:rsidRPr="00D25352">
        <w:rPr>
          <w:rFonts w:ascii="Times New Roman" w:hAnsi="Times New Roman"/>
          <w:b/>
          <w:color w:val="000000"/>
          <w:sz w:val="28"/>
          <w:szCs w:val="28"/>
        </w:rPr>
        <w:t>5</w:t>
      </w:r>
      <w:r w:rsidR="00D25352">
        <w:rPr>
          <w:rFonts w:ascii="Times New Roman" w:hAnsi="Times New Roman"/>
          <w:b/>
          <w:color w:val="000000"/>
          <w:sz w:val="28"/>
          <w:szCs w:val="28"/>
        </w:rPr>
        <w:t>.</w:t>
      </w:r>
      <w:r w:rsidR="00D76D89" w:rsidRPr="00D25352">
        <w:rPr>
          <w:rFonts w:ascii="Times New Roman" w:hAnsi="Times New Roman"/>
          <w:b/>
          <w:color w:val="000000"/>
          <w:sz w:val="28"/>
          <w:szCs w:val="28"/>
        </w:rPr>
        <w:t xml:space="preserve"> </w:t>
      </w:r>
      <w:bookmarkEnd w:id="34"/>
      <w:bookmarkEnd w:id="35"/>
      <w:r w:rsidR="0013574D">
        <w:rPr>
          <w:rFonts w:ascii="Times New Roman" w:hAnsi="Times New Roman"/>
          <w:b/>
          <w:color w:val="000000"/>
          <w:sz w:val="28"/>
          <w:szCs w:val="28"/>
        </w:rPr>
        <w:t>Очистка и дезинфекция нейрогарнитуры</w:t>
      </w:r>
      <w:bookmarkEnd w:id="36"/>
    </w:p>
    <w:p w14:paraId="67FCF228" w14:textId="5EF12A7C" w:rsidR="00D76D89" w:rsidRPr="008A37FF" w:rsidRDefault="00D76D89" w:rsidP="0098248A">
      <w:pPr>
        <w:spacing w:before="120" w:after="120"/>
        <w:ind w:firstLine="567"/>
        <w:jc w:val="both"/>
        <w:rPr>
          <w:rFonts w:ascii="Times New Roman" w:hAnsi="Times New Roman"/>
          <w:sz w:val="24"/>
          <w:szCs w:val="24"/>
        </w:rPr>
      </w:pPr>
      <w:r w:rsidRPr="00E4003B">
        <w:rPr>
          <w:rFonts w:ascii="Times New Roman" w:hAnsi="Times New Roman"/>
          <w:b/>
          <w:sz w:val="24"/>
          <w:szCs w:val="24"/>
          <w:u w:val="single"/>
        </w:rPr>
        <w:t xml:space="preserve">Сразу после окончания </w:t>
      </w:r>
      <w:r w:rsidRPr="00A826DF">
        <w:rPr>
          <w:rFonts w:ascii="Times New Roman" w:hAnsi="Times New Roman"/>
          <w:b/>
          <w:sz w:val="24"/>
          <w:szCs w:val="24"/>
          <w:u w:val="single"/>
        </w:rPr>
        <w:t>использования нейрогарнитур</w:t>
      </w:r>
      <w:r w:rsidR="009C5D49" w:rsidRPr="00A826DF">
        <w:rPr>
          <w:rFonts w:ascii="Times New Roman" w:hAnsi="Times New Roman"/>
          <w:b/>
          <w:sz w:val="24"/>
          <w:szCs w:val="24"/>
          <w:u w:val="single"/>
        </w:rPr>
        <w:t>у</w:t>
      </w:r>
      <w:r w:rsidRPr="00A826DF">
        <w:rPr>
          <w:rFonts w:ascii="Times New Roman" w:hAnsi="Times New Roman"/>
          <w:b/>
          <w:sz w:val="24"/>
          <w:szCs w:val="24"/>
          <w:u w:val="single"/>
        </w:rPr>
        <w:t xml:space="preserve"> (электроды и шлем) необходимо немедленно очистить от геля, пока он не засох.</w:t>
      </w:r>
      <w:r w:rsidRPr="00A826DF">
        <w:rPr>
          <w:rFonts w:ascii="Times New Roman" w:hAnsi="Times New Roman"/>
          <w:sz w:val="24"/>
          <w:szCs w:val="24"/>
        </w:rPr>
        <w:t xml:space="preserve"> Если</w:t>
      </w:r>
      <w:r w:rsidRPr="00294E8D">
        <w:rPr>
          <w:rFonts w:ascii="Times New Roman" w:hAnsi="Times New Roman"/>
          <w:sz w:val="24"/>
          <w:szCs w:val="24"/>
        </w:rPr>
        <w:t xml:space="preserve"> не сделать этого сразу, то гель после высыхания образует непроводящую пленку на поверхности электродов. Удалить эту пленку можно будет</w:t>
      </w:r>
      <w:r>
        <w:rPr>
          <w:rFonts w:ascii="Times New Roman" w:hAnsi="Times New Roman"/>
          <w:sz w:val="24"/>
          <w:szCs w:val="24"/>
        </w:rPr>
        <w:t>,</w:t>
      </w:r>
      <w:r w:rsidRPr="00294E8D">
        <w:rPr>
          <w:rFonts w:ascii="Times New Roman" w:hAnsi="Times New Roman"/>
          <w:sz w:val="24"/>
          <w:szCs w:val="24"/>
        </w:rPr>
        <w:t xml:space="preserve"> лишь поместив электроды в воду на некоторое время. Ни в коем случае нельзя удалять засохшую пленку механическим путем во избежание повреждения и разрушения контактной площадки электрода!</w:t>
      </w:r>
    </w:p>
    <w:p w14:paraId="6DE2C451" w14:textId="230471C8" w:rsidR="00D76D89" w:rsidRDefault="00550B2E" w:rsidP="0098248A">
      <w:pPr>
        <w:pStyle w:val="2"/>
        <w:spacing w:before="120" w:after="120"/>
        <w:ind w:firstLine="567"/>
        <w:rPr>
          <w:rFonts w:ascii="Times New Roman" w:hAnsi="Times New Roman"/>
          <w:b/>
          <w:color w:val="000000"/>
          <w:sz w:val="28"/>
          <w:szCs w:val="28"/>
        </w:rPr>
      </w:pPr>
      <w:bookmarkStart w:id="37" w:name="_3.6._Порядок_очистки"/>
      <w:bookmarkStart w:id="38" w:name="_Toc508623048"/>
      <w:bookmarkStart w:id="39" w:name="_Toc530146953"/>
      <w:bookmarkStart w:id="40" w:name="_Toc9417483"/>
      <w:bookmarkEnd w:id="37"/>
      <w:r>
        <w:rPr>
          <w:rFonts w:ascii="Times New Roman" w:hAnsi="Times New Roman"/>
          <w:b/>
          <w:color w:val="000000"/>
          <w:sz w:val="28"/>
          <w:szCs w:val="28"/>
        </w:rPr>
        <w:t>3</w:t>
      </w:r>
      <w:r w:rsidR="00D25352">
        <w:rPr>
          <w:rFonts w:ascii="Times New Roman" w:hAnsi="Times New Roman"/>
          <w:b/>
          <w:color w:val="000000"/>
          <w:sz w:val="28"/>
          <w:szCs w:val="28"/>
        </w:rPr>
        <w:t>.6</w:t>
      </w:r>
      <w:r w:rsidR="00D76D89">
        <w:rPr>
          <w:rFonts w:ascii="Times New Roman" w:hAnsi="Times New Roman"/>
          <w:b/>
          <w:color w:val="000000"/>
          <w:sz w:val="28"/>
          <w:szCs w:val="28"/>
        </w:rPr>
        <w:t>.</w:t>
      </w:r>
      <w:r w:rsidR="00D76D89" w:rsidRPr="00A95C8E">
        <w:rPr>
          <w:rFonts w:ascii="Times New Roman" w:hAnsi="Times New Roman"/>
          <w:b/>
          <w:color w:val="000000"/>
          <w:sz w:val="28"/>
          <w:szCs w:val="28"/>
        </w:rPr>
        <w:t xml:space="preserve"> </w:t>
      </w:r>
      <w:r w:rsidR="00D76D89" w:rsidRPr="00632438">
        <w:rPr>
          <w:rFonts w:ascii="Times New Roman" w:hAnsi="Times New Roman"/>
          <w:b/>
          <w:color w:val="000000"/>
          <w:sz w:val="28"/>
          <w:szCs w:val="28"/>
        </w:rPr>
        <w:t>Порядок очистки</w:t>
      </w:r>
      <w:bookmarkEnd w:id="38"/>
      <w:bookmarkEnd w:id="39"/>
      <w:bookmarkEnd w:id="40"/>
    </w:p>
    <w:p w14:paraId="2F9244D3" w14:textId="34924870" w:rsidR="00D76D89" w:rsidRDefault="00D76D89" w:rsidP="0098248A">
      <w:pPr>
        <w:spacing w:before="120" w:after="120"/>
        <w:ind w:firstLine="567"/>
        <w:jc w:val="both"/>
        <w:rPr>
          <w:rFonts w:ascii="Times New Roman" w:hAnsi="Times New Roman"/>
          <w:sz w:val="24"/>
          <w:szCs w:val="24"/>
        </w:rPr>
      </w:pPr>
      <w:r w:rsidRPr="00D44FC2">
        <w:rPr>
          <w:rFonts w:ascii="Times New Roman" w:hAnsi="Times New Roman"/>
          <w:sz w:val="24"/>
          <w:szCs w:val="24"/>
        </w:rPr>
        <w:t xml:space="preserve">В случае отсутствия </w:t>
      </w:r>
      <w:r>
        <w:rPr>
          <w:rFonts w:ascii="Times New Roman" w:hAnsi="Times New Roman"/>
          <w:sz w:val="24"/>
          <w:szCs w:val="24"/>
        </w:rPr>
        <w:t>сильных загрязнений следует удалить остатки геля с нейрогарнитуры</w:t>
      </w:r>
      <w:r w:rsidR="006A0377">
        <w:rPr>
          <w:rFonts w:ascii="Times New Roman" w:hAnsi="Times New Roman"/>
          <w:sz w:val="24"/>
          <w:szCs w:val="24"/>
        </w:rPr>
        <w:t xml:space="preserve"> </w:t>
      </w:r>
      <w:r w:rsidR="006A0377" w:rsidRPr="00A826DF">
        <w:rPr>
          <w:rFonts w:ascii="Times New Roman" w:hAnsi="Times New Roman"/>
          <w:sz w:val="24"/>
          <w:szCs w:val="24"/>
        </w:rPr>
        <w:t>и из электродов</w:t>
      </w:r>
      <w:r w:rsidRPr="00A826DF">
        <w:rPr>
          <w:rFonts w:ascii="Times New Roman" w:hAnsi="Times New Roman"/>
          <w:sz w:val="24"/>
          <w:szCs w:val="24"/>
        </w:rPr>
        <w:t xml:space="preserve"> с помощью ватного диска</w:t>
      </w:r>
      <w:r w:rsidR="009C5D49" w:rsidRPr="00A826DF">
        <w:rPr>
          <w:rFonts w:ascii="Times New Roman" w:hAnsi="Times New Roman"/>
          <w:sz w:val="24"/>
          <w:szCs w:val="24"/>
        </w:rPr>
        <w:t xml:space="preserve"> </w:t>
      </w:r>
      <w:r w:rsidR="00A826DF" w:rsidRPr="00A826DF">
        <w:rPr>
          <w:rFonts w:ascii="Times New Roman" w:hAnsi="Times New Roman"/>
          <w:sz w:val="24"/>
          <w:szCs w:val="24"/>
        </w:rPr>
        <w:t>и ватной палочки</w:t>
      </w:r>
      <w:r w:rsidRPr="00A826DF">
        <w:rPr>
          <w:rFonts w:ascii="Times New Roman" w:hAnsi="Times New Roman"/>
          <w:sz w:val="24"/>
          <w:szCs w:val="24"/>
        </w:rPr>
        <w:t>, смоченн</w:t>
      </w:r>
      <w:r w:rsidR="006A0377" w:rsidRPr="00A826DF">
        <w:rPr>
          <w:rFonts w:ascii="Times New Roman" w:hAnsi="Times New Roman"/>
          <w:sz w:val="24"/>
          <w:szCs w:val="24"/>
        </w:rPr>
        <w:t>ых</w:t>
      </w:r>
      <w:r w:rsidR="00385674">
        <w:rPr>
          <w:rFonts w:ascii="Times New Roman" w:hAnsi="Times New Roman"/>
          <w:sz w:val="24"/>
          <w:szCs w:val="24"/>
        </w:rPr>
        <w:t xml:space="preserve"> водой или спиртовым раствором</w:t>
      </w:r>
    </w:p>
    <w:p w14:paraId="19670DA0" w14:textId="77777777" w:rsidR="00D76D89" w:rsidRPr="00D44FC2" w:rsidRDefault="00D76D89" w:rsidP="0098248A">
      <w:pPr>
        <w:spacing w:before="120" w:after="120"/>
        <w:ind w:firstLine="567"/>
        <w:jc w:val="both"/>
        <w:rPr>
          <w:rFonts w:ascii="Times New Roman" w:hAnsi="Times New Roman"/>
          <w:sz w:val="24"/>
          <w:szCs w:val="24"/>
        </w:rPr>
      </w:pPr>
      <w:r>
        <w:rPr>
          <w:rFonts w:ascii="Times New Roman" w:hAnsi="Times New Roman"/>
          <w:sz w:val="24"/>
          <w:szCs w:val="24"/>
        </w:rPr>
        <w:t>При наличии большого количества геля на поверхности гарнитуры и внутри гнезд электродов рекомендуется помыть нейрогарнитуру, следуя инструкции:</w:t>
      </w:r>
    </w:p>
    <w:p w14:paraId="225F16DA" w14:textId="52D63B00" w:rsidR="00D76D89" w:rsidRDefault="00FD73A2" w:rsidP="0098248A">
      <w:pPr>
        <w:numPr>
          <w:ilvl w:val="0"/>
          <w:numId w:val="8"/>
        </w:numPr>
        <w:spacing w:before="120" w:after="120"/>
        <w:jc w:val="both"/>
        <w:rPr>
          <w:rFonts w:ascii="Times New Roman" w:hAnsi="Times New Roman"/>
          <w:sz w:val="24"/>
          <w:szCs w:val="24"/>
        </w:rPr>
      </w:pPr>
      <w:r>
        <w:rPr>
          <w:rFonts w:ascii="Times New Roman" w:hAnsi="Times New Roman"/>
          <w:sz w:val="24"/>
          <w:szCs w:val="24"/>
        </w:rPr>
        <w:t>Отсоединить разъем от усилителя, снять усилитель и свернуть обод гарнитуры до минимального размера.</w:t>
      </w:r>
    </w:p>
    <w:p w14:paraId="26A7BC7D" w14:textId="43F11821" w:rsidR="00FD73A2" w:rsidRPr="00FD73A2" w:rsidRDefault="00FD73A2" w:rsidP="00FD73A2">
      <w:pPr>
        <w:pStyle w:val="a8"/>
        <w:numPr>
          <w:ilvl w:val="0"/>
          <w:numId w:val="8"/>
        </w:numPr>
        <w:spacing w:before="120" w:after="120"/>
        <w:jc w:val="both"/>
        <w:rPr>
          <w:rFonts w:ascii="Times New Roman" w:hAnsi="Times New Roman"/>
          <w:sz w:val="24"/>
          <w:szCs w:val="24"/>
        </w:rPr>
      </w:pPr>
      <w:r w:rsidRPr="00FD73A2">
        <w:rPr>
          <w:rFonts w:ascii="Times New Roman" w:hAnsi="Times New Roman"/>
          <w:sz w:val="24"/>
          <w:szCs w:val="24"/>
        </w:rPr>
        <w:t>Отсоединить накладку с электродами от корпуса гарнитуры.</w:t>
      </w:r>
    </w:p>
    <w:p w14:paraId="2F0F0F0A" w14:textId="1F93CBDA" w:rsidR="00E2540A" w:rsidRDefault="00FD73A2" w:rsidP="0098248A">
      <w:pPr>
        <w:numPr>
          <w:ilvl w:val="0"/>
          <w:numId w:val="8"/>
        </w:numPr>
        <w:spacing w:before="120" w:after="120"/>
        <w:jc w:val="both"/>
        <w:rPr>
          <w:rFonts w:ascii="Times New Roman" w:hAnsi="Times New Roman"/>
          <w:sz w:val="24"/>
          <w:szCs w:val="24"/>
        </w:rPr>
      </w:pPr>
      <w:r>
        <w:rPr>
          <w:rFonts w:ascii="Times New Roman" w:hAnsi="Times New Roman"/>
          <w:sz w:val="24"/>
          <w:szCs w:val="24"/>
        </w:rPr>
        <w:t>Накладку с электродами</w:t>
      </w:r>
      <w:r w:rsidR="00D76D89">
        <w:rPr>
          <w:rFonts w:ascii="Times New Roman" w:hAnsi="Times New Roman"/>
          <w:sz w:val="24"/>
          <w:szCs w:val="24"/>
        </w:rPr>
        <w:t xml:space="preserve"> </w:t>
      </w:r>
      <w:r w:rsidR="0072047F">
        <w:rPr>
          <w:rFonts w:ascii="Times New Roman" w:hAnsi="Times New Roman"/>
          <w:sz w:val="24"/>
          <w:szCs w:val="24"/>
        </w:rPr>
        <w:t xml:space="preserve">подставить под струю воды так, чтобы разъём и </w:t>
      </w:r>
      <w:r w:rsidR="00E2540A">
        <w:rPr>
          <w:rFonts w:ascii="Times New Roman" w:hAnsi="Times New Roman"/>
          <w:sz w:val="24"/>
          <w:szCs w:val="24"/>
        </w:rPr>
        <w:t>место его крепления не намокали</w:t>
      </w:r>
      <w:r w:rsidR="0072047F">
        <w:rPr>
          <w:rFonts w:ascii="Times New Roman" w:hAnsi="Times New Roman"/>
          <w:sz w:val="24"/>
          <w:szCs w:val="24"/>
        </w:rPr>
        <w:t xml:space="preserve">, а Вы </w:t>
      </w:r>
      <w:r w:rsidR="00E2540A">
        <w:rPr>
          <w:rFonts w:ascii="Times New Roman" w:hAnsi="Times New Roman"/>
          <w:sz w:val="24"/>
          <w:szCs w:val="24"/>
        </w:rPr>
        <w:t xml:space="preserve">могли чистить электроды второй рукой с помощью ёршика. </w:t>
      </w:r>
    </w:p>
    <w:p w14:paraId="5D9D0033" w14:textId="2238F109" w:rsidR="00D76D89" w:rsidRPr="00E2540A" w:rsidRDefault="00D76D89" w:rsidP="0098248A">
      <w:pPr>
        <w:numPr>
          <w:ilvl w:val="0"/>
          <w:numId w:val="8"/>
        </w:numPr>
        <w:spacing w:before="120" w:after="120"/>
        <w:jc w:val="both"/>
        <w:rPr>
          <w:rFonts w:ascii="Times New Roman" w:hAnsi="Times New Roman"/>
          <w:sz w:val="24"/>
          <w:szCs w:val="24"/>
        </w:rPr>
      </w:pPr>
      <w:r w:rsidRPr="00FD73A2">
        <w:rPr>
          <w:rFonts w:ascii="Times New Roman" w:hAnsi="Times New Roman"/>
          <w:b/>
          <w:sz w:val="24"/>
          <w:szCs w:val="24"/>
        </w:rPr>
        <w:t>Не мочить контактную часть разъема</w:t>
      </w:r>
      <w:r w:rsidRPr="00E2540A">
        <w:rPr>
          <w:rFonts w:ascii="Times New Roman" w:hAnsi="Times New Roman"/>
          <w:sz w:val="24"/>
          <w:szCs w:val="24"/>
        </w:rPr>
        <w:t>. При необходимости воспользоваться ват</w:t>
      </w:r>
      <w:r w:rsidR="00FD73A2">
        <w:rPr>
          <w:rFonts w:ascii="Times New Roman" w:hAnsi="Times New Roman"/>
          <w:sz w:val="24"/>
          <w:szCs w:val="24"/>
        </w:rPr>
        <w:t>ными палочками</w:t>
      </w:r>
      <w:r w:rsidRPr="00E2540A">
        <w:rPr>
          <w:rFonts w:ascii="Times New Roman" w:hAnsi="Times New Roman"/>
          <w:sz w:val="24"/>
          <w:szCs w:val="24"/>
        </w:rPr>
        <w:t xml:space="preserve"> для удаления остатков геля из внутренней части электродов и посадочных гнезд. При избыточной жесткости водопроводной воды шлем с электродами необходимо пр</w:t>
      </w:r>
      <w:r w:rsidR="00E2540A">
        <w:rPr>
          <w:rFonts w:ascii="Times New Roman" w:hAnsi="Times New Roman"/>
          <w:sz w:val="24"/>
          <w:szCs w:val="24"/>
        </w:rPr>
        <w:t>омывать в дистиллированной воде.</w:t>
      </w:r>
    </w:p>
    <w:p w14:paraId="6B1D80E9" w14:textId="7730C485" w:rsidR="00D76D89" w:rsidRPr="00632438" w:rsidRDefault="00D76D89" w:rsidP="0098248A">
      <w:pPr>
        <w:numPr>
          <w:ilvl w:val="0"/>
          <w:numId w:val="8"/>
        </w:numPr>
        <w:spacing w:before="120" w:after="120"/>
        <w:jc w:val="both"/>
        <w:rPr>
          <w:rFonts w:ascii="Times New Roman" w:hAnsi="Times New Roman"/>
          <w:sz w:val="24"/>
          <w:szCs w:val="24"/>
        </w:rPr>
      </w:pPr>
      <w:r w:rsidRPr="00632438">
        <w:rPr>
          <w:rFonts w:ascii="Times New Roman" w:hAnsi="Times New Roman"/>
          <w:sz w:val="24"/>
          <w:szCs w:val="24"/>
        </w:rPr>
        <w:t xml:space="preserve">В случае </w:t>
      </w:r>
      <w:r w:rsidR="00404E9F">
        <w:rPr>
          <w:rFonts w:ascii="Times New Roman" w:hAnsi="Times New Roman"/>
          <w:sz w:val="24"/>
          <w:szCs w:val="24"/>
        </w:rPr>
        <w:t>поверхностного загрязнения корпуса гарнитуры</w:t>
      </w:r>
      <w:r w:rsidRPr="00632438">
        <w:rPr>
          <w:rFonts w:ascii="Times New Roman" w:hAnsi="Times New Roman"/>
          <w:sz w:val="24"/>
          <w:szCs w:val="24"/>
        </w:rPr>
        <w:t xml:space="preserve"> гелем</w:t>
      </w:r>
      <w:r>
        <w:rPr>
          <w:rFonts w:ascii="Times New Roman" w:hAnsi="Times New Roman"/>
          <w:sz w:val="24"/>
          <w:szCs w:val="24"/>
        </w:rPr>
        <w:t>,</w:t>
      </w:r>
      <w:r w:rsidRPr="00632438">
        <w:rPr>
          <w:rFonts w:ascii="Times New Roman" w:hAnsi="Times New Roman"/>
          <w:sz w:val="24"/>
          <w:szCs w:val="24"/>
        </w:rPr>
        <w:t xml:space="preserve"> его можно прот</w:t>
      </w:r>
      <w:r>
        <w:rPr>
          <w:rFonts w:ascii="Times New Roman" w:hAnsi="Times New Roman"/>
          <w:sz w:val="24"/>
          <w:szCs w:val="24"/>
        </w:rPr>
        <w:t>е</w:t>
      </w:r>
      <w:r w:rsidRPr="00632438">
        <w:rPr>
          <w:rFonts w:ascii="Times New Roman" w:hAnsi="Times New Roman"/>
          <w:sz w:val="24"/>
          <w:szCs w:val="24"/>
        </w:rPr>
        <w:t>р</w:t>
      </w:r>
      <w:r>
        <w:rPr>
          <w:rFonts w:ascii="Times New Roman" w:hAnsi="Times New Roman"/>
          <w:sz w:val="24"/>
          <w:szCs w:val="24"/>
        </w:rPr>
        <w:t>е</w:t>
      </w:r>
      <w:r w:rsidRPr="00632438">
        <w:rPr>
          <w:rFonts w:ascii="Times New Roman" w:hAnsi="Times New Roman"/>
          <w:sz w:val="24"/>
          <w:szCs w:val="24"/>
        </w:rPr>
        <w:t>ть влажной салфеткой или тканью.</w:t>
      </w:r>
    </w:p>
    <w:p w14:paraId="65E7696C" w14:textId="77777777" w:rsidR="00D76D89" w:rsidRPr="00632438" w:rsidRDefault="00D76D89" w:rsidP="0098248A">
      <w:pPr>
        <w:numPr>
          <w:ilvl w:val="0"/>
          <w:numId w:val="8"/>
        </w:numPr>
        <w:spacing w:before="120" w:after="120"/>
        <w:jc w:val="both"/>
        <w:rPr>
          <w:rFonts w:ascii="Times New Roman" w:hAnsi="Times New Roman"/>
          <w:sz w:val="24"/>
          <w:szCs w:val="24"/>
        </w:rPr>
      </w:pPr>
      <w:r w:rsidRPr="00632438">
        <w:rPr>
          <w:rFonts w:ascii="Times New Roman" w:hAnsi="Times New Roman"/>
          <w:sz w:val="24"/>
          <w:szCs w:val="24"/>
        </w:rPr>
        <w:t>Промыв нейрогарнитуру, выложить ее на полотенце и дать стечь воде, после чего вывесить на просушку. Для просушки нейрогарнитуры ее необходимо подвесить в сухом теплом месте так, чтобы вода не могла попасть в контактную часть разъема. Не допускается использовать для сушки прямой поток горячего воздуха (например, от фена). Не допускать попадания прямого солнечного излучения.</w:t>
      </w:r>
    </w:p>
    <w:p w14:paraId="79C43AF5" w14:textId="0D5FBA7A" w:rsidR="00D76D89" w:rsidRPr="008A37FF" w:rsidRDefault="00D76D89" w:rsidP="0098248A">
      <w:pPr>
        <w:numPr>
          <w:ilvl w:val="0"/>
          <w:numId w:val="8"/>
        </w:numPr>
        <w:spacing w:before="120" w:after="120"/>
        <w:jc w:val="both"/>
        <w:rPr>
          <w:rFonts w:ascii="Times New Roman" w:hAnsi="Times New Roman"/>
          <w:sz w:val="24"/>
          <w:szCs w:val="24"/>
        </w:rPr>
      </w:pPr>
      <w:r w:rsidRPr="00632438">
        <w:rPr>
          <w:rFonts w:ascii="Times New Roman" w:hAnsi="Times New Roman"/>
          <w:sz w:val="24"/>
          <w:szCs w:val="24"/>
        </w:rPr>
        <w:t xml:space="preserve">При попадании воды на контактную часть разъема электродов или корпус </w:t>
      </w:r>
      <w:r>
        <w:rPr>
          <w:rFonts w:ascii="Times New Roman" w:hAnsi="Times New Roman"/>
          <w:sz w:val="24"/>
          <w:szCs w:val="24"/>
        </w:rPr>
        <w:t>усилителя</w:t>
      </w:r>
      <w:r w:rsidRPr="00632438">
        <w:rPr>
          <w:rFonts w:ascii="Times New Roman" w:hAnsi="Times New Roman"/>
          <w:sz w:val="24"/>
          <w:szCs w:val="24"/>
        </w:rPr>
        <w:t xml:space="preserve"> необходимо сразу </w:t>
      </w:r>
      <w:r>
        <w:rPr>
          <w:rFonts w:ascii="Times New Roman" w:hAnsi="Times New Roman"/>
          <w:sz w:val="24"/>
          <w:szCs w:val="24"/>
        </w:rPr>
        <w:t xml:space="preserve">же </w:t>
      </w:r>
      <w:r w:rsidR="00AC575C">
        <w:rPr>
          <w:rFonts w:ascii="Times New Roman" w:hAnsi="Times New Roman"/>
          <w:sz w:val="24"/>
          <w:szCs w:val="24"/>
        </w:rPr>
        <w:t xml:space="preserve">впитать воду сухой салфеткой. </w:t>
      </w:r>
      <w:r w:rsidRPr="00632438">
        <w:rPr>
          <w:rFonts w:ascii="Times New Roman" w:hAnsi="Times New Roman"/>
          <w:sz w:val="24"/>
          <w:szCs w:val="24"/>
        </w:rPr>
        <w:t xml:space="preserve">В случае загрязнения разъема или </w:t>
      </w:r>
      <w:r>
        <w:rPr>
          <w:rFonts w:ascii="Times New Roman" w:hAnsi="Times New Roman"/>
          <w:sz w:val="24"/>
          <w:szCs w:val="24"/>
        </w:rPr>
        <w:t>усилителя</w:t>
      </w:r>
      <w:r w:rsidRPr="00632438">
        <w:rPr>
          <w:rFonts w:ascii="Times New Roman" w:hAnsi="Times New Roman"/>
          <w:sz w:val="24"/>
          <w:szCs w:val="24"/>
        </w:rPr>
        <w:t xml:space="preserve"> следует сразу (до высыхания) удалить загрязнение в</w:t>
      </w:r>
      <w:r>
        <w:rPr>
          <w:rFonts w:ascii="Times New Roman" w:hAnsi="Times New Roman"/>
          <w:sz w:val="24"/>
          <w:szCs w:val="24"/>
        </w:rPr>
        <w:t>л</w:t>
      </w:r>
      <w:r w:rsidRPr="00632438">
        <w:rPr>
          <w:rFonts w:ascii="Times New Roman" w:hAnsi="Times New Roman"/>
          <w:sz w:val="24"/>
          <w:szCs w:val="24"/>
        </w:rPr>
        <w:t>ажной салфеткой, после чего все вытереть сухой салфеткой.</w:t>
      </w:r>
    </w:p>
    <w:p w14:paraId="7816CA54" w14:textId="19EBCA5E" w:rsidR="00D76D89" w:rsidRPr="00A95C8E" w:rsidRDefault="00550B2E" w:rsidP="0098248A">
      <w:pPr>
        <w:pStyle w:val="2"/>
        <w:spacing w:before="120" w:after="120"/>
        <w:ind w:firstLine="567"/>
        <w:rPr>
          <w:rFonts w:ascii="Times New Roman" w:hAnsi="Times New Roman"/>
          <w:b/>
          <w:color w:val="000000"/>
          <w:sz w:val="28"/>
          <w:szCs w:val="28"/>
        </w:rPr>
      </w:pPr>
      <w:bookmarkStart w:id="41" w:name="_Toc508623049"/>
      <w:bookmarkStart w:id="42" w:name="_Toc530146954"/>
      <w:bookmarkStart w:id="43" w:name="_Toc9417484"/>
      <w:r>
        <w:rPr>
          <w:rFonts w:ascii="Times New Roman" w:hAnsi="Times New Roman"/>
          <w:b/>
          <w:color w:val="000000"/>
          <w:sz w:val="28"/>
          <w:szCs w:val="28"/>
        </w:rPr>
        <w:t>3</w:t>
      </w:r>
      <w:r w:rsidR="00E2540A">
        <w:rPr>
          <w:rFonts w:ascii="Times New Roman" w:hAnsi="Times New Roman"/>
          <w:b/>
          <w:color w:val="000000"/>
          <w:sz w:val="28"/>
          <w:szCs w:val="28"/>
        </w:rPr>
        <w:t>.7</w:t>
      </w:r>
      <w:r w:rsidR="00D76D89" w:rsidRPr="00A95C8E">
        <w:rPr>
          <w:rFonts w:ascii="Times New Roman" w:hAnsi="Times New Roman"/>
          <w:b/>
          <w:color w:val="000000"/>
          <w:sz w:val="28"/>
          <w:szCs w:val="28"/>
        </w:rPr>
        <w:t xml:space="preserve">. </w:t>
      </w:r>
      <w:r w:rsidR="00D76D89" w:rsidRPr="00632438">
        <w:rPr>
          <w:rFonts w:ascii="Times New Roman" w:hAnsi="Times New Roman"/>
          <w:b/>
          <w:color w:val="000000"/>
          <w:sz w:val="28"/>
          <w:szCs w:val="28"/>
        </w:rPr>
        <w:t>Дезинфекция нейрогарнитуры</w:t>
      </w:r>
      <w:bookmarkEnd w:id="41"/>
      <w:bookmarkEnd w:id="42"/>
      <w:bookmarkEnd w:id="43"/>
    </w:p>
    <w:p w14:paraId="1D5CE623" w14:textId="77777777" w:rsidR="00D76D89" w:rsidRPr="00632438" w:rsidRDefault="00D76D89" w:rsidP="0098248A">
      <w:pPr>
        <w:spacing w:before="120" w:after="120"/>
        <w:ind w:firstLine="567"/>
        <w:jc w:val="both"/>
        <w:rPr>
          <w:rFonts w:ascii="Times New Roman" w:hAnsi="Times New Roman"/>
          <w:sz w:val="24"/>
          <w:szCs w:val="24"/>
        </w:rPr>
      </w:pPr>
      <w:r w:rsidRPr="00632438">
        <w:rPr>
          <w:rFonts w:ascii="Times New Roman" w:hAnsi="Times New Roman"/>
          <w:sz w:val="24"/>
          <w:szCs w:val="24"/>
        </w:rPr>
        <w:t>Дезинфекцию нейрогарнитуры следует проводить перед ее установкой на другого пользователя. Дезинфекцию необходимо проводить после очистки и высушивания нейрогарнитуры.</w:t>
      </w:r>
    </w:p>
    <w:p w14:paraId="0FF59CAB" w14:textId="77777777" w:rsidR="00D76D89" w:rsidRPr="00632438" w:rsidRDefault="00D76D89" w:rsidP="0098248A">
      <w:pPr>
        <w:spacing w:before="120" w:after="120"/>
        <w:ind w:firstLine="567"/>
        <w:jc w:val="both"/>
        <w:rPr>
          <w:rFonts w:ascii="Times New Roman" w:hAnsi="Times New Roman"/>
          <w:sz w:val="24"/>
          <w:szCs w:val="24"/>
        </w:rPr>
      </w:pPr>
      <w:r w:rsidRPr="00632438">
        <w:rPr>
          <w:rFonts w:ascii="Times New Roman" w:hAnsi="Times New Roman"/>
          <w:sz w:val="24"/>
          <w:szCs w:val="24"/>
        </w:rPr>
        <w:lastRenderedPageBreak/>
        <w:t>Дезинфекция изделия проводится сертифицированным средством для дезинфекции электроэнцефалографического оборудования на основе изопропилового спирта.</w:t>
      </w:r>
    </w:p>
    <w:p w14:paraId="5C87F854" w14:textId="77777777" w:rsidR="00D76D89" w:rsidRPr="00632438" w:rsidRDefault="00D76D89" w:rsidP="0098248A">
      <w:pPr>
        <w:spacing w:before="120" w:after="120"/>
        <w:ind w:firstLine="567"/>
        <w:jc w:val="both"/>
        <w:rPr>
          <w:rFonts w:ascii="Times New Roman" w:hAnsi="Times New Roman"/>
          <w:sz w:val="24"/>
          <w:szCs w:val="24"/>
        </w:rPr>
      </w:pPr>
      <w:r w:rsidRPr="00632438">
        <w:rPr>
          <w:rFonts w:ascii="Times New Roman" w:hAnsi="Times New Roman"/>
          <w:sz w:val="24"/>
          <w:szCs w:val="24"/>
        </w:rPr>
        <w:t>Для дезинфекции необходимо протереть всю поверхность нейрогарнитуры, контактирующую с головой, с помощью ваты или ткани, смоченной в дезинфицирующем растворе. Также полностью протереть корпус электрода и посадочные гнезда с помощью ваты или ватных палочек, смоченных в дезинфицирующем растворе.</w:t>
      </w:r>
    </w:p>
    <w:p w14:paraId="674E8ECC" w14:textId="29E7B459" w:rsidR="00D76D89" w:rsidRPr="00A95C8E" w:rsidRDefault="00D76D89" w:rsidP="0098248A">
      <w:pPr>
        <w:pBdr>
          <w:top w:val="single" w:sz="12" w:space="1" w:color="auto"/>
          <w:left w:val="single" w:sz="12" w:space="4" w:color="auto"/>
          <w:bottom w:val="single" w:sz="12" w:space="1" w:color="auto"/>
          <w:right w:val="single" w:sz="12" w:space="4" w:color="auto"/>
        </w:pBdr>
        <w:spacing w:before="120" w:after="120"/>
        <w:ind w:firstLine="567"/>
        <w:jc w:val="both"/>
        <w:rPr>
          <w:rFonts w:ascii="Times New Roman" w:hAnsi="Times New Roman"/>
          <w:sz w:val="24"/>
          <w:szCs w:val="24"/>
        </w:rPr>
      </w:pPr>
      <w:r w:rsidRPr="00267BD2">
        <w:rPr>
          <w:rFonts w:ascii="Times New Roman" w:hAnsi="Times New Roman"/>
          <w:b/>
          <w:sz w:val="24"/>
          <w:szCs w:val="24"/>
        </w:rPr>
        <w:t>Неправильное обслуживание может привести к повреждению изделия. Не используйте абразивные материалы при очистке изделия</w:t>
      </w:r>
      <w:r w:rsidR="00976FDB" w:rsidRPr="00267BD2">
        <w:rPr>
          <w:rFonts w:ascii="Times New Roman" w:hAnsi="Times New Roman"/>
          <w:b/>
          <w:sz w:val="24"/>
          <w:szCs w:val="24"/>
        </w:rPr>
        <w:t xml:space="preserve"> (разрешается использование ёршика, идущего в комплекте с гарнитурой)</w:t>
      </w:r>
      <w:r w:rsidRPr="00267BD2">
        <w:rPr>
          <w:rFonts w:ascii="Times New Roman" w:hAnsi="Times New Roman"/>
          <w:b/>
          <w:sz w:val="24"/>
          <w:szCs w:val="24"/>
        </w:rPr>
        <w:t>. Не используйте сильные дезинфицирующие растворы, например, на основе ацетона, активного хлора. Берегите проводники электродов при очистке: не натягивайте и не дергайте их, избегайте их перегибов под острым углом</w:t>
      </w:r>
      <w:r w:rsidRPr="00632438">
        <w:rPr>
          <w:rFonts w:ascii="Times New Roman" w:hAnsi="Times New Roman"/>
          <w:sz w:val="24"/>
          <w:szCs w:val="24"/>
        </w:rPr>
        <w:t>.</w:t>
      </w:r>
    </w:p>
    <w:p w14:paraId="4BC9119C" w14:textId="4C7E9C89" w:rsidR="00D76D89" w:rsidRPr="00A95C8E" w:rsidRDefault="00550B2E" w:rsidP="0098248A">
      <w:pPr>
        <w:pStyle w:val="2"/>
        <w:spacing w:before="120" w:after="120"/>
        <w:ind w:firstLine="567"/>
        <w:rPr>
          <w:rFonts w:ascii="Times New Roman" w:hAnsi="Times New Roman"/>
          <w:b/>
          <w:color w:val="000000"/>
          <w:sz w:val="28"/>
          <w:szCs w:val="28"/>
        </w:rPr>
      </w:pPr>
      <w:bookmarkStart w:id="44" w:name="_Toc508623050"/>
      <w:bookmarkStart w:id="45" w:name="_Toc530146955"/>
      <w:bookmarkStart w:id="46" w:name="_Toc9417485"/>
      <w:r>
        <w:rPr>
          <w:rFonts w:ascii="Times New Roman" w:hAnsi="Times New Roman"/>
          <w:b/>
          <w:color w:val="000000"/>
          <w:sz w:val="28"/>
          <w:szCs w:val="28"/>
        </w:rPr>
        <w:t>3</w:t>
      </w:r>
      <w:r w:rsidR="00E2540A">
        <w:rPr>
          <w:rFonts w:ascii="Times New Roman" w:hAnsi="Times New Roman"/>
          <w:b/>
          <w:color w:val="000000"/>
          <w:sz w:val="28"/>
          <w:szCs w:val="28"/>
        </w:rPr>
        <w:t>.8</w:t>
      </w:r>
      <w:r w:rsidR="00D76D89" w:rsidRPr="00A95C8E">
        <w:rPr>
          <w:rFonts w:ascii="Times New Roman" w:hAnsi="Times New Roman"/>
          <w:b/>
          <w:color w:val="000000"/>
          <w:sz w:val="28"/>
          <w:szCs w:val="28"/>
        </w:rPr>
        <w:t xml:space="preserve">. </w:t>
      </w:r>
      <w:r w:rsidR="00D76D89" w:rsidRPr="00632438">
        <w:rPr>
          <w:rFonts w:ascii="Times New Roman" w:hAnsi="Times New Roman"/>
          <w:b/>
          <w:color w:val="000000"/>
          <w:sz w:val="28"/>
          <w:szCs w:val="28"/>
        </w:rPr>
        <w:t>Запрещается</w:t>
      </w:r>
      <w:bookmarkEnd w:id="44"/>
      <w:bookmarkEnd w:id="45"/>
      <w:bookmarkEnd w:id="46"/>
    </w:p>
    <w:p w14:paraId="7BB55DEB" w14:textId="77777777" w:rsidR="00D76D89" w:rsidRPr="00632438" w:rsidRDefault="00D76D89" w:rsidP="0098248A">
      <w:pPr>
        <w:numPr>
          <w:ilvl w:val="0"/>
          <w:numId w:val="9"/>
        </w:numPr>
        <w:spacing w:before="120" w:after="120"/>
        <w:ind w:left="1066" w:hanging="357"/>
        <w:jc w:val="both"/>
        <w:rPr>
          <w:rFonts w:ascii="Times New Roman" w:hAnsi="Times New Roman"/>
          <w:sz w:val="24"/>
          <w:szCs w:val="24"/>
        </w:rPr>
      </w:pPr>
      <w:r w:rsidRPr="00632438">
        <w:rPr>
          <w:rFonts w:ascii="Times New Roman" w:hAnsi="Times New Roman"/>
          <w:sz w:val="24"/>
          <w:szCs w:val="24"/>
        </w:rPr>
        <w:t>Хранить нейрогарнитуру и электроды в воде или дезинфицирующем растворе.</w:t>
      </w:r>
    </w:p>
    <w:p w14:paraId="77E0EED0" w14:textId="77777777" w:rsidR="00D76D89" w:rsidRPr="00632438" w:rsidRDefault="00D76D89" w:rsidP="0098248A">
      <w:pPr>
        <w:numPr>
          <w:ilvl w:val="0"/>
          <w:numId w:val="9"/>
        </w:numPr>
        <w:spacing w:before="120" w:after="120"/>
        <w:ind w:left="1066" w:hanging="357"/>
        <w:jc w:val="both"/>
        <w:rPr>
          <w:rFonts w:ascii="Times New Roman" w:hAnsi="Times New Roman"/>
          <w:sz w:val="24"/>
          <w:szCs w:val="24"/>
        </w:rPr>
      </w:pPr>
      <w:r w:rsidRPr="00632438">
        <w:rPr>
          <w:rFonts w:ascii="Times New Roman" w:hAnsi="Times New Roman"/>
          <w:sz w:val="24"/>
          <w:szCs w:val="24"/>
        </w:rPr>
        <w:t xml:space="preserve">Допускать попадание воды на </w:t>
      </w:r>
      <w:r>
        <w:rPr>
          <w:rFonts w:ascii="Times New Roman" w:hAnsi="Times New Roman"/>
          <w:sz w:val="24"/>
          <w:szCs w:val="24"/>
        </w:rPr>
        <w:t>корпус усилителя</w:t>
      </w:r>
      <w:r w:rsidRPr="00632438">
        <w:rPr>
          <w:rFonts w:ascii="Times New Roman" w:hAnsi="Times New Roman"/>
          <w:sz w:val="24"/>
          <w:szCs w:val="24"/>
        </w:rPr>
        <w:t xml:space="preserve"> и контактную часть разъема электродов.</w:t>
      </w:r>
    </w:p>
    <w:p w14:paraId="0B3697E1" w14:textId="77777777" w:rsidR="00D76D89" w:rsidRPr="00632438" w:rsidRDefault="00D76D89" w:rsidP="0098248A">
      <w:pPr>
        <w:numPr>
          <w:ilvl w:val="0"/>
          <w:numId w:val="9"/>
        </w:numPr>
        <w:spacing w:before="120" w:after="120"/>
        <w:ind w:left="1066" w:hanging="357"/>
        <w:jc w:val="both"/>
        <w:rPr>
          <w:rFonts w:ascii="Times New Roman" w:hAnsi="Times New Roman"/>
          <w:sz w:val="24"/>
          <w:szCs w:val="24"/>
        </w:rPr>
      </w:pPr>
      <w:r w:rsidRPr="00632438">
        <w:rPr>
          <w:rFonts w:ascii="Times New Roman" w:hAnsi="Times New Roman"/>
          <w:sz w:val="24"/>
          <w:szCs w:val="24"/>
        </w:rPr>
        <w:t>Использовать горячие методы стерилизации (например, автоклав), так как это может повредить изоляцию кабелей и электродов.</w:t>
      </w:r>
    </w:p>
    <w:p w14:paraId="1BF20384" w14:textId="70FAB1FF" w:rsidR="00D76D89" w:rsidRPr="00EE1EB2" w:rsidRDefault="00D76D89" w:rsidP="0098248A">
      <w:pPr>
        <w:numPr>
          <w:ilvl w:val="0"/>
          <w:numId w:val="9"/>
        </w:numPr>
        <w:spacing w:before="120" w:after="120"/>
        <w:ind w:left="1066" w:hanging="357"/>
        <w:jc w:val="both"/>
        <w:rPr>
          <w:rFonts w:ascii="Times New Roman" w:hAnsi="Times New Roman"/>
          <w:sz w:val="24"/>
          <w:szCs w:val="24"/>
        </w:rPr>
      </w:pPr>
      <w:r w:rsidRPr="00632438">
        <w:rPr>
          <w:rFonts w:ascii="Times New Roman" w:hAnsi="Times New Roman"/>
          <w:sz w:val="24"/>
          <w:szCs w:val="24"/>
        </w:rPr>
        <w:t>Хлорировать электроды, поскольку это приведет к коррозии.</w:t>
      </w:r>
    </w:p>
    <w:p w14:paraId="43A1B5A6" w14:textId="3FB13E5E" w:rsidR="000C71AA" w:rsidRPr="00550B2E" w:rsidRDefault="00F81601" w:rsidP="00F81601">
      <w:pPr>
        <w:pStyle w:val="a8"/>
        <w:spacing w:before="120" w:after="120" w:line="259" w:lineRule="auto"/>
        <w:outlineLvl w:val="0"/>
        <w:rPr>
          <w:rFonts w:ascii="Times New Roman" w:hAnsi="Times New Roman"/>
          <w:b/>
          <w:sz w:val="32"/>
          <w:szCs w:val="32"/>
        </w:rPr>
      </w:pPr>
      <w:bookmarkStart w:id="47" w:name="_Toc9417486"/>
      <w:r>
        <w:rPr>
          <w:rFonts w:ascii="Times New Roman" w:hAnsi="Times New Roman"/>
          <w:b/>
          <w:sz w:val="32"/>
          <w:szCs w:val="32"/>
        </w:rPr>
        <w:t xml:space="preserve">4. </w:t>
      </w:r>
      <w:r w:rsidR="000C71AA" w:rsidRPr="00550B2E">
        <w:rPr>
          <w:rFonts w:ascii="Times New Roman" w:hAnsi="Times New Roman"/>
          <w:b/>
          <w:sz w:val="32"/>
          <w:szCs w:val="32"/>
        </w:rPr>
        <w:t>Установка и настройка программы</w:t>
      </w:r>
      <w:bookmarkEnd w:id="47"/>
    </w:p>
    <w:p w14:paraId="74F79683" w14:textId="02C8C425" w:rsidR="000C71AA" w:rsidRPr="009101BB" w:rsidRDefault="00550B2E" w:rsidP="0098248A">
      <w:pPr>
        <w:pStyle w:val="2"/>
        <w:spacing w:before="120" w:after="120"/>
        <w:ind w:firstLine="708"/>
        <w:rPr>
          <w:rFonts w:ascii="Times New Roman" w:hAnsi="Times New Roman"/>
          <w:b/>
          <w:color w:val="000000" w:themeColor="text1"/>
          <w:sz w:val="24"/>
          <w:szCs w:val="24"/>
        </w:rPr>
      </w:pPr>
      <w:bookmarkStart w:id="48" w:name="_Toc9417487"/>
      <w:r>
        <w:rPr>
          <w:rFonts w:ascii="Times New Roman" w:hAnsi="Times New Roman"/>
          <w:b/>
          <w:color w:val="000000" w:themeColor="text1"/>
          <w:sz w:val="28"/>
          <w:szCs w:val="28"/>
        </w:rPr>
        <w:t>4</w:t>
      </w:r>
      <w:r w:rsidR="008D31CB">
        <w:rPr>
          <w:rFonts w:ascii="Times New Roman" w:hAnsi="Times New Roman"/>
          <w:b/>
          <w:color w:val="000000" w:themeColor="text1"/>
          <w:sz w:val="28"/>
          <w:szCs w:val="28"/>
        </w:rPr>
        <w:t>.1</w:t>
      </w:r>
      <w:r w:rsidR="00435FD0">
        <w:rPr>
          <w:rFonts w:ascii="Times New Roman" w:hAnsi="Times New Roman"/>
          <w:b/>
          <w:color w:val="000000" w:themeColor="text1"/>
          <w:sz w:val="28"/>
          <w:szCs w:val="28"/>
        </w:rPr>
        <w:t>.</w:t>
      </w:r>
      <w:r w:rsidR="00194AB4">
        <w:rPr>
          <w:rFonts w:ascii="Times New Roman" w:hAnsi="Times New Roman"/>
          <w:b/>
          <w:color w:val="000000" w:themeColor="text1"/>
          <w:sz w:val="28"/>
          <w:szCs w:val="28"/>
        </w:rPr>
        <w:t xml:space="preserve"> Установка Нейроч</w:t>
      </w:r>
      <w:r w:rsidR="000C71AA" w:rsidRPr="009101BB">
        <w:rPr>
          <w:rFonts w:ascii="Times New Roman" w:hAnsi="Times New Roman"/>
          <w:b/>
          <w:color w:val="000000" w:themeColor="text1"/>
          <w:sz w:val="28"/>
          <w:szCs w:val="28"/>
        </w:rPr>
        <w:t>ата</w:t>
      </w:r>
      <w:bookmarkEnd w:id="48"/>
    </w:p>
    <w:p w14:paraId="59562509" w14:textId="53C00E87" w:rsidR="000C71AA" w:rsidRPr="000636FE" w:rsidRDefault="000C71AA"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 </w:t>
      </w:r>
      <w:r w:rsidRPr="000636FE">
        <w:rPr>
          <w:rFonts w:ascii="Times New Roman" w:hAnsi="Times New Roman"/>
          <w:sz w:val="24"/>
          <w:szCs w:val="24"/>
        </w:rPr>
        <w:t xml:space="preserve">Скачайте установщик по </w:t>
      </w:r>
      <w:hyperlink r:id="rId18" w:history="1">
        <w:r w:rsidRPr="000636FE">
          <w:rPr>
            <w:rStyle w:val="a9"/>
            <w:rFonts w:ascii="Times New Roman" w:hAnsi="Times New Roman"/>
            <w:sz w:val="24"/>
            <w:szCs w:val="24"/>
          </w:rPr>
          <w:t>ссылке</w:t>
        </w:r>
      </w:hyperlink>
      <w:r w:rsidRPr="000636FE">
        <w:rPr>
          <w:rFonts w:ascii="Times New Roman" w:hAnsi="Times New Roman"/>
          <w:sz w:val="24"/>
          <w:szCs w:val="24"/>
        </w:rPr>
        <w:t xml:space="preserve"> (наведите курсор на «ссылку», зажмите кнопку «</w:t>
      </w:r>
      <w:r w:rsidRPr="000636FE">
        <w:rPr>
          <w:rFonts w:ascii="Times New Roman" w:hAnsi="Times New Roman"/>
          <w:sz w:val="24"/>
          <w:szCs w:val="24"/>
          <w:lang w:val="en-US"/>
        </w:rPr>
        <w:t>Ctrl</w:t>
      </w:r>
      <w:r w:rsidRPr="000636FE">
        <w:rPr>
          <w:rFonts w:ascii="Times New Roman" w:hAnsi="Times New Roman"/>
          <w:sz w:val="24"/>
          <w:szCs w:val="24"/>
        </w:rPr>
        <w:t>» и кликните левой кнопкой мыши). В открывшемся окне нажмите кнопку «скачать».</w:t>
      </w:r>
    </w:p>
    <w:p w14:paraId="58D7B770" w14:textId="235C61AA" w:rsidR="000C71AA" w:rsidRPr="00426FBF" w:rsidRDefault="001244D4" w:rsidP="0098248A">
      <w:pPr>
        <w:spacing w:before="120" w:after="120"/>
        <w:jc w:val="both"/>
        <w:rPr>
          <w:rFonts w:ascii="Times New Roman" w:hAnsi="Times New Roman"/>
          <w:sz w:val="24"/>
          <w:szCs w:val="24"/>
        </w:rPr>
      </w:pPr>
      <w:r>
        <w:rPr>
          <w:rFonts w:ascii="Times New Roman" w:hAnsi="Times New Roman"/>
          <w:sz w:val="24"/>
          <w:szCs w:val="24"/>
        </w:rPr>
        <w:t>Если у Вас бумажный носитель, введите в строку браузера следующий текст</w:t>
      </w:r>
      <w:r w:rsidR="000C71AA" w:rsidRPr="000636FE">
        <w:rPr>
          <w:rFonts w:ascii="Times New Roman" w:hAnsi="Times New Roman"/>
          <w:sz w:val="24"/>
          <w:szCs w:val="24"/>
        </w:rPr>
        <w:t xml:space="preserve">: </w:t>
      </w:r>
      <w:r w:rsidR="00426FBF" w:rsidRPr="00426FBF">
        <w:rPr>
          <w:rFonts w:ascii="Times New Roman" w:hAnsi="Times New Roman"/>
          <w:b/>
          <w:i/>
          <w:sz w:val="28"/>
          <w:szCs w:val="28"/>
          <w:lang w:val="en-US"/>
        </w:rPr>
        <w:t>srv</w:t>
      </w:r>
      <w:r w:rsidR="00426FBF" w:rsidRPr="00426FBF">
        <w:rPr>
          <w:rFonts w:ascii="Times New Roman" w:hAnsi="Times New Roman"/>
          <w:b/>
          <w:i/>
          <w:sz w:val="28"/>
          <w:szCs w:val="28"/>
        </w:rPr>
        <w:t>.</w:t>
      </w:r>
      <w:r w:rsidR="00426FBF" w:rsidRPr="00426FBF">
        <w:rPr>
          <w:rFonts w:ascii="Times New Roman" w:hAnsi="Times New Roman"/>
          <w:b/>
          <w:i/>
          <w:sz w:val="28"/>
          <w:szCs w:val="28"/>
          <w:lang w:val="en-US"/>
        </w:rPr>
        <w:t>neurochat</w:t>
      </w:r>
      <w:r w:rsidR="00426FBF" w:rsidRPr="00426FBF">
        <w:rPr>
          <w:rFonts w:ascii="Times New Roman" w:hAnsi="Times New Roman"/>
          <w:b/>
          <w:i/>
          <w:sz w:val="28"/>
          <w:szCs w:val="28"/>
        </w:rPr>
        <w:t>.</w:t>
      </w:r>
      <w:r w:rsidR="00426FBF" w:rsidRPr="00426FBF">
        <w:rPr>
          <w:rFonts w:ascii="Times New Roman" w:hAnsi="Times New Roman"/>
          <w:b/>
          <w:i/>
          <w:sz w:val="28"/>
          <w:szCs w:val="28"/>
          <w:lang w:val="en-US"/>
        </w:rPr>
        <w:t>ru</w:t>
      </w:r>
    </w:p>
    <w:p w14:paraId="1929C703" w14:textId="73B7AA5C" w:rsidR="001244D4" w:rsidRPr="001244D4" w:rsidRDefault="00DB2AFB" w:rsidP="006E526F">
      <w:pPr>
        <w:spacing w:before="120" w:after="120"/>
        <w:ind w:firstLine="567"/>
        <w:jc w:val="both"/>
        <w:rPr>
          <w:rFonts w:ascii="Times New Roman" w:hAnsi="Times New Roman"/>
          <w:i/>
          <w:sz w:val="24"/>
          <w:szCs w:val="24"/>
        </w:rPr>
      </w:pPr>
      <w:r>
        <w:rPr>
          <w:noProof/>
        </w:rPr>
        <w:lastRenderedPageBreak/>
        <w:pict w14:anchorId="32ABF1C1">
          <v:shape id="_x0000_s1075" type="#_x0000_t75" style="position:absolute;left:0;text-align:left;margin-left:10.75pt;margin-top:16.15pt;width:446.7pt;height:251.35pt;z-index:251731968;mso-position-horizontal-relative:text;mso-position-vertical-relative:text;mso-width-relative:page;mso-height-relative:page">
            <v:imagedata r:id="rId19" o:title="Снимок экрана (281)"/>
            <w10:wrap type="topAndBottom"/>
          </v:shape>
        </w:pict>
      </w:r>
      <w:r w:rsidR="001244D4">
        <w:rPr>
          <w:rFonts w:ascii="Times New Roman" w:hAnsi="Times New Roman"/>
          <w:sz w:val="24"/>
          <w:szCs w:val="24"/>
        </w:rPr>
        <w:t>Вы должны по</w:t>
      </w:r>
      <w:r w:rsidR="006E526F">
        <w:rPr>
          <w:rFonts w:ascii="Times New Roman" w:hAnsi="Times New Roman"/>
          <w:sz w:val="24"/>
          <w:szCs w:val="24"/>
        </w:rPr>
        <w:t>пасть на данную страницу (рис. 1</w:t>
      </w:r>
      <w:r w:rsidR="006E526F" w:rsidRPr="006E526F">
        <w:rPr>
          <w:rFonts w:ascii="Times New Roman" w:hAnsi="Times New Roman"/>
          <w:sz w:val="24"/>
          <w:szCs w:val="24"/>
        </w:rPr>
        <w:t>0</w:t>
      </w:r>
      <w:r w:rsidR="001244D4">
        <w:rPr>
          <w:rFonts w:ascii="Times New Roman" w:hAnsi="Times New Roman"/>
          <w:sz w:val="24"/>
          <w:szCs w:val="24"/>
        </w:rPr>
        <w:t>)</w:t>
      </w:r>
    </w:p>
    <w:p w14:paraId="66A5367A" w14:textId="2FA5C5DE" w:rsidR="000C71AA" w:rsidRPr="00C87A5F" w:rsidRDefault="006E526F"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w:t>
      </w:r>
      <w:r w:rsidRPr="008B76E2">
        <w:rPr>
          <w:rFonts w:ascii="Times New Roman" w:hAnsi="Times New Roman"/>
          <w:i/>
          <w:sz w:val="24"/>
          <w:szCs w:val="24"/>
        </w:rPr>
        <w:t xml:space="preserve"> </w:t>
      </w:r>
      <w:r>
        <w:rPr>
          <w:rFonts w:ascii="Times New Roman" w:hAnsi="Times New Roman"/>
          <w:i/>
          <w:sz w:val="24"/>
          <w:szCs w:val="24"/>
        </w:rPr>
        <w:t>10</w:t>
      </w:r>
      <w:r w:rsidR="00426FBF" w:rsidRPr="00C87A5F">
        <w:rPr>
          <w:rFonts w:ascii="Times New Roman" w:hAnsi="Times New Roman"/>
          <w:i/>
          <w:sz w:val="24"/>
          <w:szCs w:val="24"/>
        </w:rPr>
        <w:t>. Главная страница сайта</w:t>
      </w:r>
    </w:p>
    <w:p w14:paraId="70962475" w14:textId="76CD730B" w:rsidR="000C71AA" w:rsidRPr="00123289" w:rsidRDefault="00426FBF" w:rsidP="0098248A">
      <w:pPr>
        <w:spacing w:before="120" w:after="120"/>
        <w:ind w:firstLine="567"/>
        <w:jc w:val="both"/>
        <w:rPr>
          <w:rFonts w:ascii="Times New Roman" w:hAnsi="Times New Roman"/>
          <w:sz w:val="24"/>
          <w:szCs w:val="24"/>
        </w:rPr>
      </w:pPr>
      <w:r w:rsidRPr="00C87A5F">
        <w:rPr>
          <w:rFonts w:ascii="Times New Roman" w:hAnsi="Times New Roman"/>
          <w:sz w:val="24"/>
          <w:szCs w:val="24"/>
        </w:rPr>
        <w:t xml:space="preserve">После нажатие на кнопку «скачать» Вам следует выбрать версию </w:t>
      </w:r>
      <w:r w:rsidR="00D61C9F" w:rsidRPr="00C87A5F">
        <w:rPr>
          <w:rFonts w:ascii="Times New Roman" w:hAnsi="Times New Roman"/>
          <w:sz w:val="24"/>
          <w:szCs w:val="24"/>
        </w:rPr>
        <w:t>«Н</w:t>
      </w:r>
      <w:r w:rsidRPr="00C87A5F">
        <w:rPr>
          <w:rFonts w:ascii="Times New Roman" w:hAnsi="Times New Roman"/>
          <w:sz w:val="24"/>
          <w:szCs w:val="24"/>
        </w:rPr>
        <w:t>ейро</w:t>
      </w:r>
      <w:r w:rsidR="00D61C9F" w:rsidRPr="00C87A5F">
        <w:rPr>
          <w:rFonts w:ascii="Times New Roman" w:hAnsi="Times New Roman"/>
          <w:sz w:val="24"/>
          <w:szCs w:val="24"/>
        </w:rPr>
        <w:t>Ч</w:t>
      </w:r>
      <w:r w:rsidRPr="00C87A5F">
        <w:rPr>
          <w:rFonts w:ascii="Times New Roman" w:hAnsi="Times New Roman"/>
          <w:sz w:val="24"/>
          <w:szCs w:val="24"/>
        </w:rPr>
        <w:t>ат</w:t>
      </w:r>
      <w:r w:rsidR="00D61C9F" w:rsidRPr="00C87A5F">
        <w:rPr>
          <w:rFonts w:ascii="Times New Roman" w:hAnsi="Times New Roman"/>
          <w:sz w:val="24"/>
          <w:szCs w:val="24"/>
        </w:rPr>
        <w:t>»</w:t>
      </w:r>
      <w:r w:rsidRPr="00C87A5F">
        <w:rPr>
          <w:rFonts w:ascii="Times New Roman" w:hAnsi="Times New Roman"/>
          <w:sz w:val="24"/>
          <w:szCs w:val="24"/>
        </w:rPr>
        <w:t xml:space="preserve"> для </w:t>
      </w:r>
      <w:r w:rsidRPr="00C87A5F">
        <w:rPr>
          <w:rFonts w:ascii="Times New Roman" w:hAnsi="Times New Roman"/>
          <w:sz w:val="24"/>
          <w:szCs w:val="24"/>
          <w:lang w:val="en-US"/>
        </w:rPr>
        <w:t>Windows</w:t>
      </w:r>
      <w:r w:rsidRPr="00C87A5F">
        <w:rPr>
          <w:rFonts w:ascii="Times New Roman" w:hAnsi="Times New Roman"/>
          <w:sz w:val="24"/>
          <w:szCs w:val="24"/>
        </w:rPr>
        <w:t xml:space="preserve"> или </w:t>
      </w:r>
      <w:r w:rsidRPr="00C87A5F">
        <w:rPr>
          <w:rFonts w:ascii="Times New Roman" w:hAnsi="Times New Roman"/>
          <w:sz w:val="24"/>
          <w:szCs w:val="24"/>
          <w:lang w:val="en-US"/>
        </w:rPr>
        <w:t>Linux</w:t>
      </w:r>
      <w:r w:rsidR="006A0377">
        <w:rPr>
          <w:rFonts w:ascii="Times New Roman" w:hAnsi="Times New Roman"/>
          <w:sz w:val="24"/>
          <w:szCs w:val="24"/>
        </w:rPr>
        <w:t xml:space="preserve"> </w:t>
      </w:r>
      <w:r w:rsidR="006A0377" w:rsidRPr="00A826DF">
        <w:rPr>
          <w:rFonts w:ascii="Times New Roman" w:hAnsi="Times New Roman"/>
          <w:sz w:val="24"/>
          <w:szCs w:val="24"/>
        </w:rPr>
        <w:t>в соответствии с операционной системой, установленной на компьютере пользователя</w:t>
      </w:r>
      <w:r w:rsidRPr="00A826DF">
        <w:rPr>
          <w:rFonts w:ascii="Times New Roman" w:hAnsi="Times New Roman"/>
          <w:sz w:val="24"/>
          <w:szCs w:val="24"/>
        </w:rPr>
        <w:t>.</w:t>
      </w:r>
      <w:r w:rsidRPr="00C87A5F">
        <w:rPr>
          <w:rFonts w:ascii="Times New Roman" w:hAnsi="Times New Roman"/>
          <w:sz w:val="24"/>
          <w:szCs w:val="24"/>
        </w:rPr>
        <w:t xml:space="preserve"> После чего вы сможете скачать и з</w:t>
      </w:r>
      <w:r w:rsidR="000C71AA" w:rsidRPr="00C87A5F">
        <w:rPr>
          <w:rFonts w:ascii="Times New Roman" w:hAnsi="Times New Roman"/>
          <w:sz w:val="24"/>
          <w:szCs w:val="24"/>
        </w:rPr>
        <w:t>апустит</w:t>
      </w:r>
      <w:r w:rsidRPr="00C87A5F">
        <w:rPr>
          <w:rFonts w:ascii="Times New Roman" w:hAnsi="Times New Roman"/>
          <w:sz w:val="24"/>
          <w:szCs w:val="24"/>
        </w:rPr>
        <w:t>ь</w:t>
      </w:r>
      <w:r w:rsidR="000C71AA" w:rsidRPr="00C87A5F">
        <w:rPr>
          <w:rFonts w:ascii="Times New Roman" w:hAnsi="Times New Roman"/>
          <w:sz w:val="24"/>
          <w:szCs w:val="24"/>
        </w:rPr>
        <w:t xml:space="preserve"> установщик программы</w:t>
      </w:r>
      <w:r w:rsidR="000C71AA" w:rsidRPr="00123289">
        <w:rPr>
          <w:rFonts w:ascii="Times New Roman" w:hAnsi="Times New Roman"/>
          <w:sz w:val="24"/>
          <w:szCs w:val="24"/>
        </w:rPr>
        <w:t xml:space="preserve"> «Neurochat», далее следуйте инструкциям, которые будут на экране.</w:t>
      </w:r>
    </w:p>
    <w:p w14:paraId="4B019AE8" w14:textId="7247976F" w:rsidR="000C71AA" w:rsidRDefault="000C71AA" w:rsidP="0098248A">
      <w:pPr>
        <w:spacing w:before="120" w:after="120"/>
        <w:ind w:firstLine="567"/>
        <w:jc w:val="both"/>
        <w:rPr>
          <w:rFonts w:ascii="Times New Roman" w:hAnsi="Times New Roman"/>
          <w:sz w:val="24"/>
          <w:szCs w:val="24"/>
        </w:rPr>
      </w:pPr>
      <w:r w:rsidRPr="00123289">
        <w:rPr>
          <w:rFonts w:ascii="Times New Roman" w:hAnsi="Times New Roman"/>
          <w:sz w:val="24"/>
          <w:szCs w:val="24"/>
        </w:rPr>
        <w:t>Выберите язык уста</w:t>
      </w:r>
      <w:r w:rsidR="00A826DF">
        <w:rPr>
          <w:rFonts w:ascii="Times New Roman" w:hAnsi="Times New Roman"/>
          <w:sz w:val="24"/>
          <w:szCs w:val="24"/>
        </w:rPr>
        <w:t xml:space="preserve">новки (по </w:t>
      </w:r>
      <w:r w:rsidR="00684DCC">
        <w:rPr>
          <w:rFonts w:ascii="Times New Roman" w:hAnsi="Times New Roman"/>
          <w:sz w:val="24"/>
          <w:szCs w:val="24"/>
        </w:rPr>
        <w:t>умолчанию установлен р</w:t>
      </w:r>
      <w:r w:rsidRPr="00123289">
        <w:rPr>
          <w:rFonts w:ascii="Times New Roman" w:hAnsi="Times New Roman"/>
          <w:sz w:val="24"/>
          <w:szCs w:val="24"/>
        </w:rPr>
        <w:t>усский язык), нажмите «ОК».</w:t>
      </w:r>
    </w:p>
    <w:p w14:paraId="083E2A7C" w14:textId="3B7C5D7B" w:rsidR="000C71AA" w:rsidRDefault="00DB2AFB" w:rsidP="0098248A">
      <w:pPr>
        <w:spacing w:before="120" w:after="120"/>
        <w:ind w:firstLine="567"/>
        <w:jc w:val="both"/>
        <w:rPr>
          <w:rFonts w:ascii="Times New Roman" w:hAnsi="Times New Roman"/>
          <w:sz w:val="24"/>
          <w:szCs w:val="24"/>
        </w:rPr>
      </w:pPr>
      <w:r>
        <w:rPr>
          <w:noProof/>
        </w:rPr>
        <w:pict w14:anchorId="04A1ABAA">
          <v:shape id="_x0000_s1030" type="#_x0000_t75" style="position:absolute;left:0;text-align:left;margin-left:47.45pt;margin-top:32.25pt;width:373.5pt;height:291pt;z-index:251668480;mso-position-horizontal-relative:text;mso-position-vertical-relative:text;mso-width-relative:page;mso-height-relative:page">
            <v:imagedata r:id="rId20" o:title="124"/>
            <w10:wrap type="topAndBottom"/>
          </v:shape>
        </w:pict>
      </w:r>
      <w:r w:rsidR="00684DCC">
        <w:rPr>
          <w:rFonts w:ascii="Times New Roman" w:hAnsi="Times New Roman"/>
          <w:sz w:val="24"/>
          <w:szCs w:val="24"/>
        </w:rPr>
        <w:t>Дождитесь окончания установки, выберите «зарегистрироваться онл</w:t>
      </w:r>
      <w:r w:rsidR="006E526F">
        <w:rPr>
          <w:rFonts w:ascii="Times New Roman" w:hAnsi="Times New Roman"/>
          <w:sz w:val="24"/>
          <w:szCs w:val="24"/>
        </w:rPr>
        <w:t>айн» и нажмите завершить (рис. 1</w:t>
      </w:r>
      <w:r w:rsidR="006E526F" w:rsidRPr="006E526F">
        <w:rPr>
          <w:rFonts w:ascii="Times New Roman" w:hAnsi="Times New Roman"/>
          <w:sz w:val="24"/>
          <w:szCs w:val="24"/>
        </w:rPr>
        <w:t>1</w:t>
      </w:r>
      <w:r w:rsidR="00684DCC">
        <w:rPr>
          <w:rFonts w:ascii="Times New Roman" w:hAnsi="Times New Roman"/>
          <w:sz w:val="24"/>
          <w:szCs w:val="24"/>
        </w:rPr>
        <w:t>)</w:t>
      </w:r>
      <w:r w:rsidR="003C0903">
        <w:rPr>
          <w:rFonts w:ascii="Times New Roman" w:hAnsi="Times New Roman"/>
          <w:sz w:val="24"/>
          <w:szCs w:val="24"/>
        </w:rPr>
        <w:t xml:space="preserve">. </w:t>
      </w:r>
    </w:p>
    <w:p w14:paraId="1180B70F" w14:textId="411BDDF2" w:rsidR="00A43A15" w:rsidRPr="001D1989" w:rsidRDefault="000C71AA" w:rsidP="0098248A">
      <w:pPr>
        <w:spacing w:before="120" w:after="120"/>
        <w:ind w:firstLine="567"/>
        <w:jc w:val="center"/>
        <w:rPr>
          <w:rFonts w:ascii="Times New Roman" w:hAnsi="Times New Roman"/>
          <w:i/>
          <w:sz w:val="24"/>
          <w:szCs w:val="24"/>
        </w:rPr>
      </w:pPr>
      <w:r w:rsidRPr="00830933">
        <w:rPr>
          <w:rFonts w:ascii="Times New Roman" w:hAnsi="Times New Roman"/>
          <w:i/>
          <w:sz w:val="24"/>
          <w:szCs w:val="24"/>
        </w:rPr>
        <w:t xml:space="preserve">Рисунок </w:t>
      </w:r>
      <w:r w:rsidR="006E526F">
        <w:rPr>
          <w:rFonts w:ascii="Times New Roman" w:hAnsi="Times New Roman"/>
          <w:i/>
          <w:sz w:val="24"/>
          <w:szCs w:val="24"/>
        </w:rPr>
        <w:t>11</w:t>
      </w:r>
      <w:r w:rsidRPr="00830933">
        <w:rPr>
          <w:rFonts w:ascii="Times New Roman" w:hAnsi="Times New Roman"/>
          <w:i/>
          <w:sz w:val="24"/>
          <w:szCs w:val="24"/>
        </w:rPr>
        <w:t xml:space="preserve">. </w:t>
      </w:r>
      <w:r>
        <w:rPr>
          <w:rFonts w:ascii="Times New Roman" w:hAnsi="Times New Roman"/>
          <w:i/>
          <w:sz w:val="24"/>
          <w:szCs w:val="24"/>
        </w:rPr>
        <w:t xml:space="preserve">Установка </w:t>
      </w:r>
      <w:r>
        <w:rPr>
          <w:rFonts w:ascii="Times New Roman" w:hAnsi="Times New Roman"/>
          <w:i/>
          <w:sz w:val="24"/>
          <w:szCs w:val="24"/>
          <w:lang w:val="en-US"/>
        </w:rPr>
        <w:t>Neurochat</w:t>
      </w:r>
    </w:p>
    <w:p w14:paraId="11FB62FD" w14:textId="3096BA66" w:rsidR="004D21C8" w:rsidRPr="000D1077" w:rsidRDefault="00F81601" w:rsidP="00F81601">
      <w:pPr>
        <w:pStyle w:val="2"/>
        <w:ind w:firstLine="567"/>
        <w:rPr>
          <w:rFonts w:ascii="Times New Roman" w:hAnsi="Times New Roman"/>
          <w:b/>
          <w:color w:val="000000"/>
          <w:sz w:val="28"/>
          <w:szCs w:val="28"/>
        </w:rPr>
      </w:pPr>
      <w:bookmarkStart w:id="49" w:name="_4.2._Регистрация"/>
      <w:bookmarkStart w:id="50" w:name="_Toc530146968"/>
      <w:bookmarkStart w:id="51" w:name="_Toc9417488"/>
      <w:bookmarkEnd w:id="49"/>
      <w:r>
        <w:rPr>
          <w:rFonts w:ascii="Times New Roman" w:hAnsi="Times New Roman"/>
          <w:b/>
          <w:color w:val="000000"/>
          <w:sz w:val="28"/>
          <w:szCs w:val="28"/>
        </w:rPr>
        <w:lastRenderedPageBreak/>
        <w:t xml:space="preserve">4.2. </w:t>
      </w:r>
      <w:r w:rsidR="000D1077">
        <w:rPr>
          <w:rFonts w:ascii="Times New Roman" w:hAnsi="Times New Roman"/>
          <w:b/>
          <w:color w:val="000000"/>
          <w:sz w:val="28"/>
          <w:szCs w:val="28"/>
        </w:rPr>
        <w:t>Регистрация</w:t>
      </w:r>
      <w:bookmarkEnd w:id="50"/>
      <w:bookmarkEnd w:id="51"/>
    </w:p>
    <w:p w14:paraId="166CA9B2" w14:textId="77E01FC4" w:rsidR="00BB2134" w:rsidRDefault="00DB2AFB" w:rsidP="0098248A">
      <w:pPr>
        <w:spacing w:before="120" w:after="120"/>
        <w:ind w:firstLine="567"/>
        <w:jc w:val="both"/>
        <w:rPr>
          <w:rFonts w:ascii="Times New Roman" w:hAnsi="Times New Roman"/>
          <w:sz w:val="24"/>
          <w:szCs w:val="24"/>
        </w:rPr>
      </w:pPr>
      <w:r>
        <w:rPr>
          <w:noProof/>
        </w:rPr>
        <w:pict w14:anchorId="258C61B3">
          <v:shape id="_x0000_s1076" type="#_x0000_t75" style="position:absolute;left:0;text-align:left;margin-left:-.3pt;margin-top:47.85pt;width:466.5pt;height:262.5pt;z-index:251734016;mso-position-horizontal:absolute;mso-position-horizontal-relative:text;mso-position-vertical:absolute;mso-position-vertical-relative:text;mso-width-relative:page;mso-height-relative:page">
            <v:imagedata r:id="rId21" o:title="Снимок экрана (282)"/>
            <w10:wrap type="topAndBottom"/>
          </v:shape>
        </w:pict>
      </w:r>
      <w:r w:rsidR="004D21C8">
        <w:rPr>
          <w:rFonts w:ascii="Times New Roman" w:hAnsi="Times New Roman"/>
          <w:sz w:val="24"/>
          <w:szCs w:val="24"/>
        </w:rPr>
        <w:t>Для создания нового пользователя в системе «</w:t>
      </w:r>
      <w:r w:rsidR="004D21C8" w:rsidRPr="005C5A50">
        <w:rPr>
          <w:rFonts w:ascii="Times New Roman" w:hAnsi="Times New Roman"/>
          <w:sz w:val="24"/>
          <w:szCs w:val="24"/>
        </w:rPr>
        <w:t>Neurochat</w:t>
      </w:r>
      <w:r w:rsidR="004D21C8">
        <w:rPr>
          <w:rFonts w:ascii="Times New Roman" w:hAnsi="Times New Roman"/>
          <w:sz w:val="24"/>
          <w:szCs w:val="24"/>
        </w:rPr>
        <w:t xml:space="preserve">», следует набрать в адресной строке вашего браузера </w:t>
      </w:r>
      <w:hyperlink r:id="rId22" w:history="1">
        <w:r w:rsidR="004D21C8" w:rsidRPr="00637833">
          <w:rPr>
            <w:rStyle w:val="a9"/>
            <w:rFonts w:ascii="Times New Roman" w:hAnsi="Times New Roman"/>
            <w:sz w:val="24"/>
            <w:szCs w:val="24"/>
          </w:rPr>
          <w:t>http://srv.neurochat.ru</w:t>
        </w:r>
      </w:hyperlink>
      <w:r w:rsidR="00421ADD">
        <w:rPr>
          <w:rFonts w:ascii="Times New Roman" w:hAnsi="Times New Roman"/>
          <w:sz w:val="24"/>
          <w:szCs w:val="24"/>
        </w:rPr>
        <w:t xml:space="preserve"> (рис. 1</w:t>
      </w:r>
      <w:r w:rsidR="00421ADD" w:rsidRPr="00421ADD">
        <w:rPr>
          <w:rFonts w:ascii="Times New Roman" w:hAnsi="Times New Roman"/>
          <w:sz w:val="24"/>
          <w:szCs w:val="24"/>
        </w:rPr>
        <w:t>2</w:t>
      </w:r>
      <w:r w:rsidR="00684DCC">
        <w:rPr>
          <w:rFonts w:ascii="Times New Roman" w:hAnsi="Times New Roman"/>
          <w:sz w:val="24"/>
          <w:szCs w:val="24"/>
        </w:rPr>
        <w:t>)</w:t>
      </w:r>
      <w:r w:rsidR="003C0903">
        <w:rPr>
          <w:rFonts w:ascii="Times New Roman" w:hAnsi="Times New Roman"/>
          <w:sz w:val="24"/>
          <w:szCs w:val="24"/>
        </w:rPr>
        <w:t>. Пр</w:t>
      </w:r>
      <w:r w:rsidR="00E4003B">
        <w:rPr>
          <w:rFonts w:ascii="Times New Roman" w:hAnsi="Times New Roman"/>
          <w:sz w:val="24"/>
          <w:szCs w:val="24"/>
        </w:rPr>
        <w:t>и выполнении условий с рисунка 8</w:t>
      </w:r>
      <w:r w:rsidR="00E36B10">
        <w:rPr>
          <w:rFonts w:ascii="Times New Roman" w:hAnsi="Times New Roman"/>
          <w:sz w:val="24"/>
          <w:szCs w:val="24"/>
        </w:rPr>
        <w:t>,</w:t>
      </w:r>
      <w:r w:rsidR="003C0903">
        <w:rPr>
          <w:rFonts w:ascii="Times New Roman" w:hAnsi="Times New Roman"/>
          <w:sz w:val="24"/>
          <w:szCs w:val="24"/>
        </w:rPr>
        <w:t xml:space="preserve"> сайт автоматически откроется в Вашем браузере. </w:t>
      </w:r>
    </w:p>
    <w:p w14:paraId="72C8CBB3" w14:textId="1E7E52AA" w:rsidR="004D21C8" w:rsidRPr="00697C38" w:rsidRDefault="004D21C8" w:rsidP="0098248A">
      <w:pPr>
        <w:pStyle w:val="aa"/>
        <w:spacing w:before="120" w:after="120"/>
        <w:ind w:firstLine="567"/>
        <w:jc w:val="center"/>
        <w:rPr>
          <w:rFonts w:ascii="Times New Roman" w:hAnsi="Times New Roman"/>
          <w:color w:val="000000"/>
          <w:sz w:val="24"/>
          <w:szCs w:val="24"/>
        </w:rPr>
      </w:pPr>
      <w:r w:rsidRPr="00C87A5F">
        <w:rPr>
          <w:rFonts w:ascii="Times New Roman" w:hAnsi="Times New Roman"/>
          <w:color w:val="auto"/>
          <w:sz w:val="24"/>
          <w:szCs w:val="24"/>
        </w:rPr>
        <w:t xml:space="preserve">Рисунок </w:t>
      </w:r>
      <w:r w:rsidR="00421ADD" w:rsidRPr="00B84A09">
        <w:rPr>
          <w:rFonts w:ascii="Times New Roman" w:hAnsi="Times New Roman"/>
          <w:color w:val="auto"/>
          <w:sz w:val="24"/>
          <w:szCs w:val="24"/>
        </w:rPr>
        <w:t>12</w:t>
      </w:r>
      <w:r w:rsidRPr="00C87A5F">
        <w:rPr>
          <w:rFonts w:ascii="Times New Roman" w:hAnsi="Times New Roman"/>
          <w:color w:val="auto"/>
          <w:sz w:val="24"/>
          <w:szCs w:val="24"/>
        </w:rPr>
        <w:t xml:space="preserve">. Сайт </w:t>
      </w:r>
      <w:hyperlink r:id="rId23" w:history="1">
        <w:r w:rsidRPr="00C87A5F">
          <w:rPr>
            <w:rStyle w:val="a9"/>
            <w:rFonts w:ascii="Times New Roman" w:hAnsi="Times New Roman"/>
            <w:sz w:val="24"/>
            <w:szCs w:val="24"/>
          </w:rPr>
          <w:t>http://srv.neurochat.ru</w:t>
        </w:r>
      </w:hyperlink>
      <w:r w:rsidRPr="00C87A5F">
        <w:rPr>
          <w:rFonts w:ascii="Times New Roman" w:hAnsi="Times New Roman"/>
          <w:sz w:val="24"/>
          <w:szCs w:val="24"/>
        </w:rPr>
        <w:t xml:space="preserve">. </w:t>
      </w:r>
      <w:r w:rsidRPr="00C87A5F">
        <w:rPr>
          <w:rFonts w:ascii="Times New Roman" w:hAnsi="Times New Roman"/>
          <w:color w:val="000000"/>
          <w:sz w:val="24"/>
          <w:szCs w:val="24"/>
        </w:rPr>
        <w:t>Авторизация/регистрация пользователя</w:t>
      </w:r>
    </w:p>
    <w:p w14:paraId="1C3B7430" w14:textId="092F26E2" w:rsidR="004D21C8" w:rsidRPr="0088305F" w:rsidRDefault="00DB2AFB" w:rsidP="0098248A">
      <w:pPr>
        <w:spacing w:before="120" w:after="120"/>
        <w:ind w:firstLine="567"/>
        <w:jc w:val="both"/>
        <w:rPr>
          <w:rFonts w:ascii="Times New Roman" w:hAnsi="Times New Roman"/>
          <w:sz w:val="24"/>
          <w:szCs w:val="24"/>
        </w:rPr>
      </w:pPr>
      <w:r>
        <w:rPr>
          <w:noProof/>
        </w:rPr>
        <w:pict w14:anchorId="1BF68BD3">
          <v:shape id="_x0000_s1082" type="#_x0000_t75" style="position:absolute;left:0;text-align:left;margin-left:-.3pt;margin-top:81.2pt;width:468.15pt;height:263.45pt;z-index:251740160;mso-position-horizontal-relative:text;mso-position-vertical-relative:text;mso-width-relative:page;mso-height-relative:page">
            <v:imagedata r:id="rId24" o:title="Registracia2"/>
            <w10:wrap type="topAndBottom"/>
          </v:shape>
        </w:pict>
      </w:r>
      <w:r w:rsidR="004D21C8">
        <w:rPr>
          <w:rFonts w:ascii="Times New Roman" w:hAnsi="Times New Roman"/>
          <w:sz w:val="24"/>
          <w:szCs w:val="24"/>
        </w:rPr>
        <w:t>Заполнить все поля в</w:t>
      </w:r>
      <w:r w:rsidR="004D21C8" w:rsidRPr="00711E97">
        <w:rPr>
          <w:rFonts w:ascii="Times New Roman" w:hAnsi="Times New Roman"/>
          <w:sz w:val="24"/>
          <w:szCs w:val="24"/>
        </w:rPr>
        <w:t xml:space="preserve"> </w:t>
      </w:r>
      <w:r w:rsidR="004D21C8">
        <w:rPr>
          <w:rFonts w:ascii="Times New Roman" w:hAnsi="Times New Roman"/>
          <w:sz w:val="24"/>
          <w:szCs w:val="24"/>
        </w:rPr>
        <w:t>предложенной форме регистра</w:t>
      </w:r>
      <w:r w:rsidR="00421ADD">
        <w:rPr>
          <w:rFonts w:ascii="Times New Roman" w:hAnsi="Times New Roman"/>
          <w:sz w:val="24"/>
          <w:szCs w:val="24"/>
        </w:rPr>
        <w:t>ции нового пользователя (рис. 13</w:t>
      </w:r>
      <w:r w:rsidR="0047409F">
        <w:rPr>
          <w:rFonts w:ascii="Times New Roman" w:hAnsi="Times New Roman"/>
          <w:sz w:val="24"/>
          <w:szCs w:val="24"/>
        </w:rPr>
        <w:t>)</w:t>
      </w:r>
      <w:r w:rsidR="004D21C8">
        <w:rPr>
          <w:rFonts w:ascii="Times New Roman" w:hAnsi="Times New Roman"/>
          <w:sz w:val="24"/>
          <w:szCs w:val="24"/>
        </w:rPr>
        <w:t xml:space="preserve"> </w:t>
      </w:r>
      <w:r w:rsidR="0017664E">
        <w:rPr>
          <w:rFonts w:ascii="Times New Roman" w:hAnsi="Times New Roman"/>
          <w:sz w:val="24"/>
          <w:szCs w:val="24"/>
        </w:rPr>
        <w:t xml:space="preserve">Внимание! </w:t>
      </w:r>
      <w:r w:rsidR="0017664E" w:rsidRPr="0088305F">
        <w:rPr>
          <w:rFonts w:ascii="Times New Roman" w:hAnsi="Times New Roman"/>
          <w:sz w:val="24"/>
          <w:szCs w:val="24"/>
        </w:rPr>
        <w:t>Поле «Логин пользователя</w:t>
      </w:r>
      <w:r w:rsidR="004D21C8" w:rsidRPr="0088305F">
        <w:rPr>
          <w:rFonts w:ascii="Times New Roman" w:hAnsi="Times New Roman"/>
          <w:sz w:val="24"/>
          <w:szCs w:val="24"/>
        </w:rPr>
        <w:t xml:space="preserve">» следует заполнять в формате «имя», «фамилия», английскими строчными буками (например, </w:t>
      </w:r>
      <w:r w:rsidR="004D21C8" w:rsidRPr="0088305F">
        <w:rPr>
          <w:rFonts w:ascii="Times New Roman" w:hAnsi="Times New Roman"/>
          <w:b/>
          <w:i/>
          <w:sz w:val="24"/>
          <w:szCs w:val="24"/>
        </w:rPr>
        <w:t>sergey_ivanov</w:t>
      </w:r>
      <w:r w:rsidR="004D21C8" w:rsidRPr="0088305F">
        <w:rPr>
          <w:rFonts w:ascii="Times New Roman" w:hAnsi="Times New Roman"/>
          <w:sz w:val="24"/>
          <w:szCs w:val="24"/>
        </w:rPr>
        <w:t xml:space="preserve">). Поля «Имя» и «Фамилия», следует заполнять на русском языке, с заглавной буквы (Имя – Сергей, Фамилия – Иванов). После заполнения все полей нужно нажать кнопку «Зарегистрироваться».    </w:t>
      </w:r>
    </w:p>
    <w:p w14:paraId="3653B34E" w14:textId="2BC71EFF" w:rsidR="004D21C8" w:rsidRPr="00B5027B" w:rsidRDefault="004D21C8" w:rsidP="0098248A">
      <w:pPr>
        <w:spacing w:before="120" w:after="120"/>
        <w:jc w:val="center"/>
        <w:rPr>
          <w:rFonts w:ascii="Times New Roman" w:hAnsi="Times New Roman"/>
          <w:i/>
          <w:sz w:val="24"/>
          <w:szCs w:val="24"/>
        </w:rPr>
      </w:pPr>
      <w:r w:rsidRPr="0088305F">
        <w:rPr>
          <w:rFonts w:ascii="Times New Roman" w:hAnsi="Times New Roman"/>
          <w:i/>
          <w:sz w:val="24"/>
          <w:szCs w:val="24"/>
        </w:rPr>
        <w:lastRenderedPageBreak/>
        <w:t xml:space="preserve">Рисунок </w:t>
      </w:r>
      <w:r w:rsidR="00421ADD">
        <w:rPr>
          <w:rFonts w:ascii="Times New Roman" w:hAnsi="Times New Roman"/>
          <w:i/>
          <w:sz w:val="24"/>
          <w:szCs w:val="24"/>
        </w:rPr>
        <w:t>13</w:t>
      </w:r>
      <w:r w:rsidRPr="0088305F">
        <w:rPr>
          <w:rFonts w:ascii="Times New Roman" w:hAnsi="Times New Roman"/>
          <w:i/>
          <w:sz w:val="24"/>
          <w:szCs w:val="24"/>
        </w:rPr>
        <w:t>. Окно регистрации нового пользователя</w:t>
      </w:r>
    </w:p>
    <w:p w14:paraId="44404898" w14:textId="3A6E718E" w:rsidR="007F2F70" w:rsidRPr="007F2F70" w:rsidRDefault="00550B2E" w:rsidP="000B7987">
      <w:pPr>
        <w:pStyle w:val="2"/>
        <w:spacing w:before="120" w:after="120"/>
        <w:ind w:firstLine="567"/>
        <w:rPr>
          <w:rFonts w:ascii="Times New Roman" w:hAnsi="Times New Roman"/>
          <w:b/>
          <w:color w:val="000000" w:themeColor="text1"/>
          <w:sz w:val="28"/>
          <w:szCs w:val="28"/>
        </w:rPr>
      </w:pPr>
      <w:bookmarkStart w:id="52" w:name="_4.3._Добавление_контакта"/>
      <w:bookmarkStart w:id="53" w:name="_Toc9417489"/>
      <w:bookmarkEnd w:id="52"/>
      <w:r>
        <w:rPr>
          <w:rFonts w:ascii="Times New Roman" w:hAnsi="Times New Roman"/>
          <w:b/>
          <w:color w:val="000000" w:themeColor="text1"/>
          <w:sz w:val="28"/>
          <w:szCs w:val="28"/>
        </w:rPr>
        <w:t>4</w:t>
      </w:r>
      <w:r w:rsidR="0017664E">
        <w:rPr>
          <w:rFonts w:ascii="Times New Roman" w:hAnsi="Times New Roman"/>
          <w:b/>
          <w:color w:val="000000" w:themeColor="text1"/>
          <w:sz w:val="28"/>
          <w:szCs w:val="28"/>
        </w:rPr>
        <w:t>.3</w:t>
      </w:r>
      <w:r w:rsidR="001D1989">
        <w:rPr>
          <w:rFonts w:ascii="Times New Roman" w:hAnsi="Times New Roman"/>
          <w:b/>
          <w:color w:val="000000" w:themeColor="text1"/>
          <w:sz w:val="28"/>
          <w:szCs w:val="28"/>
        </w:rPr>
        <w:t>.</w:t>
      </w:r>
      <w:r w:rsidR="007F2F70" w:rsidRPr="007F2F70">
        <w:rPr>
          <w:rFonts w:ascii="Times New Roman" w:hAnsi="Times New Roman"/>
          <w:b/>
          <w:color w:val="000000" w:themeColor="text1"/>
          <w:sz w:val="28"/>
          <w:szCs w:val="28"/>
        </w:rPr>
        <w:t xml:space="preserve"> Добавление контакта</w:t>
      </w:r>
      <w:bookmarkEnd w:id="53"/>
    </w:p>
    <w:p w14:paraId="188EAF0E" w14:textId="6D9CEBBE" w:rsidR="004D21C8" w:rsidRDefault="004D21C8"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Для добавления нового контакта в список друзей нужно зайти на сайт </w:t>
      </w:r>
      <w:hyperlink r:id="rId25" w:history="1">
        <w:r w:rsidRPr="00637833">
          <w:rPr>
            <w:rStyle w:val="a9"/>
            <w:rFonts w:ascii="Times New Roman" w:hAnsi="Times New Roman"/>
            <w:sz w:val="24"/>
            <w:szCs w:val="24"/>
          </w:rPr>
          <w:t>http://srv.neurochat.ru</w:t>
        </w:r>
      </w:hyperlink>
      <w:r>
        <w:rPr>
          <w:rFonts w:ascii="Times New Roman" w:hAnsi="Times New Roman"/>
          <w:sz w:val="24"/>
          <w:szCs w:val="24"/>
        </w:rPr>
        <w:t>. В поле «Логин» ввести выбранное при регистрации «имя_пользователя», а в поле «Пароль» – выбранный при регистрации пароль, затем нажать кнопку «Войти». После входа в веб-интерфейс необходимо перей</w:t>
      </w:r>
      <w:r w:rsidR="00421ADD">
        <w:rPr>
          <w:rFonts w:ascii="Times New Roman" w:hAnsi="Times New Roman"/>
          <w:sz w:val="24"/>
          <w:szCs w:val="24"/>
        </w:rPr>
        <w:t>ти во вкладку «Профиль» (рис. 14</w:t>
      </w:r>
      <w:r>
        <w:rPr>
          <w:rFonts w:ascii="Times New Roman" w:hAnsi="Times New Roman"/>
          <w:sz w:val="24"/>
          <w:szCs w:val="24"/>
        </w:rPr>
        <w:t>).</w:t>
      </w:r>
    </w:p>
    <w:p w14:paraId="34DE6E66" w14:textId="2D920B9A" w:rsidR="004D21C8" w:rsidRDefault="00B847A5" w:rsidP="0098248A">
      <w:pPr>
        <w:spacing w:before="120" w:after="120"/>
        <w:jc w:val="center"/>
        <w:rPr>
          <w:rFonts w:ascii="Times New Roman" w:hAnsi="Times New Roman"/>
          <w:sz w:val="24"/>
          <w:szCs w:val="24"/>
        </w:rPr>
      </w:pPr>
      <w:r>
        <w:rPr>
          <w:rFonts w:ascii="Times New Roman" w:hAnsi="Times New Roman"/>
          <w:noProof/>
          <w:sz w:val="24"/>
          <w:szCs w:val="24"/>
          <w:lang w:eastAsia="ru-RU"/>
        </w:rPr>
        <w:pict w14:anchorId="0D1D480A">
          <v:shape id="_x0000_i1025" type="#_x0000_t75" style="width:466.5pt;height:252.45pt">
            <v:imagedata r:id="rId26" o:title="Снимок экрана (274)"/>
          </v:shape>
        </w:pict>
      </w:r>
    </w:p>
    <w:p w14:paraId="543E0F60" w14:textId="16EBF4E6" w:rsidR="004D21C8" w:rsidRPr="00C87A5F" w:rsidRDefault="004D21C8" w:rsidP="0098248A">
      <w:pPr>
        <w:spacing w:before="120" w:after="120"/>
        <w:jc w:val="center"/>
        <w:rPr>
          <w:rFonts w:ascii="Times New Roman" w:hAnsi="Times New Roman"/>
          <w:i/>
          <w:sz w:val="24"/>
          <w:szCs w:val="24"/>
        </w:rPr>
      </w:pPr>
      <w:r w:rsidRPr="00C87A5F">
        <w:rPr>
          <w:rFonts w:ascii="Times New Roman" w:hAnsi="Times New Roman"/>
          <w:i/>
          <w:sz w:val="24"/>
          <w:szCs w:val="24"/>
        </w:rPr>
        <w:t>Рисунок</w:t>
      </w:r>
      <w:r w:rsidR="00421ADD">
        <w:rPr>
          <w:rFonts w:ascii="Times New Roman" w:hAnsi="Times New Roman"/>
          <w:i/>
          <w:sz w:val="24"/>
          <w:szCs w:val="24"/>
        </w:rPr>
        <w:t xml:space="preserve"> 1</w:t>
      </w:r>
      <w:r w:rsidR="00421ADD" w:rsidRPr="00B84A09">
        <w:rPr>
          <w:rFonts w:ascii="Times New Roman" w:hAnsi="Times New Roman"/>
          <w:i/>
          <w:sz w:val="24"/>
          <w:szCs w:val="24"/>
        </w:rPr>
        <w:t>4</w:t>
      </w:r>
      <w:r w:rsidRPr="00C87A5F">
        <w:rPr>
          <w:rFonts w:ascii="Times New Roman" w:hAnsi="Times New Roman"/>
          <w:i/>
          <w:sz w:val="24"/>
          <w:szCs w:val="24"/>
        </w:rPr>
        <w:t>. Добавление контактов в список друзей</w:t>
      </w:r>
    </w:p>
    <w:p w14:paraId="6BE0CB49" w14:textId="0EBAAD14" w:rsidR="004D21C8" w:rsidRDefault="004D21C8" w:rsidP="0098248A">
      <w:pPr>
        <w:spacing w:before="120" w:after="120"/>
        <w:ind w:firstLine="567"/>
        <w:jc w:val="both"/>
        <w:rPr>
          <w:rFonts w:ascii="Times New Roman" w:hAnsi="Times New Roman"/>
          <w:sz w:val="24"/>
          <w:szCs w:val="24"/>
        </w:rPr>
      </w:pPr>
      <w:r w:rsidRPr="00C87A5F">
        <w:rPr>
          <w:rFonts w:ascii="Times New Roman" w:hAnsi="Times New Roman"/>
          <w:sz w:val="24"/>
          <w:szCs w:val="24"/>
        </w:rPr>
        <w:t>Для добавления нового контакта в список друзей</w:t>
      </w:r>
      <w:r w:rsidR="00716577" w:rsidRPr="00C87A5F">
        <w:rPr>
          <w:rFonts w:ascii="Times New Roman" w:hAnsi="Times New Roman"/>
          <w:sz w:val="24"/>
          <w:szCs w:val="24"/>
        </w:rPr>
        <w:t xml:space="preserve"> необходимо перейти во вкладку «контакты</w:t>
      </w:r>
      <w:r w:rsidRPr="00C87A5F">
        <w:rPr>
          <w:rFonts w:ascii="Times New Roman" w:hAnsi="Times New Roman"/>
          <w:sz w:val="24"/>
          <w:szCs w:val="24"/>
        </w:rPr>
        <w:t xml:space="preserve"> </w:t>
      </w:r>
      <w:r w:rsidR="00421ADD">
        <w:rPr>
          <w:rFonts w:ascii="Times New Roman" w:hAnsi="Times New Roman"/>
          <w:sz w:val="24"/>
          <w:szCs w:val="24"/>
        </w:rPr>
        <w:t>(рис. 15</w:t>
      </w:r>
      <w:r w:rsidR="00716577" w:rsidRPr="00C87A5F">
        <w:rPr>
          <w:rFonts w:ascii="Times New Roman" w:hAnsi="Times New Roman"/>
          <w:sz w:val="24"/>
          <w:szCs w:val="24"/>
        </w:rPr>
        <w:t>),</w:t>
      </w:r>
      <w:r w:rsidR="00130ED1" w:rsidRPr="00C87A5F">
        <w:rPr>
          <w:rFonts w:ascii="Times New Roman" w:hAnsi="Times New Roman"/>
          <w:sz w:val="24"/>
          <w:szCs w:val="24"/>
        </w:rPr>
        <w:t xml:space="preserve"> выбрать сеть, в которой собирайтесь </w:t>
      </w:r>
      <w:r w:rsidR="00130ED1" w:rsidRPr="00A826DF">
        <w:rPr>
          <w:rFonts w:ascii="Times New Roman" w:hAnsi="Times New Roman"/>
          <w:sz w:val="24"/>
          <w:szCs w:val="24"/>
        </w:rPr>
        <w:t>искать</w:t>
      </w:r>
      <w:r w:rsidR="006A0377" w:rsidRPr="00A826DF">
        <w:rPr>
          <w:rFonts w:ascii="Times New Roman" w:hAnsi="Times New Roman"/>
          <w:sz w:val="24"/>
          <w:szCs w:val="24"/>
        </w:rPr>
        <w:t xml:space="preserve"> (НейроЧат или ВКонтакте)</w:t>
      </w:r>
      <w:r w:rsidR="00130ED1" w:rsidRPr="00A826DF">
        <w:rPr>
          <w:rFonts w:ascii="Times New Roman" w:hAnsi="Times New Roman"/>
          <w:sz w:val="24"/>
          <w:szCs w:val="24"/>
        </w:rPr>
        <w:t>,</w:t>
      </w:r>
      <w:r w:rsidR="00716577" w:rsidRPr="00C87A5F">
        <w:rPr>
          <w:rFonts w:ascii="Times New Roman" w:hAnsi="Times New Roman"/>
          <w:sz w:val="24"/>
          <w:szCs w:val="24"/>
        </w:rPr>
        <w:t xml:space="preserve"> после ч</w:t>
      </w:r>
      <w:r w:rsidR="00130ED1" w:rsidRPr="00C87A5F">
        <w:rPr>
          <w:rFonts w:ascii="Times New Roman" w:hAnsi="Times New Roman"/>
          <w:sz w:val="24"/>
          <w:szCs w:val="24"/>
        </w:rPr>
        <w:t>его выбрать кружочек</w:t>
      </w:r>
      <w:r w:rsidR="00716577" w:rsidRPr="00C87A5F">
        <w:rPr>
          <w:rFonts w:ascii="Times New Roman" w:hAnsi="Times New Roman"/>
          <w:sz w:val="24"/>
          <w:szCs w:val="24"/>
        </w:rPr>
        <w:t xml:space="preserve"> «поиск контактов»» (рис. 12), а затем ввести имя пользователя в поисковой строке.</w:t>
      </w:r>
      <w:r w:rsidR="00716577">
        <w:rPr>
          <w:rFonts w:ascii="Times New Roman" w:hAnsi="Times New Roman"/>
          <w:sz w:val="24"/>
          <w:szCs w:val="24"/>
        </w:rPr>
        <w:t xml:space="preserve"> </w:t>
      </w:r>
    </w:p>
    <w:p w14:paraId="29E3A190" w14:textId="45238381" w:rsidR="004D21C8" w:rsidRPr="00C87A5F" w:rsidRDefault="00DB2AFB" w:rsidP="0098248A">
      <w:pPr>
        <w:spacing w:before="120" w:after="120"/>
        <w:ind w:firstLine="567"/>
        <w:jc w:val="center"/>
        <w:rPr>
          <w:rFonts w:ascii="Times New Roman" w:hAnsi="Times New Roman"/>
          <w:i/>
          <w:sz w:val="24"/>
          <w:szCs w:val="24"/>
        </w:rPr>
      </w:pPr>
      <w:r>
        <w:rPr>
          <w:noProof/>
        </w:rPr>
        <w:lastRenderedPageBreak/>
        <w:pict w14:anchorId="2E7B65B2">
          <v:shape id="_x0000_s1071" type="#_x0000_t75" style="position:absolute;left:0;text-align:left;margin-left:28.2pt;margin-top:.35pt;width:434.5pt;height:244.5pt;z-index:251724800;mso-position-horizontal:absolute;mso-position-horizontal-relative:text;mso-position-vertical:absolute;mso-position-vertical-relative:text;mso-width-relative:page;mso-height-relative:page">
            <v:imagedata r:id="rId27" o:title="Снимок экрана (275)"/>
            <w10:wrap type="topAndBottom"/>
          </v:shape>
        </w:pict>
      </w:r>
      <w:r w:rsidR="004D21C8" w:rsidRPr="00C87A5F">
        <w:rPr>
          <w:rFonts w:ascii="Times New Roman" w:hAnsi="Times New Roman"/>
          <w:sz w:val="24"/>
          <w:szCs w:val="24"/>
        </w:rPr>
        <w:t xml:space="preserve">  </w:t>
      </w:r>
      <w:r w:rsidR="004D21C8" w:rsidRPr="00C87A5F">
        <w:rPr>
          <w:rFonts w:ascii="Times New Roman" w:hAnsi="Times New Roman"/>
          <w:i/>
          <w:sz w:val="24"/>
          <w:szCs w:val="24"/>
        </w:rPr>
        <w:t xml:space="preserve">Рисунок </w:t>
      </w:r>
      <w:r w:rsidR="00421ADD" w:rsidRPr="00421ADD">
        <w:rPr>
          <w:rFonts w:ascii="Times New Roman" w:hAnsi="Times New Roman"/>
          <w:i/>
          <w:sz w:val="24"/>
          <w:szCs w:val="24"/>
        </w:rPr>
        <w:t>1</w:t>
      </w:r>
      <w:r w:rsidR="00421ADD">
        <w:rPr>
          <w:rFonts w:ascii="Times New Roman" w:hAnsi="Times New Roman"/>
          <w:i/>
          <w:sz w:val="24"/>
          <w:szCs w:val="24"/>
        </w:rPr>
        <w:t>5</w:t>
      </w:r>
      <w:r w:rsidR="00421ADD" w:rsidRPr="00421ADD">
        <w:rPr>
          <w:rFonts w:ascii="Times New Roman" w:hAnsi="Times New Roman"/>
          <w:i/>
          <w:sz w:val="24"/>
          <w:szCs w:val="24"/>
        </w:rPr>
        <w:t>.</w:t>
      </w:r>
      <w:r w:rsidR="004D21C8" w:rsidRPr="00C87A5F">
        <w:rPr>
          <w:rFonts w:ascii="Times New Roman" w:hAnsi="Times New Roman"/>
          <w:i/>
          <w:sz w:val="24"/>
          <w:szCs w:val="24"/>
        </w:rPr>
        <w:t xml:space="preserve"> Добавление контактов в список друзей</w:t>
      </w:r>
    </w:p>
    <w:p w14:paraId="1CB9D679" w14:textId="315AAB4A" w:rsidR="004D21C8" w:rsidRDefault="004D21C8" w:rsidP="0098248A">
      <w:pPr>
        <w:spacing w:before="120" w:after="120"/>
        <w:ind w:firstLine="567"/>
        <w:jc w:val="both"/>
        <w:rPr>
          <w:rFonts w:ascii="Times New Roman" w:hAnsi="Times New Roman"/>
          <w:sz w:val="24"/>
          <w:szCs w:val="24"/>
        </w:rPr>
      </w:pPr>
      <w:r w:rsidRPr="00C87A5F">
        <w:rPr>
          <w:rFonts w:ascii="Times New Roman" w:hAnsi="Times New Roman"/>
          <w:sz w:val="24"/>
          <w:szCs w:val="24"/>
        </w:rPr>
        <w:t>После того, как вы выберите контакт,</w:t>
      </w:r>
      <w:r w:rsidR="00716577" w:rsidRPr="00C87A5F">
        <w:rPr>
          <w:rFonts w:ascii="Times New Roman" w:hAnsi="Times New Roman"/>
          <w:sz w:val="24"/>
          <w:szCs w:val="24"/>
        </w:rPr>
        <w:t xml:space="preserve"> снизу будут выведены все пользователи с таким именем.</w:t>
      </w:r>
      <w:r w:rsidR="003972C1">
        <w:rPr>
          <w:rFonts w:ascii="Times New Roman" w:hAnsi="Times New Roman"/>
          <w:sz w:val="24"/>
          <w:szCs w:val="24"/>
        </w:rPr>
        <w:t xml:space="preserve"> </w:t>
      </w:r>
      <w:r w:rsidR="00DA303A">
        <w:rPr>
          <w:rFonts w:ascii="Times New Roman" w:hAnsi="Times New Roman"/>
          <w:sz w:val="24"/>
          <w:szCs w:val="24"/>
        </w:rPr>
        <w:t xml:space="preserve">Слева от </w:t>
      </w:r>
      <w:r w:rsidR="003972C1">
        <w:rPr>
          <w:rFonts w:ascii="Times New Roman" w:hAnsi="Times New Roman"/>
          <w:sz w:val="24"/>
          <w:szCs w:val="24"/>
        </w:rPr>
        <w:t>имени нажмите «+»</w:t>
      </w:r>
    </w:p>
    <w:p w14:paraId="7A6EA264" w14:textId="6958B590" w:rsidR="00130ED1" w:rsidRPr="00C87A5F" w:rsidRDefault="00DB2AFB" w:rsidP="0098248A">
      <w:pPr>
        <w:spacing w:before="120" w:after="120"/>
        <w:ind w:firstLine="567"/>
        <w:jc w:val="both"/>
        <w:rPr>
          <w:rFonts w:ascii="Times New Roman" w:hAnsi="Times New Roman"/>
          <w:sz w:val="24"/>
          <w:szCs w:val="24"/>
        </w:rPr>
      </w:pPr>
      <w:r>
        <w:rPr>
          <w:noProof/>
        </w:rPr>
        <w:pict w14:anchorId="70FB5C3D">
          <v:shape id="_x0000_s1072" type="#_x0000_t75" style="position:absolute;left:0;text-align:left;margin-left:26.25pt;margin-top:64.35pt;width:417pt;height:234.6pt;z-index:251726848;mso-position-horizontal-relative:text;mso-position-vertical-relative:text;mso-width-relative:page;mso-height-relative:page">
            <v:imagedata r:id="rId28" o:title="Снимок экрана (277)"/>
            <w10:wrap type="topAndBottom"/>
          </v:shape>
        </w:pict>
      </w:r>
      <w:r w:rsidR="009A1962" w:rsidRPr="00C87A5F">
        <w:rPr>
          <w:rFonts w:ascii="Times New Roman" w:hAnsi="Times New Roman"/>
          <w:sz w:val="24"/>
          <w:szCs w:val="24"/>
        </w:rPr>
        <w:t>Для под</w:t>
      </w:r>
      <w:r w:rsidR="00282833" w:rsidRPr="00C87A5F">
        <w:rPr>
          <w:rFonts w:ascii="Times New Roman" w:hAnsi="Times New Roman"/>
          <w:sz w:val="24"/>
          <w:szCs w:val="24"/>
        </w:rPr>
        <w:t>к</w:t>
      </w:r>
      <w:r w:rsidR="009A1962" w:rsidRPr="00C87A5F">
        <w:rPr>
          <w:rFonts w:ascii="Times New Roman" w:hAnsi="Times New Roman"/>
          <w:sz w:val="24"/>
          <w:szCs w:val="24"/>
        </w:rPr>
        <w:t>лючения соц. сети «</w:t>
      </w:r>
      <w:r w:rsidR="00282833" w:rsidRPr="00C87A5F">
        <w:rPr>
          <w:rFonts w:ascii="Times New Roman" w:hAnsi="Times New Roman"/>
          <w:sz w:val="24"/>
          <w:szCs w:val="24"/>
        </w:rPr>
        <w:t>ВК</w:t>
      </w:r>
      <w:r w:rsidR="009A1962" w:rsidRPr="00C87A5F">
        <w:rPr>
          <w:rFonts w:ascii="Times New Roman" w:hAnsi="Times New Roman"/>
          <w:sz w:val="24"/>
          <w:szCs w:val="24"/>
        </w:rPr>
        <w:t xml:space="preserve">онтакте» </w:t>
      </w:r>
      <w:r w:rsidR="00130ED1" w:rsidRPr="00C87A5F">
        <w:rPr>
          <w:rFonts w:ascii="Times New Roman" w:hAnsi="Times New Roman"/>
          <w:sz w:val="24"/>
          <w:szCs w:val="24"/>
        </w:rPr>
        <w:t xml:space="preserve">перейдите во вкладку «учётная запись». После введите </w:t>
      </w:r>
      <w:r w:rsidR="00130ED1" w:rsidRPr="00C87A5F">
        <w:rPr>
          <w:rFonts w:ascii="Times New Roman" w:hAnsi="Times New Roman"/>
          <w:sz w:val="24"/>
          <w:szCs w:val="24"/>
          <w:lang w:val="en-US"/>
        </w:rPr>
        <w:t>id</w:t>
      </w:r>
      <w:r w:rsidR="00130ED1" w:rsidRPr="00C87A5F">
        <w:rPr>
          <w:rFonts w:ascii="Times New Roman" w:hAnsi="Times New Roman"/>
          <w:sz w:val="24"/>
          <w:szCs w:val="24"/>
        </w:rPr>
        <w:t xml:space="preserve"> вашей страницы, логин, пароль и нажмите кнопку «добавить учётную запись». Для добавления друзей из «</w:t>
      </w:r>
      <w:r w:rsidR="00282833" w:rsidRPr="00C87A5F">
        <w:rPr>
          <w:rFonts w:ascii="Times New Roman" w:hAnsi="Times New Roman"/>
          <w:sz w:val="24"/>
          <w:szCs w:val="24"/>
        </w:rPr>
        <w:t>ВК</w:t>
      </w:r>
      <w:r w:rsidR="00130ED1" w:rsidRPr="00C87A5F">
        <w:rPr>
          <w:rFonts w:ascii="Times New Roman" w:hAnsi="Times New Roman"/>
          <w:sz w:val="24"/>
          <w:szCs w:val="24"/>
        </w:rPr>
        <w:t>онтакте» порядок действия точно такой же, как и в предыдущем шаге.</w:t>
      </w:r>
    </w:p>
    <w:p w14:paraId="244B48A2" w14:textId="72BABA7C" w:rsidR="00130ED1" w:rsidRPr="00F51838" w:rsidRDefault="00421ADD" w:rsidP="0098248A">
      <w:pPr>
        <w:spacing w:before="120" w:after="120"/>
        <w:ind w:firstLine="567"/>
        <w:jc w:val="center"/>
        <w:rPr>
          <w:rFonts w:ascii="Times New Roman" w:hAnsi="Times New Roman"/>
          <w:i/>
          <w:sz w:val="24"/>
          <w:szCs w:val="24"/>
        </w:rPr>
      </w:pPr>
      <w:r>
        <w:rPr>
          <w:rFonts w:ascii="Times New Roman" w:hAnsi="Times New Roman"/>
          <w:i/>
          <w:sz w:val="24"/>
          <w:szCs w:val="24"/>
        </w:rPr>
        <w:t>Рис. 16.</w:t>
      </w:r>
      <w:r w:rsidR="00130ED1" w:rsidRPr="00C87A5F">
        <w:rPr>
          <w:rFonts w:ascii="Times New Roman" w:hAnsi="Times New Roman"/>
          <w:i/>
          <w:sz w:val="24"/>
          <w:szCs w:val="24"/>
        </w:rPr>
        <w:t xml:space="preserve"> Привязка соц. сети «</w:t>
      </w:r>
      <w:r w:rsidR="00282833" w:rsidRPr="00C87A5F">
        <w:rPr>
          <w:rFonts w:ascii="Times New Roman" w:hAnsi="Times New Roman"/>
          <w:i/>
          <w:sz w:val="24"/>
          <w:szCs w:val="24"/>
        </w:rPr>
        <w:t>ВК</w:t>
      </w:r>
      <w:r w:rsidR="00130ED1" w:rsidRPr="00C87A5F">
        <w:rPr>
          <w:rFonts w:ascii="Times New Roman" w:hAnsi="Times New Roman"/>
          <w:i/>
          <w:sz w:val="24"/>
          <w:szCs w:val="24"/>
        </w:rPr>
        <w:t>онтакте» к аккаунту</w:t>
      </w:r>
    </w:p>
    <w:p w14:paraId="6DFE2958" w14:textId="75943938" w:rsidR="003F6A8F" w:rsidRPr="003F6A8F" w:rsidRDefault="00550B2E" w:rsidP="000B7987">
      <w:pPr>
        <w:pStyle w:val="2"/>
        <w:spacing w:before="120" w:after="120"/>
        <w:ind w:firstLine="567"/>
        <w:rPr>
          <w:rFonts w:ascii="Times New Roman" w:hAnsi="Times New Roman"/>
          <w:b/>
          <w:color w:val="000000" w:themeColor="text1"/>
          <w:sz w:val="28"/>
          <w:szCs w:val="28"/>
        </w:rPr>
      </w:pPr>
      <w:bookmarkStart w:id="54" w:name="_Toc9417490"/>
      <w:r>
        <w:rPr>
          <w:rFonts w:ascii="Times New Roman" w:hAnsi="Times New Roman"/>
          <w:b/>
          <w:color w:val="000000" w:themeColor="text1"/>
          <w:sz w:val="28"/>
          <w:szCs w:val="28"/>
        </w:rPr>
        <w:lastRenderedPageBreak/>
        <w:t>4</w:t>
      </w:r>
      <w:r w:rsidR="0017664E">
        <w:rPr>
          <w:rFonts w:ascii="Times New Roman" w:hAnsi="Times New Roman"/>
          <w:b/>
          <w:color w:val="000000" w:themeColor="text1"/>
          <w:sz w:val="28"/>
          <w:szCs w:val="28"/>
        </w:rPr>
        <w:t>.4</w:t>
      </w:r>
      <w:r w:rsidR="00435FD0">
        <w:rPr>
          <w:rFonts w:ascii="Times New Roman" w:hAnsi="Times New Roman"/>
          <w:b/>
          <w:color w:val="000000" w:themeColor="text1"/>
          <w:sz w:val="28"/>
          <w:szCs w:val="28"/>
        </w:rPr>
        <w:t>.</w:t>
      </w:r>
      <w:r w:rsidR="003F6A8F" w:rsidRPr="003F6A8F">
        <w:rPr>
          <w:rFonts w:ascii="Times New Roman" w:hAnsi="Times New Roman"/>
          <w:b/>
          <w:color w:val="000000" w:themeColor="text1"/>
          <w:sz w:val="28"/>
          <w:szCs w:val="28"/>
        </w:rPr>
        <w:t xml:space="preserve"> Привязка номера телефона</w:t>
      </w:r>
      <w:bookmarkEnd w:id="54"/>
    </w:p>
    <w:p w14:paraId="7798CFAB" w14:textId="33CA0B7B" w:rsidR="004D21C8" w:rsidRDefault="00DB2AFB" w:rsidP="0098248A">
      <w:pPr>
        <w:spacing w:before="120" w:after="120"/>
        <w:ind w:firstLine="567"/>
        <w:jc w:val="both"/>
        <w:rPr>
          <w:rFonts w:ascii="Times New Roman" w:hAnsi="Times New Roman"/>
          <w:sz w:val="24"/>
          <w:szCs w:val="24"/>
        </w:rPr>
      </w:pPr>
      <w:r>
        <w:rPr>
          <w:noProof/>
        </w:rPr>
        <w:pict w14:anchorId="5D08FF72">
          <v:shape id="_x0000_s1080" type="#_x0000_t75" style="position:absolute;left:0;text-align:left;margin-left:29.45pt;margin-top:99.7pt;width:407.9pt;height:220pt;z-index:251738112;mso-position-horizontal-relative:text;mso-position-vertical-relative:text;mso-width-relative:page;mso-height-relative:page">
            <v:imagedata r:id="rId29" o:title="Снимок экрана (278)"/>
            <w10:wrap type="topAndBottom"/>
          </v:shape>
        </w:pict>
      </w:r>
      <w:r w:rsidR="004D21C8">
        <w:rPr>
          <w:rFonts w:ascii="Times New Roman" w:hAnsi="Times New Roman"/>
          <w:sz w:val="24"/>
          <w:szCs w:val="24"/>
        </w:rPr>
        <w:t>Для добавления номера мобильного телефона, на который будут приходить сообщения, написанные с помощью программы «</w:t>
      </w:r>
      <w:r w:rsidR="004D21C8">
        <w:rPr>
          <w:rFonts w:ascii="Times New Roman" w:hAnsi="Times New Roman"/>
          <w:sz w:val="24"/>
          <w:szCs w:val="24"/>
          <w:lang w:val="en-US"/>
        </w:rPr>
        <w:t>Neurochat</w:t>
      </w:r>
      <w:r w:rsidR="004D21C8">
        <w:rPr>
          <w:rFonts w:ascii="Times New Roman" w:hAnsi="Times New Roman"/>
          <w:sz w:val="24"/>
          <w:szCs w:val="24"/>
        </w:rPr>
        <w:t>», а также тревожные сообщения и сообщения, информирующем о состоянии («Хочу есть», «Хочу спать» и.т.д.), нужно вести номер мобильного телефона в строку «Телефон доверенного лица», а затем нажать кнопку «Сохранить»</w:t>
      </w:r>
      <w:r w:rsidR="00660F78">
        <w:rPr>
          <w:rFonts w:ascii="Times New Roman" w:hAnsi="Times New Roman"/>
          <w:sz w:val="24"/>
          <w:szCs w:val="24"/>
        </w:rPr>
        <w:t>.</w:t>
      </w:r>
      <w:r w:rsidR="004D21C8">
        <w:rPr>
          <w:rFonts w:ascii="Times New Roman" w:hAnsi="Times New Roman"/>
          <w:sz w:val="24"/>
          <w:szCs w:val="24"/>
        </w:rPr>
        <w:t xml:space="preserve"> (</w:t>
      </w:r>
      <w:r w:rsidR="00653D18">
        <w:rPr>
          <w:rFonts w:ascii="Times New Roman" w:hAnsi="Times New Roman"/>
          <w:sz w:val="24"/>
          <w:szCs w:val="24"/>
        </w:rPr>
        <w:t>рис. 17</w:t>
      </w:r>
      <w:r w:rsidR="00986C17">
        <w:rPr>
          <w:rFonts w:ascii="Times New Roman" w:hAnsi="Times New Roman"/>
          <w:sz w:val="24"/>
          <w:szCs w:val="24"/>
        </w:rPr>
        <w:t>)</w:t>
      </w:r>
      <w:r w:rsidR="00660F78">
        <w:rPr>
          <w:rFonts w:ascii="Times New Roman" w:hAnsi="Times New Roman"/>
          <w:sz w:val="24"/>
          <w:szCs w:val="24"/>
        </w:rPr>
        <w:t>. Также здесь вы можете изменить фамилию, имя и добавить фотографию</w:t>
      </w:r>
      <w:r w:rsidR="00986C17">
        <w:rPr>
          <w:rFonts w:ascii="Times New Roman" w:hAnsi="Times New Roman"/>
          <w:sz w:val="24"/>
          <w:szCs w:val="24"/>
        </w:rPr>
        <w:t>.</w:t>
      </w:r>
    </w:p>
    <w:p w14:paraId="3C63D366" w14:textId="404142BE" w:rsidR="004D21C8" w:rsidRDefault="00653D18" w:rsidP="0098248A">
      <w:pPr>
        <w:spacing w:before="120" w:after="120" w:line="259" w:lineRule="auto"/>
        <w:jc w:val="center"/>
        <w:rPr>
          <w:rFonts w:ascii="Times New Roman" w:hAnsi="Times New Roman"/>
          <w:i/>
          <w:sz w:val="24"/>
          <w:szCs w:val="24"/>
        </w:rPr>
      </w:pPr>
      <w:r>
        <w:rPr>
          <w:rFonts w:ascii="Times New Roman" w:hAnsi="Times New Roman"/>
          <w:i/>
          <w:sz w:val="24"/>
          <w:szCs w:val="24"/>
        </w:rPr>
        <w:t>Рисунок 17</w:t>
      </w:r>
      <w:r w:rsidR="004D21C8" w:rsidRPr="00C87A5F">
        <w:rPr>
          <w:rFonts w:ascii="Times New Roman" w:hAnsi="Times New Roman"/>
          <w:i/>
          <w:sz w:val="24"/>
          <w:szCs w:val="24"/>
        </w:rPr>
        <w:t>. Добавление номера мобильного телефона</w:t>
      </w:r>
    </w:p>
    <w:p w14:paraId="25CDEEA9" w14:textId="23448FA1" w:rsidR="0047409F" w:rsidRPr="00193FE4" w:rsidRDefault="00550B2E" w:rsidP="000B7987">
      <w:pPr>
        <w:pStyle w:val="2"/>
        <w:spacing w:before="120" w:after="120"/>
        <w:ind w:firstLine="567"/>
        <w:rPr>
          <w:rFonts w:ascii="Times New Roman" w:hAnsi="Times New Roman"/>
          <w:b/>
          <w:color w:val="000000" w:themeColor="text1"/>
          <w:sz w:val="28"/>
          <w:szCs w:val="28"/>
        </w:rPr>
      </w:pPr>
      <w:bookmarkStart w:id="55" w:name="_4.5._Настройка_сетевого"/>
      <w:bookmarkStart w:id="56" w:name="_Toc9417491"/>
      <w:bookmarkEnd w:id="55"/>
      <w:r>
        <w:rPr>
          <w:rFonts w:ascii="Times New Roman" w:hAnsi="Times New Roman"/>
          <w:b/>
          <w:color w:val="000000" w:themeColor="text1"/>
          <w:sz w:val="28"/>
          <w:szCs w:val="28"/>
        </w:rPr>
        <w:t>4</w:t>
      </w:r>
      <w:r w:rsidR="001D1989">
        <w:rPr>
          <w:rFonts w:ascii="Times New Roman" w:hAnsi="Times New Roman"/>
          <w:b/>
          <w:color w:val="000000" w:themeColor="text1"/>
          <w:sz w:val="28"/>
          <w:szCs w:val="28"/>
        </w:rPr>
        <w:t>.</w:t>
      </w:r>
      <w:r w:rsidR="0017664E">
        <w:rPr>
          <w:rFonts w:ascii="Times New Roman" w:hAnsi="Times New Roman"/>
          <w:b/>
          <w:color w:val="000000" w:themeColor="text1"/>
          <w:sz w:val="28"/>
          <w:szCs w:val="28"/>
        </w:rPr>
        <w:t>5</w:t>
      </w:r>
      <w:r w:rsidR="00435FD0">
        <w:rPr>
          <w:rFonts w:ascii="Times New Roman" w:hAnsi="Times New Roman"/>
          <w:b/>
          <w:color w:val="000000" w:themeColor="text1"/>
          <w:sz w:val="28"/>
          <w:szCs w:val="28"/>
        </w:rPr>
        <w:t>.</w:t>
      </w:r>
      <w:r w:rsidR="00193FE4" w:rsidRPr="00193FE4">
        <w:rPr>
          <w:rFonts w:ascii="Times New Roman" w:hAnsi="Times New Roman"/>
          <w:b/>
          <w:color w:val="000000" w:themeColor="text1"/>
          <w:sz w:val="28"/>
          <w:szCs w:val="28"/>
        </w:rPr>
        <w:t xml:space="preserve"> Настройка сетевого подключения</w:t>
      </w:r>
      <w:bookmarkEnd w:id="56"/>
      <w:r w:rsidR="00193FE4" w:rsidRPr="00193FE4">
        <w:rPr>
          <w:rFonts w:ascii="Times New Roman" w:hAnsi="Times New Roman"/>
          <w:b/>
          <w:color w:val="000000" w:themeColor="text1"/>
          <w:sz w:val="28"/>
          <w:szCs w:val="28"/>
        </w:rPr>
        <w:t xml:space="preserve"> </w:t>
      </w:r>
    </w:p>
    <w:p w14:paraId="35742D8F" w14:textId="77777777" w:rsidR="00193FE4" w:rsidRPr="0047491F" w:rsidRDefault="00193FE4"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 xml:space="preserve">Подключить </w:t>
      </w:r>
      <w:r w:rsidRPr="0047491F">
        <w:rPr>
          <w:rFonts w:ascii="Times New Roman" w:hAnsi="Times New Roman"/>
          <w:sz w:val="24"/>
          <w:szCs w:val="24"/>
          <w:lang w:val="en-US"/>
        </w:rPr>
        <w:t>Wi</w:t>
      </w:r>
      <w:r w:rsidRPr="0047491F">
        <w:rPr>
          <w:rFonts w:ascii="Times New Roman" w:hAnsi="Times New Roman"/>
          <w:sz w:val="24"/>
          <w:szCs w:val="24"/>
        </w:rPr>
        <w:t>-</w:t>
      </w:r>
      <w:r w:rsidRPr="0047491F">
        <w:rPr>
          <w:rFonts w:ascii="Times New Roman" w:hAnsi="Times New Roman"/>
          <w:sz w:val="24"/>
          <w:szCs w:val="24"/>
          <w:lang w:val="en-US"/>
        </w:rPr>
        <w:t>Fi</w:t>
      </w:r>
      <w:r w:rsidRPr="0047491F">
        <w:rPr>
          <w:rFonts w:ascii="Times New Roman" w:hAnsi="Times New Roman"/>
          <w:sz w:val="24"/>
          <w:szCs w:val="24"/>
        </w:rPr>
        <w:t xml:space="preserve"> адаптер к компьютеру (если нет встроенного).</w:t>
      </w:r>
    </w:p>
    <w:p w14:paraId="4504855D" w14:textId="77777777" w:rsidR="00193FE4" w:rsidRPr="0047491F" w:rsidRDefault="00193FE4"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 xml:space="preserve">Настроить Wi-Fi соединение (в соответствии с инструкцией на программное обеспечение компьютера или </w:t>
      </w:r>
      <w:r w:rsidRPr="0047491F">
        <w:rPr>
          <w:rFonts w:ascii="Times New Roman" w:hAnsi="Times New Roman"/>
          <w:sz w:val="24"/>
          <w:szCs w:val="24"/>
          <w:lang w:val="en-US"/>
        </w:rPr>
        <w:t>Wi</w:t>
      </w:r>
      <w:r w:rsidRPr="0047491F">
        <w:rPr>
          <w:rFonts w:ascii="Times New Roman" w:hAnsi="Times New Roman"/>
          <w:sz w:val="24"/>
          <w:szCs w:val="24"/>
        </w:rPr>
        <w:t>-</w:t>
      </w:r>
      <w:r w:rsidRPr="0047491F">
        <w:rPr>
          <w:rFonts w:ascii="Times New Roman" w:hAnsi="Times New Roman"/>
          <w:sz w:val="24"/>
          <w:szCs w:val="24"/>
          <w:lang w:val="en-US"/>
        </w:rPr>
        <w:t>Fi</w:t>
      </w:r>
      <w:r w:rsidRPr="0047491F">
        <w:rPr>
          <w:rFonts w:ascii="Times New Roman" w:hAnsi="Times New Roman"/>
          <w:sz w:val="24"/>
          <w:szCs w:val="24"/>
        </w:rPr>
        <w:t xml:space="preserve"> адаптера).</w:t>
      </w:r>
    </w:p>
    <w:p w14:paraId="597D2663" w14:textId="77777777" w:rsidR="00193FE4" w:rsidRPr="0047491F" w:rsidRDefault="00193FE4"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 xml:space="preserve">Включить усилитель нейрогарнитуры (вставить в блок усилителя аккумулятор, обращая внимание на полярность, 2 раза слегка стукнуть по верхней части устройства, убедиться, что светодиод «Connected» моргает зеленым). </w:t>
      </w:r>
    </w:p>
    <w:p w14:paraId="3136897E" w14:textId="2A8AAAAE" w:rsidR="00193FE4" w:rsidRDefault="00193FE4"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Подключитьс</w:t>
      </w:r>
      <w:r>
        <w:rPr>
          <w:rFonts w:ascii="Times New Roman" w:hAnsi="Times New Roman"/>
          <w:sz w:val="24"/>
          <w:szCs w:val="24"/>
        </w:rPr>
        <w:t>я к точке доступа Wi-Fi (рис.</w:t>
      </w:r>
      <w:r w:rsidR="00976FDB">
        <w:rPr>
          <w:rFonts w:ascii="Times New Roman" w:hAnsi="Times New Roman"/>
          <w:sz w:val="24"/>
          <w:szCs w:val="24"/>
        </w:rPr>
        <w:t xml:space="preserve"> </w:t>
      </w:r>
      <w:r w:rsidR="00653D18">
        <w:rPr>
          <w:rFonts w:ascii="Times New Roman" w:hAnsi="Times New Roman"/>
          <w:sz w:val="24"/>
          <w:szCs w:val="24"/>
        </w:rPr>
        <w:t>18</w:t>
      </w:r>
      <w:r w:rsidRPr="0047491F">
        <w:rPr>
          <w:rFonts w:ascii="Times New Roman" w:hAnsi="Times New Roman"/>
          <w:sz w:val="24"/>
          <w:szCs w:val="24"/>
        </w:rPr>
        <w:t xml:space="preserve">). Имя устройства начинается на «EEG8_». </w:t>
      </w:r>
      <w:r w:rsidR="00DA303A">
        <w:rPr>
          <w:rFonts w:ascii="Times New Roman" w:hAnsi="Times New Roman"/>
          <w:sz w:val="24"/>
          <w:szCs w:val="24"/>
        </w:rPr>
        <w:t>При первичном подключении и</w:t>
      </w:r>
      <w:r w:rsidRPr="0047491F">
        <w:rPr>
          <w:rFonts w:ascii="Times New Roman" w:hAnsi="Times New Roman"/>
          <w:sz w:val="24"/>
          <w:szCs w:val="24"/>
        </w:rPr>
        <w:t xml:space="preserve">спользовать для подключения пароль </w:t>
      </w:r>
      <w:r w:rsidRPr="009A3B7E">
        <w:rPr>
          <w:rFonts w:ascii="Times New Roman" w:hAnsi="Times New Roman"/>
          <w:b/>
          <w:sz w:val="28"/>
          <w:szCs w:val="28"/>
        </w:rPr>
        <w:t>«neurochat»</w:t>
      </w:r>
      <w:r w:rsidR="009A3B7E">
        <w:rPr>
          <w:rFonts w:ascii="Times New Roman" w:hAnsi="Times New Roman"/>
          <w:b/>
          <w:sz w:val="28"/>
          <w:szCs w:val="28"/>
        </w:rPr>
        <w:t xml:space="preserve"> (вводится строчными латинскими буквами, как показано на рисунке 18)</w:t>
      </w:r>
      <w:r w:rsidRPr="009A3B7E">
        <w:rPr>
          <w:rFonts w:ascii="Times New Roman" w:hAnsi="Times New Roman"/>
          <w:b/>
          <w:sz w:val="28"/>
          <w:szCs w:val="28"/>
        </w:rPr>
        <w:t>.</w:t>
      </w:r>
    </w:p>
    <w:p w14:paraId="6155478B" w14:textId="77777777" w:rsidR="00812F17" w:rsidRPr="00812F17" w:rsidRDefault="00812F17" w:rsidP="0098248A">
      <w:pPr>
        <w:spacing w:before="120" w:after="120"/>
        <w:ind w:firstLine="567"/>
        <w:jc w:val="both"/>
        <w:rPr>
          <w:rFonts w:ascii="Times New Roman" w:hAnsi="Times New Roman"/>
          <w:sz w:val="24"/>
          <w:szCs w:val="24"/>
        </w:rPr>
      </w:pPr>
    </w:p>
    <w:p w14:paraId="14458556" w14:textId="11FBD5FE" w:rsidR="00193FE4" w:rsidRPr="0047491F" w:rsidRDefault="00DA303A" w:rsidP="0098248A">
      <w:pPr>
        <w:spacing w:before="120" w:after="120"/>
        <w:ind w:firstLine="567"/>
        <w:jc w:val="center"/>
        <w:rPr>
          <w:rFonts w:ascii="Times New Roman" w:hAnsi="Times New Roman"/>
          <w:sz w:val="24"/>
          <w:szCs w:val="24"/>
        </w:rPr>
      </w:pPr>
      <w:r w:rsidRPr="00DA303A">
        <w:rPr>
          <w:rFonts w:ascii="Times New Roman" w:hAnsi="Times New Roman"/>
          <w:noProof/>
          <w:sz w:val="24"/>
          <w:szCs w:val="24"/>
          <w:lang w:eastAsia="ru-RU"/>
        </w:rPr>
        <w:lastRenderedPageBreak/>
        <w:drawing>
          <wp:anchor distT="0" distB="0" distL="114300" distR="114300" simplePos="0" relativeHeight="251809792" behindDoc="0" locked="0" layoutInCell="1" allowOverlap="1" wp14:anchorId="7FD49E19" wp14:editId="5528BADC">
            <wp:simplePos x="0" y="0"/>
            <wp:positionH relativeFrom="margin">
              <wp:posOffset>1700530</wp:posOffset>
            </wp:positionH>
            <wp:positionV relativeFrom="paragraph">
              <wp:posOffset>3175</wp:posOffset>
            </wp:positionV>
            <wp:extent cx="2540000" cy="8696325"/>
            <wp:effectExtent l="0" t="0" r="0" b="9525"/>
            <wp:wrapTopAndBottom/>
            <wp:docPr id="17" name="Рисунок 17" descr="C:\Users\yashchin\Pictures\Screenshots\Снимок экрана (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ashchin\Pictures\Screenshots\Снимок экрана (47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869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8F08F" w14:textId="59905AE5" w:rsidR="00193FE4" w:rsidRPr="0047491F" w:rsidRDefault="00653D18" w:rsidP="0098248A">
      <w:pPr>
        <w:pStyle w:val="aa"/>
        <w:spacing w:before="120" w:after="120"/>
        <w:ind w:firstLine="567"/>
        <w:jc w:val="center"/>
        <w:rPr>
          <w:rFonts w:ascii="Times New Roman" w:hAnsi="Times New Roman"/>
          <w:color w:val="auto"/>
          <w:sz w:val="24"/>
          <w:szCs w:val="24"/>
        </w:rPr>
      </w:pPr>
      <w:r>
        <w:rPr>
          <w:rFonts w:ascii="Times New Roman" w:hAnsi="Times New Roman"/>
          <w:color w:val="auto"/>
          <w:sz w:val="24"/>
          <w:szCs w:val="24"/>
        </w:rPr>
        <w:t>Рисунок 18</w:t>
      </w:r>
      <w:r w:rsidR="00193FE4" w:rsidRPr="0047491F">
        <w:rPr>
          <w:rFonts w:ascii="Times New Roman" w:hAnsi="Times New Roman"/>
          <w:color w:val="auto"/>
          <w:sz w:val="24"/>
          <w:szCs w:val="24"/>
        </w:rPr>
        <w:t xml:space="preserve">. Подключение нейрогарнитуры к </w:t>
      </w:r>
      <w:r w:rsidR="00193FE4" w:rsidRPr="0047491F">
        <w:rPr>
          <w:rFonts w:ascii="Times New Roman" w:hAnsi="Times New Roman"/>
          <w:color w:val="auto"/>
          <w:sz w:val="24"/>
          <w:szCs w:val="24"/>
          <w:lang w:val="en-US"/>
        </w:rPr>
        <w:t>Wi</w:t>
      </w:r>
      <w:r w:rsidR="00193FE4" w:rsidRPr="0047491F">
        <w:rPr>
          <w:rFonts w:ascii="Times New Roman" w:hAnsi="Times New Roman"/>
          <w:color w:val="auto"/>
          <w:sz w:val="24"/>
          <w:szCs w:val="24"/>
        </w:rPr>
        <w:t>-</w:t>
      </w:r>
      <w:r w:rsidR="00193FE4" w:rsidRPr="0047491F">
        <w:rPr>
          <w:rFonts w:ascii="Times New Roman" w:hAnsi="Times New Roman"/>
          <w:color w:val="auto"/>
          <w:sz w:val="24"/>
          <w:szCs w:val="24"/>
          <w:lang w:val="en-US"/>
        </w:rPr>
        <w:t>Fi</w:t>
      </w:r>
      <w:r w:rsidR="00193FE4" w:rsidRPr="0047491F">
        <w:rPr>
          <w:rFonts w:ascii="Times New Roman" w:hAnsi="Times New Roman"/>
          <w:color w:val="auto"/>
          <w:sz w:val="24"/>
          <w:szCs w:val="24"/>
        </w:rPr>
        <w:t xml:space="preserve"> </w:t>
      </w:r>
    </w:p>
    <w:p w14:paraId="39D18041" w14:textId="595A6141" w:rsidR="00193FE4" w:rsidRPr="0047491F" w:rsidRDefault="00DB2AFB" w:rsidP="0098248A">
      <w:pPr>
        <w:spacing w:before="120" w:after="120"/>
        <w:ind w:firstLine="567"/>
        <w:jc w:val="both"/>
        <w:rPr>
          <w:rFonts w:ascii="Times New Roman" w:hAnsi="Times New Roman"/>
          <w:sz w:val="24"/>
          <w:szCs w:val="24"/>
        </w:rPr>
      </w:pPr>
      <w:r>
        <w:rPr>
          <w:noProof/>
        </w:rPr>
        <w:lastRenderedPageBreak/>
        <w:pict w14:anchorId="30878086">
          <v:shape id="_x0000_s1115" type="#_x0000_t75" style="position:absolute;left:0;text-align:left;margin-left:-2.55pt;margin-top:37.1pt;width:430.5pt;height:304.5pt;z-index:251811840;mso-position-horizontal-relative:text;mso-position-vertical-relative:text;mso-width-relative:page;mso-height-relative:page">
            <v:imagedata r:id="rId31" o:title="dfsh"/>
            <w10:wrap type="topAndBottom"/>
          </v:shape>
        </w:pict>
      </w:r>
      <w:r w:rsidR="00193FE4" w:rsidRPr="0047491F">
        <w:rPr>
          <w:rFonts w:ascii="Times New Roman" w:hAnsi="Times New Roman"/>
          <w:sz w:val="24"/>
          <w:szCs w:val="24"/>
        </w:rPr>
        <w:t xml:space="preserve">Откройте меню «Пуск» и найдите «Панель управления» во вкладке «Служебные - </w:t>
      </w:r>
      <w:r w:rsidR="00193FE4" w:rsidRPr="0047491F">
        <w:rPr>
          <w:rFonts w:ascii="Times New Roman" w:hAnsi="Times New Roman"/>
          <w:sz w:val="24"/>
          <w:szCs w:val="24"/>
          <w:lang w:val="en-US"/>
        </w:rPr>
        <w:t>Windows</w:t>
      </w:r>
      <w:r w:rsidR="00193FE4" w:rsidRPr="0047491F">
        <w:rPr>
          <w:rFonts w:ascii="Times New Roman" w:hAnsi="Times New Roman"/>
          <w:sz w:val="24"/>
          <w:szCs w:val="24"/>
        </w:rPr>
        <w:t>» (р</w:t>
      </w:r>
      <w:r w:rsidR="00653D18">
        <w:rPr>
          <w:rFonts w:ascii="Times New Roman" w:hAnsi="Times New Roman"/>
          <w:sz w:val="24"/>
          <w:szCs w:val="24"/>
        </w:rPr>
        <w:t>ис. 19</w:t>
      </w:r>
      <w:r w:rsidR="00193FE4" w:rsidRPr="0047491F">
        <w:rPr>
          <w:rFonts w:ascii="Times New Roman" w:hAnsi="Times New Roman"/>
          <w:sz w:val="24"/>
          <w:szCs w:val="24"/>
        </w:rPr>
        <w:t xml:space="preserve">) </w:t>
      </w:r>
    </w:p>
    <w:p w14:paraId="35322371" w14:textId="6AC2683E" w:rsidR="00193FE4" w:rsidRPr="0047491F" w:rsidRDefault="00653D18"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19</w:t>
      </w:r>
      <w:r w:rsidR="00193FE4" w:rsidRPr="0047491F">
        <w:rPr>
          <w:rFonts w:ascii="Times New Roman" w:hAnsi="Times New Roman"/>
          <w:i/>
          <w:sz w:val="24"/>
          <w:szCs w:val="24"/>
        </w:rPr>
        <w:t>. Меню «Пуск» - Панель управления</w:t>
      </w:r>
    </w:p>
    <w:p w14:paraId="4507C975" w14:textId="61DF51C0" w:rsidR="00193FE4" w:rsidRPr="00402579" w:rsidRDefault="00402579" w:rsidP="00402579">
      <w:pPr>
        <w:spacing w:before="120" w:after="120"/>
        <w:ind w:firstLine="567"/>
        <w:jc w:val="both"/>
        <w:rPr>
          <w:rFonts w:ascii="Times New Roman" w:hAnsi="Times New Roman"/>
          <w:sz w:val="24"/>
          <w:szCs w:val="24"/>
        </w:rPr>
      </w:pPr>
      <w:r w:rsidRPr="0047491F">
        <w:rPr>
          <w:rFonts w:ascii="Times New Roman" w:hAnsi="Times New Roman"/>
          <w:noProof/>
          <w:sz w:val="24"/>
          <w:szCs w:val="24"/>
          <w:lang w:eastAsia="ru-RU"/>
        </w:rPr>
        <w:drawing>
          <wp:anchor distT="0" distB="0" distL="114300" distR="114300" simplePos="0" relativeHeight="251812864" behindDoc="0" locked="0" layoutInCell="1" allowOverlap="1" wp14:anchorId="5B9D3CD0" wp14:editId="635081E9">
            <wp:simplePos x="0" y="0"/>
            <wp:positionH relativeFrom="margin">
              <wp:align>right</wp:align>
            </wp:positionH>
            <wp:positionV relativeFrom="paragraph">
              <wp:posOffset>312420</wp:posOffset>
            </wp:positionV>
            <wp:extent cx="5932805" cy="3189605"/>
            <wp:effectExtent l="0" t="0" r="0" b="0"/>
            <wp:wrapTopAndBottom/>
            <wp:docPr id="12" name="Рисунок 12" descr="Снимок экрана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экрана (1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FE4" w:rsidRPr="0047491F">
        <w:rPr>
          <w:rFonts w:ascii="Times New Roman" w:hAnsi="Times New Roman"/>
          <w:sz w:val="24"/>
          <w:szCs w:val="24"/>
        </w:rPr>
        <w:t xml:space="preserve">В открывшемся окне нажмите на параметр </w:t>
      </w:r>
      <w:r w:rsidR="00653D18">
        <w:rPr>
          <w:rFonts w:ascii="Times New Roman" w:hAnsi="Times New Roman"/>
          <w:sz w:val="24"/>
          <w:szCs w:val="24"/>
        </w:rPr>
        <w:t>«Сеть и Интернет» (см. рис. 2</w:t>
      </w:r>
      <w:r w:rsidR="00653D18" w:rsidRPr="00653D18">
        <w:rPr>
          <w:rFonts w:ascii="Times New Roman" w:hAnsi="Times New Roman"/>
          <w:sz w:val="24"/>
          <w:szCs w:val="24"/>
        </w:rPr>
        <w:t>0</w:t>
      </w:r>
      <w:r>
        <w:rPr>
          <w:rFonts w:ascii="Times New Roman" w:hAnsi="Times New Roman"/>
          <w:sz w:val="24"/>
          <w:szCs w:val="24"/>
        </w:rPr>
        <w:t>)</w:t>
      </w:r>
      <w:r w:rsidRPr="00402579">
        <w:rPr>
          <w:rFonts w:ascii="Times New Roman" w:hAnsi="Times New Roman"/>
          <w:sz w:val="24"/>
          <w:szCs w:val="24"/>
        </w:rPr>
        <w:t>.</w:t>
      </w:r>
    </w:p>
    <w:p w14:paraId="56C8714F" w14:textId="7C3A23D7" w:rsidR="00193FE4" w:rsidRPr="0047491F" w:rsidRDefault="00653D18"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20</w:t>
      </w:r>
      <w:r w:rsidR="00193FE4" w:rsidRPr="0047491F">
        <w:rPr>
          <w:rFonts w:ascii="Times New Roman" w:hAnsi="Times New Roman"/>
          <w:i/>
          <w:sz w:val="24"/>
          <w:szCs w:val="24"/>
        </w:rPr>
        <w:t>. Сеть и Интернет в панели управления</w:t>
      </w:r>
    </w:p>
    <w:p w14:paraId="62AFBB70" w14:textId="69E2616D" w:rsidR="00193FE4" w:rsidRPr="0047491F" w:rsidRDefault="00976FDB" w:rsidP="0098248A">
      <w:pPr>
        <w:spacing w:before="120" w:after="120"/>
        <w:ind w:firstLine="567"/>
        <w:jc w:val="both"/>
        <w:rPr>
          <w:rFonts w:ascii="Times New Roman" w:hAnsi="Times New Roman"/>
          <w:sz w:val="24"/>
          <w:szCs w:val="24"/>
        </w:rPr>
      </w:pPr>
      <w:r w:rsidRPr="0047491F">
        <w:rPr>
          <w:noProof/>
          <w:lang w:eastAsia="ru-RU"/>
        </w:rPr>
        <w:lastRenderedPageBreak/>
        <w:drawing>
          <wp:anchor distT="0" distB="0" distL="114300" distR="114300" simplePos="0" relativeHeight="251671552" behindDoc="0" locked="0" layoutInCell="1" allowOverlap="1" wp14:anchorId="3AED78CE" wp14:editId="513A70A8">
            <wp:simplePos x="0" y="0"/>
            <wp:positionH relativeFrom="margin">
              <wp:align>right</wp:align>
            </wp:positionH>
            <wp:positionV relativeFrom="paragraph">
              <wp:posOffset>396875</wp:posOffset>
            </wp:positionV>
            <wp:extent cx="5932805" cy="2041525"/>
            <wp:effectExtent l="0" t="0" r="0" b="0"/>
            <wp:wrapTopAndBottom/>
            <wp:docPr id="15" name="Рисунок 15" descr="Снимок экрана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FE4" w:rsidRPr="0047491F">
        <w:rPr>
          <w:rFonts w:ascii="Times New Roman" w:hAnsi="Times New Roman"/>
          <w:sz w:val="24"/>
          <w:szCs w:val="24"/>
        </w:rPr>
        <w:t xml:space="preserve">Далее выбираем «Центр управления сетями </w:t>
      </w:r>
      <w:r w:rsidR="00653D18">
        <w:rPr>
          <w:rFonts w:ascii="Times New Roman" w:hAnsi="Times New Roman"/>
          <w:sz w:val="24"/>
          <w:szCs w:val="24"/>
        </w:rPr>
        <w:t>и общим доступом» (см. рис. 2</w:t>
      </w:r>
      <w:r w:rsidR="00653D18" w:rsidRPr="00653D18">
        <w:rPr>
          <w:rFonts w:ascii="Times New Roman" w:hAnsi="Times New Roman"/>
          <w:sz w:val="24"/>
          <w:szCs w:val="24"/>
        </w:rPr>
        <w:t>1</w:t>
      </w:r>
      <w:r w:rsidR="00193FE4" w:rsidRPr="0047491F">
        <w:rPr>
          <w:rFonts w:ascii="Times New Roman" w:hAnsi="Times New Roman"/>
          <w:sz w:val="24"/>
          <w:szCs w:val="24"/>
        </w:rPr>
        <w:t>)</w:t>
      </w:r>
    </w:p>
    <w:p w14:paraId="0AB6AC6E" w14:textId="79F0615D" w:rsidR="00193FE4" w:rsidRPr="0047491F" w:rsidRDefault="00695A5F"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21</w:t>
      </w:r>
      <w:r w:rsidR="00193FE4" w:rsidRPr="0047491F">
        <w:rPr>
          <w:rFonts w:ascii="Times New Roman" w:hAnsi="Times New Roman"/>
          <w:i/>
          <w:sz w:val="24"/>
          <w:szCs w:val="24"/>
        </w:rPr>
        <w:t>. «Центр управления сетями и общим доступом» во вкладке «сеть и интернет»</w:t>
      </w:r>
    </w:p>
    <w:p w14:paraId="1D01AB4A" w14:textId="4AA33EB5" w:rsidR="00193FE4" w:rsidRDefault="00193FE4"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В открывшемся окне выбираем пункт «Изменение пар</w:t>
      </w:r>
      <w:r w:rsidR="009915F0">
        <w:rPr>
          <w:rFonts w:ascii="Times New Roman" w:hAnsi="Times New Roman"/>
          <w:sz w:val="24"/>
          <w:szCs w:val="24"/>
        </w:rPr>
        <w:t>аметров адапте</w:t>
      </w:r>
      <w:r w:rsidR="00653D18">
        <w:rPr>
          <w:rFonts w:ascii="Times New Roman" w:hAnsi="Times New Roman"/>
          <w:sz w:val="24"/>
          <w:szCs w:val="24"/>
        </w:rPr>
        <w:t>ра» (см. рис. 2</w:t>
      </w:r>
      <w:r w:rsidR="00653D18" w:rsidRPr="00653D18">
        <w:rPr>
          <w:rFonts w:ascii="Times New Roman" w:hAnsi="Times New Roman"/>
          <w:sz w:val="24"/>
          <w:szCs w:val="24"/>
        </w:rPr>
        <w:t>2</w:t>
      </w:r>
      <w:r w:rsidRPr="0047491F">
        <w:rPr>
          <w:rFonts w:ascii="Times New Roman" w:hAnsi="Times New Roman"/>
          <w:sz w:val="24"/>
          <w:szCs w:val="24"/>
        </w:rPr>
        <w:t>)</w:t>
      </w:r>
    </w:p>
    <w:p w14:paraId="6414F99E" w14:textId="7285E178" w:rsidR="00193FE4" w:rsidRPr="0047491F" w:rsidRDefault="00193FE4" w:rsidP="0098248A">
      <w:pPr>
        <w:spacing w:before="120" w:after="120"/>
        <w:jc w:val="center"/>
        <w:rPr>
          <w:rFonts w:ascii="Times New Roman" w:hAnsi="Times New Roman"/>
          <w:i/>
          <w:sz w:val="24"/>
          <w:szCs w:val="24"/>
        </w:rPr>
      </w:pPr>
      <w:r w:rsidRPr="0047491F">
        <w:rPr>
          <w:i/>
          <w:noProof/>
          <w:lang w:eastAsia="ru-RU"/>
        </w:rPr>
        <w:drawing>
          <wp:anchor distT="0" distB="0" distL="114300" distR="114300" simplePos="0" relativeHeight="251672576" behindDoc="0" locked="0" layoutInCell="1" allowOverlap="1" wp14:anchorId="43404B0E" wp14:editId="5D66E5CA">
            <wp:simplePos x="0" y="0"/>
            <wp:positionH relativeFrom="column">
              <wp:posOffset>4445</wp:posOffset>
            </wp:positionH>
            <wp:positionV relativeFrom="paragraph">
              <wp:posOffset>-7620</wp:posOffset>
            </wp:positionV>
            <wp:extent cx="5932805" cy="3179445"/>
            <wp:effectExtent l="0" t="0" r="0" b="1905"/>
            <wp:wrapTopAndBottom/>
            <wp:docPr id="14" name="Рисунок 14" descr="Снимок экрана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A5F">
        <w:rPr>
          <w:rFonts w:ascii="Times New Roman" w:hAnsi="Times New Roman"/>
          <w:i/>
          <w:sz w:val="24"/>
          <w:szCs w:val="24"/>
        </w:rPr>
        <w:t>Рисунок 22</w:t>
      </w:r>
      <w:r w:rsidRPr="0047491F">
        <w:rPr>
          <w:rFonts w:ascii="Times New Roman" w:hAnsi="Times New Roman"/>
          <w:i/>
          <w:sz w:val="24"/>
          <w:szCs w:val="24"/>
        </w:rPr>
        <w:t>. Центр управления сетями и общим доступом</w:t>
      </w:r>
    </w:p>
    <w:p w14:paraId="13B90408" w14:textId="754AD624" w:rsidR="00193FE4" w:rsidRPr="0047491F" w:rsidRDefault="00193FE4" w:rsidP="0098248A">
      <w:pPr>
        <w:spacing w:before="120" w:after="120"/>
        <w:ind w:firstLine="708"/>
        <w:jc w:val="both"/>
        <w:rPr>
          <w:rFonts w:ascii="Times New Roman" w:hAnsi="Times New Roman"/>
          <w:sz w:val="24"/>
          <w:szCs w:val="24"/>
        </w:rPr>
      </w:pPr>
      <w:r w:rsidRPr="0047491F">
        <w:rPr>
          <w:rFonts w:ascii="Times New Roman" w:hAnsi="Times New Roman"/>
          <w:sz w:val="24"/>
          <w:szCs w:val="24"/>
        </w:rPr>
        <w:t>Находим беспроводную сеть, наводим на неё курсор и нажимаем правую кнопки мыши, в появившемся меню выбираем «свойства»</w:t>
      </w:r>
      <w:r w:rsidR="00695A5F">
        <w:rPr>
          <w:rFonts w:ascii="Times New Roman" w:hAnsi="Times New Roman"/>
          <w:sz w:val="24"/>
          <w:szCs w:val="24"/>
        </w:rPr>
        <w:t xml:space="preserve"> (рис.23</w:t>
      </w:r>
      <w:r w:rsidRPr="0047491F">
        <w:rPr>
          <w:rFonts w:ascii="Times New Roman" w:hAnsi="Times New Roman"/>
          <w:sz w:val="24"/>
          <w:szCs w:val="24"/>
        </w:rPr>
        <w:t>)</w:t>
      </w:r>
    </w:p>
    <w:p w14:paraId="3BDC7462" w14:textId="339BFAB5" w:rsidR="00193FE4" w:rsidRPr="0047491F" w:rsidRDefault="00193FE4" w:rsidP="0098248A">
      <w:pPr>
        <w:spacing w:before="120" w:after="120"/>
        <w:jc w:val="center"/>
      </w:pPr>
      <w:r w:rsidRPr="0047491F">
        <w:rPr>
          <w:noProof/>
          <w:lang w:eastAsia="ru-RU"/>
        </w:rPr>
        <w:lastRenderedPageBreak/>
        <w:drawing>
          <wp:inline distT="0" distB="0" distL="0" distR="0" wp14:anchorId="08B177C6" wp14:editId="746DCE9B">
            <wp:extent cx="5932805" cy="3189605"/>
            <wp:effectExtent l="0" t="0" r="0" b="0"/>
            <wp:docPr id="11" name="Рисунок 11" descr="Снимок экрана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экрана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3189605"/>
                    </a:xfrm>
                    <a:prstGeom prst="rect">
                      <a:avLst/>
                    </a:prstGeom>
                    <a:noFill/>
                    <a:ln>
                      <a:noFill/>
                    </a:ln>
                  </pic:spPr>
                </pic:pic>
              </a:graphicData>
            </a:graphic>
          </wp:inline>
        </w:drawing>
      </w:r>
    </w:p>
    <w:p w14:paraId="1369A666" w14:textId="494B0E35" w:rsidR="00193FE4" w:rsidRPr="0047491F" w:rsidRDefault="00695A5F"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23</w:t>
      </w:r>
      <w:r w:rsidR="00193FE4" w:rsidRPr="0047491F">
        <w:rPr>
          <w:rFonts w:ascii="Times New Roman" w:hAnsi="Times New Roman"/>
          <w:i/>
          <w:sz w:val="24"/>
          <w:szCs w:val="24"/>
        </w:rPr>
        <w:t>. Вызов диалога свойств подключения</w:t>
      </w:r>
    </w:p>
    <w:p w14:paraId="572165E1" w14:textId="670F7986" w:rsidR="00193FE4" w:rsidRPr="005C67D6" w:rsidRDefault="00193FE4" w:rsidP="0098248A">
      <w:pPr>
        <w:spacing w:before="120" w:after="120"/>
        <w:ind w:firstLine="567"/>
        <w:rPr>
          <w:rFonts w:ascii="Times New Roman" w:hAnsi="Times New Roman"/>
          <w:sz w:val="24"/>
          <w:szCs w:val="24"/>
        </w:rPr>
      </w:pPr>
      <w:r>
        <w:rPr>
          <w:rFonts w:ascii="Times New Roman" w:hAnsi="Times New Roman"/>
          <w:sz w:val="24"/>
          <w:szCs w:val="24"/>
        </w:rPr>
        <w:t>Найти и выбрать в списке «</w:t>
      </w:r>
      <w:r>
        <w:rPr>
          <w:rFonts w:ascii="Times New Roman" w:hAnsi="Times New Roman"/>
          <w:sz w:val="24"/>
          <w:szCs w:val="24"/>
          <w:lang w:val="en-US"/>
        </w:rPr>
        <w:t>IP</w:t>
      </w:r>
      <w:r>
        <w:rPr>
          <w:rFonts w:ascii="Times New Roman" w:hAnsi="Times New Roman"/>
          <w:sz w:val="24"/>
          <w:szCs w:val="24"/>
        </w:rPr>
        <w:t xml:space="preserve"> версии 4 (</w:t>
      </w:r>
      <w:r>
        <w:rPr>
          <w:rFonts w:ascii="Times New Roman" w:hAnsi="Times New Roman"/>
          <w:sz w:val="24"/>
          <w:szCs w:val="24"/>
          <w:lang w:val="en-US"/>
        </w:rPr>
        <w:t>TCP</w:t>
      </w:r>
      <w:r w:rsidRPr="008B241B">
        <w:rPr>
          <w:rFonts w:ascii="Times New Roman" w:hAnsi="Times New Roman"/>
          <w:sz w:val="24"/>
          <w:szCs w:val="24"/>
        </w:rPr>
        <w:t>/</w:t>
      </w:r>
      <w:r>
        <w:rPr>
          <w:rFonts w:ascii="Times New Roman" w:hAnsi="Times New Roman"/>
          <w:sz w:val="24"/>
          <w:szCs w:val="24"/>
          <w:lang w:val="en-US"/>
        </w:rPr>
        <w:t>IPv</w:t>
      </w:r>
      <w:r w:rsidRPr="008B241B">
        <w:rPr>
          <w:rFonts w:ascii="Times New Roman" w:hAnsi="Times New Roman"/>
          <w:sz w:val="24"/>
          <w:szCs w:val="24"/>
        </w:rPr>
        <w:t>4</w:t>
      </w:r>
      <w:r w:rsidR="005F507F">
        <w:rPr>
          <w:rFonts w:ascii="Times New Roman" w:hAnsi="Times New Roman"/>
          <w:sz w:val="24"/>
          <w:szCs w:val="24"/>
        </w:rPr>
        <w:t>)</w:t>
      </w:r>
      <w:r w:rsidR="00695A5F">
        <w:rPr>
          <w:rFonts w:ascii="Times New Roman" w:hAnsi="Times New Roman"/>
          <w:sz w:val="24"/>
          <w:szCs w:val="24"/>
        </w:rPr>
        <w:t>», и нажать свойства (рисунок 24</w:t>
      </w:r>
      <w:r>
        <w:rPr>
          <w:rFonts w:ascii="Times New Roman" w:hAnsi="Times New Roman"/>
          <w:sz w:val="24"/>
          <w:szCs w:val="24"/>
        </w:rPr>
        <w:t>)</w:t>
      </w:r>
      <w:r w:rsidRPr="005C67D6">
        <w:rPr>
          <w:rFonts w:ascii="Times New Roman" w:hAnsi="Times New Roman"/>
          <w:sz w:val="24"/>
          <w:szCs w:val="24"/>
        </w:rPr>
        <w:t>.</w:t>
      </w:r>
    </w:p>
    <w:p w14:paraId="374E45E0" w14:textId="25DF84CA" w:rsidR="00193FE4" w:rsidRDefault="00193FE4" w:rsidP="0098248A">
      <w:pPr>
        <w:spacing w:before="120" w:after="120"/>
        <w:ind w:firstLine="567"/>
        <w:jc w:val="center"/>
      </w:pPr>
      <w:r>
        <w:rPr>
          <w:noProof/>
          <w:lang w:eastAsia="ru-RU"/>
        </w:rPr>
        <w:drawing>
          <wp:inline distT="0" distB="0" distL="0" distR="0" wp14:anchorId="1B4CAE44" wp14:editId="17A4BC7B">
            <wp:extent cx="3072765" cy="39236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2765" cy="3923665"/>
                    </a:xfrm>
                    <a:prstGeom prst="rect">
                      <a:avLst/>
                    </a:prstGeom>
                    <a:noFill/>
                    <a:ln>
                      <a:noFill/>
                    </a:ln>
                  </pic:spPr>
                </pic:pic>
              </a:graphicData>
            </a:graphic>
          </wp:inline>
        </w:drawing>
      </w:r>
    </w:p>
    <w:p w14:paraId="50DB73BF" w14:textId="60B19E64" w:rsidR="00193FE4" w:rsidRPr="00AC57F7" w:rsidRDefault="00193FE4" w:rsidP="0098248A">
      <w:pPr>
        <w:spacing w:before="120" w:after="120"/>
        <w:ind w:firstLine="567"/>
        <w:jc w:val="center"/>
        <w:rPr>
          <w:rFonts w:ascii="Times New Roman" w:hAnsi="Times New Roman"/>
          <w:i/>
          <w:sz w:val="24"/>
          <w:szCs w:val="24"/>
        </w:rPr>
      </w:pPr>
      <w:r w:rsidRPr="00AC57F7">
        <w:rPr>
          <w:rFonts w:ascii="Times New Roman" w:hAnsi="Times New Roman"/>
          <w:i/>
          <w:sz w:val="24"/>
          <w:szCs w:val="24"/>
        </w:rPr>
        <w:t xml:space="preserve">Рисунок </w:t>
      </w:r>
      <w:r w:rsidR="00695A5F">
        <w:rPr>
          <w:rFonts w:ascii="Times New Roman" w:hAnsi="Times New Roman"/>
          <w:i/>
          <w:sz w:val="24"/>
          <w:szCs w:val="24"/>
        </w:rPr>
        <w:t>24</w:t>
      </w:r>
      <w:r w:rsidRPr="00AC57F7">
        <w:rPr>
          <w:rFonts w:ascii="Times New Roman" w:hAnsi="Times New Roman"/>
          <w:i/>
          <w:sz w:val="24"/>
          <w:szCs w:val="24"/>
        </w:rPr>
        <w:t xml:space="preserve">. </w:t>
      </w:r>
      <w:r>
        <w:rPr>
          <w:rFonts w:ascii="Times New Roman" w:hAnsi="Times New Roman"/>
          <w:i/>
          <w:sz w:val="24"/>
          <w:szCs w:val="24"/>
        </w:rPr>
        <w:t>Вызов диалога настройки</w:t>
      </w:r>
    </w:p>
    <w:p w14:paraId="0DF44A45" w14:textId="7DC4E638" w:rsidR="00193FE4" w:rsidRPr="00935ABF" w:rsidRDefault="00193FE4" w:rsidP="0098248A">
      <w:pPr>
        <w:spacing w:before="120" w:after="120"/>
        <w:ind w:firstLine="567"/>
        <w:rPr>
          <w:rFonts w:ascii="Times New Roman" w:hAnsi="Times New Roman"/>
          <w:i/>
          <w:sz w:val="24"/>
          <w:szCs w:val="24"/>
        </w:rPr>
      </w:pPr>
      <w:r>
        <w:rPr>
          <w:rFonts w:ascii="Times New Roman" w:hAnsi="Times New Roman"/>
          <w:sz w:val="24"/>
          <w:szCs w:val="24"/>
        </w:rPr>
        <w:t xml:space="preserve">Выбрать «Использовать следующий </w:t>
      </w:r>
      <w:r>
        <w:rPr>
          <w:rFonts w:ascii="Times New Roman" w:hAnsi="Times New Roman"/>
          <w:sz w:val="24"/>
          <w:szCs w:val="24"/>
          <w:lang w:val="en-US"/>
        </w:rPr>
        <w:t>IP</w:t>
      </w:r>
      <w:r w:rsidRPr="008B241B">
        <w:rPr>
          <w:rFonts w:ascii="Times New Roman" w:hAnsi="Times New Roman"/>
          <w:sz w:val="24"/>
          <w:szCs w:val="24"/>
        </w:rPr>
        <w:t>-</w:t>
      </w:r>
      <w:r>
        <w:rPr>
          <w:rFonts w:ascii="Times New Roman" w:hAnsi="Times New Roman"/>
          <w:sz w:val="24"/>
          <w:szCs w:val="24"/>
        </w:rPr>
        <w:t>адрес» и заполнить все</w:t>
      </w:r>
      <w:r w:rsidR="00695A5F">
        <w:rPr>
          <w:rFonts w:ascii="Times New Roman" w:hAnsi="Times New Roman"/>
          <w:sz w:val="24"/>
          <w:szCs w:val="24"/>
        </w:rPr>
        <w:t xml:space="preserve"> поля как показано на рис. 25</w:t>
      </w:r>
      <w:r>
        <w:rPr>
          <w:rFonts w:ascii="Times New Roman" w:hAnsi="Times New Roman"/>
          <w:sz w:val="24"/>
          <w:szCs w:val="24"/>
        </w:rPr>
        <w:t xml:space="preserve"> </w:t>
      </w:r>
      <w:r w:rsidRPr="0047491F">
        <w:rPr>
          <w:rFonts w:ascii="Times New Roman" w:hAnsi="Times New Roman"/>
          <w:sz w:val="24"/>
          <w:szCs w:val="24"/>
        </w:rPr>
        <w:t>(</w:t>
      </w:r>
      <w:r w:rsidRPr="0047491F">
        <w:rPr>
          <w:rFonts w:ascii="Times New Roman" w:hAnsi="Times New Roman"/>
          <w:i/>
          <w:sz w:val="24"/>
          <w:szCs w:val="24"/>
          <w:lang w:val="en-US"/>
        </w:rPr>
        <w:t>IP</w:t>
      </w:r>
      <w:r w:rsidRPr="0047491F">
        <w:rPr>
          <w:rFonts w:ascii="Times New Roman" w:hAnsi="Times New Roman"/>
          <w:i/>
          <w:sz w:val="24"/>
          <w:szCs w:val="24"/>
        </w:rPr>
        <w:t xml:space="preserve">-адрес: 192.168.127.126, </w:t>
      </w:r>
      <w:r w:rsidR="006A0377">
        <w:rPr>
          <w:rFonts w:ascii="Times New Roman" w:hAnsi="Times New Roman"/>
          <w:i/>
          <w:sz w:val="24"/>
          <w:szCs w:val="24"/>
        </w:rPr>
        <w:t>Маска подсети: 255.255.255.252</w:t>
      </w:r>
      <w:r w:rsidR="006A0377" w:rsidRPr="00A826DF">
        <w:rPr>
          <w:rFonts w:ascii="Times New Roman" w:hAnsi="Times New Roman"/>
          <w:i/>
          <w:sz w:val="24"/>
          <w:szCs w:val="24"/>
        </w:rPr>
        <w:t xml:space="preserve">) </w:t>
      </w:r>
      <w:r w:rsidR="006A0377" w:rsidRPr="00A826DF">
        <w:rPr>
          <w:rFonts w:ascii="Times New Roman" w:hAnsi="Times New Roman"/>
          <w:sz w:val="24"/>
          <w:szCs w:val="24"/>
        </w:rPr>
        <w:t>и нажать ОК</w:t>
      </w:r>
      <w:r w:rsidR="006A0377" w:rsidRPr="00A826DF">
        <w:rPr>
          <w:rFonts w:ascii="Times New Roman" w:hAnsi="Times New Roman"/>
          <w:i/>
          <w:sz w:val="24"/>
          <w:szCs w:val="24"/>
        </w:rPr>
        <w:t>.</w:t>
      </w:r>
    </w:p>
    <w:p w14:paraId="6FD1F169" w14:textId="16A0B33B" w:rsidR="00193FE4" w:rsidRDefault="00193FE4" w:rsidP="0098248A">
      <w:pPr>
        <w:spacing w:before="120" w:after="120"/>
        <w:ind w:firstLine="567"/>
        <w:jc w:val="center"/>
      </w:pPr>
      <w:r>
        <w:rPr>
          <w:noProof/>
          <w:lang w:eastAsia="ru-RU"/>
        </w:rPr>
        <w:lastRenderedPageBreak/>
        <w:drawing>
          <wp:inline distT="0" distB="0" distL="0" distR="0" wp14:anchorId="67C6172E" wp14:editId="032752D0">
            <wp:extent cx="3200400" cy="36468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3646805"/>
                    </a:xfrm>
                    <a:prstGeom prst="rect">
                      <a:avLst/>
                    </a:prstGeom>
                    <a:noFill/>
                    <a:ln>
                      <a:noFill/>
                    </a:ln>
                  </pic:spPr>
                </pic:pic>
              </a:graphicData>
            </a:graphic>
          </wp:inline>
        </w:drawing>
      </w:r>
    </w:p>
    <w:p w14:paraId="642739C3" w14:textId="73E86466" w:rsidR="00193FE4" w:rsidRDefault="00193FE4" w:rsidP="0098248A">
      <w:pPr>
        <w:spacing w:before="120" w:after="120"/>
        <w:ind w:firstLine="567"/>
        <w:jc w:val="center"/>
        <w:rPr>
          <w:rFonts w:ascii="Times New Roman" w:hAnsi="Times New Roman"/>
          <w:sz w:val="24"/>
          <w:szCs w:val="24"/>
        </w:rPr>
      </w:pPr>
      <w:r w:rsidRPr="00AC57F7">
        <w:rPr>
          <w:rFonts w:ascii="Times New Roman" w:hAnsi="Times New Roman"/>
          <w:i/>
          <w:sz w:val="24"/>
          <w:szCs w:val="24"/>
        </w:rPr>
        <w:t xml:space="preserve">Рисунок </w:t>
      </w:r>
      <w:r w:rsidR="00695A5F">
        <w:rPr>
          <w:rFonts w:ascii="Times New Roman" w:hAnsi="Times New Roman"/>
          <w:i/>
          <w:sz w:val="24"/>
          <w:szCs w:val="24"/>
        </w:rPr>
        <w:t>25</w:t>
      </w:r>
      <w:r w:rsidRPr="00AC57F7">
        <w:rPr>
          <w:rFonts w:ascii="Times New Roman" w:hAnsi="Times New Roman"/>
          <w:i/>
          <w:sz w:val="24"/>
          <w:szCs w:val="24"/>
        </w:rPr>
        <w:t xml:space="preserve">. </w:t>
      </w:r>
      <w:r w:rsidRPr="00A9231F">
        <w:rPr>
          <w:rFonts w:ascii="Times New Roman" w:hAnsi="Times New Roman"/>
          <w:i/>
          <w:sz w:val="24"/>
          <w:szCs w:val="24"/>
        </w:rPr>
        <w:t>Изменение настроек IP-адреса</w:t>
      </w:r>
    </w:p>
    <w:p w14:paraId="129B0C3A" w14:textId="42740B6F" w:rsidR="000A2873" w:rsidRPr="004F2DC5" w:rsidRDefault="00DB2AFB" w:rsidP="004F2DC5">
      <w:pPr>
        <w:pStyle w:val="2"/>
        <w:rPr>
          <w:rFonts w:ascii="Times New Roman" w:hAnsi="Times New Roman" w:cs="Times New Roman"/>
          <w:b/>
          <w:color w:val="000000" w:themeColor="text1"/>
          <w:sz w:val="28"/>
          <w:szCs w:val="28"/>
        </w:rPr>
      </w:pPr>
      <w:bookmarkStart w:id="57" w:name="_4.6_._Запуск"/>
      <w:bookmarkStart w:id="58" w:name="_Toc9417492"/>
      <w:bookmarkEnd w:id="57"/>
      <w:r>
        <w:rPr>
          <w:rFonts w:ascii="Times New Roman" w:hAnsi="Times New Roman" w:cs="Times New Roman"/>
          <w:b/>
          <w:noProof/>
          <w:color w:val="000000" w:themeColor="text1"/>
          <w:sz w:val="28"/>
          <w:szCs w:val="28"/>
        </w:rPr>
        <w:lastRenderedPageBreak/>
        <w:pict w14:anchorId="2AFC7595">
          <v:shape id="_x0000_s1034" type="#_x0000_t75" style="position:absolute;margin-left:59.7pt;margin-top:67.2pt;width:381pt;height:426pt;z-index:251675648;mso-position-horizontal-relative:text;mso-position-vertical-relative:text;mso-width-relative:page;mso-height-relative:page">
            <v:imagedata r:id="rId38" o:title="456"/>
            <w10:wrap type="topAndBottom"/>
          </v:shape>
        </w:pict>
      </w:r>
      <w:r w:rsidR="001610DF" w:rsidRPr="004F2DC5">
        <w:rPr>
          <w:rFonts w:ascii="Times New Roman" w:hAnsi="Times New Roman" w:cs="Times New Roman"/>
          <w:b/>
          <w:color w:val="000000" w:themeColor="text1"/>
          <w:sz w:val="28"/>
          <w:szCs w:val="28"/>
        </w:rPr>
        <w:t>4.6</w:t>
      </w:r>
      <w:r w:rsidR="000B7987" w:rsidRPr="004F2DC5">
        <w:rPr>
          <w:rFonts w:ascii="Times New Roman" w:hAnsi="Times New Roman" w:cs="Times New Roman"/>
          <w:b/>
          <w:color w:val="000000" w:themeColor="text1"/>
          <w:sz w:val="28"/>
          <w:szCs w:val="28"/>
        </w:rPr>
        <w:t xml:space="preserve">. </w:t>
      </w:r>
      <w:r w:rsidR="001D1989" w:rsidRPr="004F2DC5">
        <w:rPr>
          <w:rFonts w:ascii="Times New Roman" w:hAnsi="Times New Roman" w:cs="Times New Roman"/>
          <w:b/>
          <w:color w:val="000000" w:themeColor="text1"/>
          <w:sz w:val="28"/>
          <w:szCs w:val="28"/>
        </w:rPr>
        <w:t>Запуск программы, настройка при первом запуске</w:t>
      </w:r>
      <w:bookmarkEnd w:id="58"/>
    </w:p>
    <w:p w14:paraId="5D95478F" w14:textId="5B83F078" w:rsidR="000A2873" w:rsidRPr="000A2873" w:rsidRDefault="000A2873" w:rsidP="0098248A">
      <w:pPr>
        <w:spacing w:before="120" w:after="120"/>
        <w:ind w:firstLine="567"/>
        <w:jc w:val="both"/>
        <w:rPr>
          <w:rFonts w:ascii="Times New Roman" w:hAnsi="Times New Roman"/>
          <w:sz w:val="24"/>
          <w:szCs w:val="24"/>
        </w:rPr>
      </w:pPr>
      <w:r w:rsidRPr="001D0539">
        <w:rPr>
          <w:rFonts w:ascii="Times New Roman" w:hAnsi="Times New Roman"/>
          <w:sz w:val="24"/>
          <w:szCs w:val="24"/>
        </w:rPr>
        <w:t>Нажмите правой кнопкой мыши по ярлыку «Neurochat</w:t>
      </w:r>
      <w:r>
        <w:rPr>
          <w:rFonts w:ascii="Times New Roman" w:hAnsi="Times New Roman"/>
          <w:sz w:val="24"/>
          <w:szCs w:val="24"/>
        </w:rPr>
        <w:t xml:space="preserve">» </w:t>
      </w:r>
      <w:r w:rsidRPr="001D0539">
        <w:rPr>
          <w:rFonts w:ascii="Times New Roman" w:hAnsi="Times New Roman"/>
          <w:sz w:val="24"/>
          <w:szCs w:val="24"/>
        </w:rPr>
        <w:t>на рабочем столе, выберете «Запуск от имени Администратора»</w:t>
      </w:r>
      <w:r>
        <w:rPr>
          <w:rFonts w:ascii="Times New Roman" w:hAnsi="Times New Roman"/>
          <w:sz w:val="24"/>
          <w:szCs w:val="24"/>
        </w:rPr>
        <w:t xml:space="preserve"> </w:t>
      </w:r>
      <w:r w:rsidR="00B23772">
        <w:rPr>
          <w:rFonts w:ascii="Times New Roman" w:hAnsi="Times New Roman"/>
          <w:szCs w:val="24"/>
        </w:rPr>
        <w:t>(рис. 26</w:t>
      </w:r>
      <w:r>
        <w:rPr>
          <w:rFonts w:ascii="Times New Roman" w:hAnsi="Times New Roman"/>
          <w:szCs w:val="24"/>
        </w:rPr>
        <w:t>)</w:t>
      </w:r>
      <w:r w:rsidRPr="001D0539">
        <w:rPr>
          <w:rFonts w:ascii="Times New Roman" w:hAnsi="Times New Roman"/>
          <w:sz w:val="24"/>
          <w:szCs w:val="24"/>
        </w:rPr>
        <w:t xml:space="preserve">.            </w:t>
      </w:r>
    </w:p>
    <w:p w14:paraId="42E730E9" w14:textId="5F19ACBD" w:rsidR="000A2873" w:rsidRPr="00E81521" w:rsidRDefault="000A2873" w:rsidP="0098248A">
      <w:pPr>
        <w:spacing w:before="120" w:after="120"/>
        <w:ind w:firstLine="567"/>
        <w:rPr>
          <w:rFonts w:ascii="Times New Roman" w:hAnsi="Times New Roman"/>
          <w:i/>
          <w:sz w:val="24"/>
          <w:szCs w:val="24"/>
        </w:rPr>
      </w:pPr>
      <w:r w:rsidRPr="001D0539">
        <w:rPr>
          <w:rFonts w:ascii="Times New Roman" w:hAnsi="Times New Roman"/>
          <w:sz w:val="24"/>
          <w:szCs w:val="24"/>
        </w:rPr>
        <w:t xml:space="preserve">                                                    </w:t>
      </w:r>
      <w:r w:rsidRPr="00830933">
        <w:rPr>
          <w:rFonts w:ascii="Times New Roman" w:hAnsi="Times New Roman"/>
          <w:i/>
          <w:sz w:val="24"/>
          <w:szCs w:val="24"/>
        </w:rPr>
        <w:t xml:space="preserve">Рисунок </w:t>
      </w:r>
      <w:r w:rsidR="00B23772">
        <w:rPr>
          <w:rFonts w:ascii="Times New Roman" w:hAnsi="Times New Roman"/>
          <w:i/>
          <w:sz w:val="24"/>
          <w:szCs w:val="24"/>
        </w:rPr>
        <w:t>26</w:t>
      </w:r>
      <w:r w:rsidRPr="00830933">
        <w:rPr>
          <w:rFonts w:ascii="Times New Roman" w:hAnsi="Times New Roman"/>
          <w:i/>
          <w:sz w:val="24"/>
          <w:szCs w:val="24"/>
        </w:rPr>
        <w:t xml:space="preserve">. </w:t>
      </w:r>
      <w:r>
        <w:rPr>
          <w:rFonts w:ascii="Times New Roman" w:hAnsi="Times New Roman"/>
          <w:i/>
          <w:sz w:val="24"/>
          <w:szCs w:val="24"/>
        </w:rPr>
        <w:t xml:space="preserve">Запуск </w:t>
      </w:r>
      <w:r>
        <w:rPr>
          <w:rFonts w:ascii="Times New Roman" w:hAnsi="Times New Roman"/>
          <w:i/>
          <w:sz w:val="24"/>
          <w:szCs w:val="24"/>
          <w:lang w:val="en-US"/>
        </w:rPr>
        <w:t>Neurochat</w:t>
      </w:r>
    </w:p>
    <w:p w14:paraId="3A4C2D11" w14:textId="6276E0D0" w:rsidR="000A2873" w:rsidRPr="00C031EB" w:rsidRDefault="000A2873" w:rsidP="0098248A">
      <w:pPr>
        <w:spacing w:before="120" w:after="120"/>
        <w:ind w:firstLine="567"/>
        <w:jc w:val="both"/>
        <w:rPr>
          <w:rFonts w:ascii="Times New Roman" w:hAnsi="Times New Roman"/>
          <w:sz w:val="24"/>
          <w:szCs w:val="24"/>
        </w:rPr>
      </w:pPr>
      <w:r w:rsidRPr="00E471A4">
        <w:rPr>
          <w:rFonts w:ascii="Times New Roman" w:hAnsi="Times New Roman"/>
          <w:sz w:val="24"/>
          <w:szCs w:val="24"/>
        </w:rPr>
        <w:t xml:space="preserve">В появившемся окне выбрать пункт: Меню </w:t>
      </w:r>
      <w:r>
        <w:rPr>
          <w:rFonts w:ascii="Times New Roman" w:hAnsi="Times New Roman"/>
          <w:sz w:val="24"/>
          <w:szCs w:val="24"/>
        </w:rPr>
        <w:sym w:font="Symbol" w:char="F0AE"/>
      </w:r>
      <w:r w:rsidRPr="00E471A4">
        <w:rPr>
          <w:rFonts w:ascii="Times New Roman" w:hAnsi="Times New Roman"/>
          <w:sz w:val="24"/>
          <w:szCs w:val="24"/>
        </w:rPr>
        <w:t xml:space="preserve"> Настройки (</w:t>
      </w:r>
      <w:r w:rsidR="00B23772">
        <w:rPr>
          <w:rFonts w:ascii="Times New Roman" w:hAnsi="Times New Roman"/>
          <w:sz w:val="24"/>
          <w:szCs w:val="24"/>
        </w:rPr>
        <w:t>рис. 27</w:t>
      </w:r>
      <w:r w:rsidR="00C031EB">
        <w:rPr>
          <w:rFonts w:ascii="Times New Roman" w:hAnsi="Times New Roman"/>
          <w:sz w:val="24"/>
          <w:szCs w:val="24"/>
        </w:rPr>
        <w:t xml:space="preserve">) или нажмите </w:t>
      </w:r>
      <w:r w:rsidR="00C031EB">
        <w:rPr>
          <w:rFonts w:ascii="Times New Roman" w:hAnsi="Times New Roman"/>
          <w:sz w:val="24"/>
          <w:szCs w:val="24"/>
          <w:lang w:val="en-US"/>
        </w:rPr>
        <w:t>F</w:t>
      </w:r>
      <w:r w:rsidR="00C031EB" w:rsidRPr="00C031EB">
        <w:rPr>
          <w:rFonts w:ascii="Times New Roman" w:hAnsi="Times New Roman"/>
          <w:sz w:val="24"/>
          <w:szCs w:val="24"/>
        </w:rPr>
        <w:t xml:space="preserve">5 </w:t>
      </w:r>
      <w:r w:rsidR="00C031EB">
        <w:rPr>
          <w:rFonts w:ascii="Times New Roman" w:hAnsi="Times New Roman"/>
          <w:sz w:val="24"/>
          <w:szCs w:val="24"/>
        </w:rPr>
        <w:t xml:space="preserve">на клавиатуре. </w:t>
      </w:r>
    </w:p>
    <w:p w14:paraId="6FC41A97" w14:textId="77777777" w:rsidR="00C031EB" w:rsidRDefault="00C031EB" w:rsidP="0098248A">
      <w:pPr>
        <w:spacing w:before="120" w:after="120" w:line="259" w:lineRule="auto"/>
        <w:jc w:val="both"/>
        <w:rPr>
          <w:rFonts w:ascii="Times New Roman" w:hAnsi="Times New Roman"/>
          <w:sz w:val="24"/>
          <w:szCs w:val="24"/>
        </w:rPr>
      </w:pPr>
    </w:p>
    <w:p w14:paraId="72463912" w14:textId="6FAD1910" w:rsidR="000A2873" w:rsidRDefault="00177F0E" w:rsidP="0098248A">
      <w:pPr>
        <w:spacing w:before="120" w:after="120" w:line="259" w:lineRule="auto"/>
        <w:jc w:val="center"/>
        <w:rPr>
          <w:rFonts w:ascii="Times New Roman" w:hAnsi="Times New Roman"/>
          <w:i/>
          <w:sz w:val="24"/>
          <w:szCs w:val="24"/>
        </w:rPr>
      </w:pPr>
      <w:r w:rsidRPr="00177F0E">
        <w:rPr>
          <w:rFonts w:ascii="Times New Roman" w:hAnsi="Times New Roman"/>
          <w:i/>
          <w:noProof/>
          <w:sz w:val="24"/>
          <w:szCs w:val="24"/>
          <w:lang w:eastAsia="ru-RU"/>
        </w:rPr>
        <w:lastRenderedPageBreak/>
        <w:drawing>
          <wp:inline distT="0" distB="0" distL="0" distR="0" wp14:anchorId="434AC49C" wp14:editId="254302C0">
            <wp:extent cx="5940425" cy="4470988"/>
            <wp:effectExtent l="0" t="0" r="3175" b="6350"/>
            <wp:docPr id="148" name="Рисунок 148" descr="C:\Users\yashchin\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shchin\Desktop\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70988"/>
                    </a:xfrm>
                    <a:prstGeom prst="rect">
                      <a:avLst/>
                    </a:prstGeom>
                    <a:noFill/>
                    <a:ln>
                      <a:noFill/>
                    </a:ln>
                  </pic:spPr>
                </pic:pic>
              </a:graphicData>
            </a:graphic>
          </wp:inline>
        </w:drawing>
      </w:r>
      <w:r w:rsidR="00B23772" w:rsidRPr="00177F0E">
        <w:rPr>
          <w:rFonts w:ascii="Times New Roman" w:hAnsi="Times New Roman"/>
          <w:i/>
          <w:sz w:val="24"/>
          <w:szCs w:val="24"/>
        </w:rPr>
        <w:t>Рисунок 27</w:t>
      </w:r>
      <w:r w:rsidR="00C031EB" w:rsidRPr="00177F0E">
        <w:rPr>
          <w:rFonts w:ascii="Times New Roman" w:hAnsi="Times New Roman"/>
          <w:i/>
          <w:sz w:val="24"/>
          <w:szCs w:val="24"/>
        </w:rPr>
        <w:t>. ЭЭГ инфо, основное окно программы</w:t>
      </w:r>
    </w:p>
    <w:p w14:paraId="36178F78" w14:textId="4637A404" w:rsidR="00C031EB" w:rsidRPr="00093588" w:rsidRDefault="00C031EB" w:rsidP="0098248A">
      <w:pPr>
        <w:spacing w:before="120" w:after="120"/>
        <w:ind w:firstLine="567"/>
        <w:jc w:val="both"/>
        <w:rPr>
          <w:rFonts w:ascii="Times New Roman" w:hAnsi="Times New Roman"/>
          <w:sz w:val="24"/>
          <w:szCs w:val="24"/>
        </w:rPr>
      </w:pPr>
      <w:r w:rsidRPr="00EC4F02">
        <w:rPr>
          <w:rFonts w:ascii="Times New Roman" w:hAnsi="Times New Roman"/>
          <w:sz w:val="24"/>
          <w:szCs w:val="24"/>
        </w:rPr>
        <w:t>Перейти во вкладку «Основные»</w:t>
      </w:r>
      <w:r>
        <w:rPr>
          <w:rFonts w:ascii="Times New Roman" w:hAnsi="Times New Roman"/>
          <w:sz w:val="24"/>
          <w:szCs w:val="24"/>
        </w:rPr>
        <w:t>. Выполн</w:t>
      </w:r>
      <w:r w:rsidR="00B23772">
        <w:rPr>
          <w:rFonts w:ascii="Times New Roman" w:hAnsi="Times New Roman"/>
          <w:sz w:val="24"/>
          <w:szCs w:val="24"/>
        </w:rPr>
        <w:t>ить следующие настройки (рис. 28</w:t>
      </w:r>
      <w:r>
        <w:rPr>
          <w:rFonts w:ascii="Times New Roman" w:hAnsi="Times New Roman"/>
          <w:sz w:val="24"/>
          <w:szCs w:val="24"/>
        </w:rPr>
        <w:t>)</w:t>
      </w:r>
      <w:r w:rsidRPr="00093588">
        <w:rPr>
          <w:rFonts w:ascii="Times New Roman" w:hAnsi="Times New Roman"/>
          <w:sz w:val="24"/>
          <w:szCs w:val="24"/>
        </w:rPr>
        <w:t>:</w:t>
      </w:r>
    </w:p>
    <w:p w14:paraId="40E7CCDB" w14:textId="6DB94F1D" w:rsidR="00C031EB" w:rsidRPr="00093588" w:rsidRDefault="00C031EB" w:rsidP="0098248A">
      <w:pPr>
        <w:numPr>
          <w:ilvl w:val="0"/>
          <w:numId w:val="17"/>
        </w:numPr>
        <w:spacing w:before="120" w:after="120"/>
        <w:ind w:left="567" w:hanging="425"/>
        <w:jc w:val="both"/>
        <w:rPr>
          <w:rFonts w:ascii="Times New Roman" w:hAnsi="Times New Roman"/>
          <w:sz w:val="24"/>
          <w:szCs w:val="24"/>
        </w:rPr>
      </w:pPr>
      <w:r>
        <w:rPr>
          <w:rFonts w:ascii="Times New Roman" w:hAnsi="Times New Roman"/>
          <w:sz w:val="24"/>
          <w:szCs w:val="24"/>
        </w:rPr>
        <w:t>Ввести л</w:t>
      </w:r>
      <w:r w:rsidRPr="00093588">
        <w:rPr>
          <w:rFonts w:ascii="Times New Roman" w:hAnsi="Times New Roman"/>
          <w:sz w:val="24"/>
          <w:szCs w:val="24"/>
        </w:rPr>
        <w:t xml:space="preserve">огин/пароль </w:t>
      </w:r>
      <w:r>
        <w:rPr>
          <w:rFonts w:ascii="Times New Roman" w:hAnsi="Times New Roman"/>
          <w:sz w:val="24"/>
          <w:szCs w:val="24"/>
        </w:rPr>
        <w:t xml:space="preserve">логин и пароль при регистрации (Более подробно регистрация разбирается в </w:t>
      </w:r>
      <w:hyperlink w:anchor="_4.2._Регистрация" w:history="1">
        <w:r w:rsidRPr="00FB632F">
          <w:rPr>
            <w:rStyle w:val="a9"/>
            <w:rFonts w:ascii="Times New Roman" w:hAnsi="Times New Roman"/>
            <w:b/>
            <w:i/>
            <w:sz w:val="24"/>
            <w:szCs w:val="24"/>
          </w:rPr>
          <w:t>разделе</w:t>
        </w:r>
        <w:r w:rsidR="00747B5A" w:rsidRPr="00FB632F">
          <w:rPr>
            <w:rStyle w:val="a9"/>
            <w:rFonts w:ascii="Times New Roman" w:hAnsi="Times New Roman"/>
            <w:b/>
            <w:i/>
            <w:sz w:val="24"/>
            <w:szCs w:val="24"/>
          </w:rPr>
          <w:t xml:space="preserve"> </w:t>
        </w:r>
        <w:r w:rsidR="00FB632F">
          <w:rPr>
            <w:rStyle w:val="a9"/>
            <w:rFonts w:ascii="Times New Roman" w:hAnsi="Times New Roman"/>
            <w:b/>
            <w:i/>
            <w:sz w:val="24"/>
            <w:szCs w:val="24"/>
          </w:rPr>
          <w:t>4.2</w:t>
        </w:r>
        <w:r w:rsidR="00747B5A" w:rsidRPr="00FB632F">
          <w:rPr>
            <w:rStyle w:val="a9"/>
            <w:rFonts w:ascii="Times New Roman" w:hAnsi="Times New Roman"/>
            <w:sz w:val="24"/>
            <w:szCs w:val="24"/>
          </w:rPr>
          <w:t>.</w:t>
        </w:r>
        <w:r w:rsidRPr="00FB632F">
          <w:rPr>
            <w:rStyle w:val="a9"/>
            <w:rFonts w:ascii="Times New Roman" w:hAnsi="Times New Roman"/>
            <w:sz w:val="24"/>
            <w:szCs w:val="24"/>
          </w:rPr>
          <w:t>)</w:t>
        </w:r>
      </w:hyperlink>
      <w:r>
        <w:rPr>
          <w:rFonts w:ascii="Times New Roman" w:hAnsi="Times New Roman"/>
          <w:sz w:val="24"/>
          <w:szCs w:val="24"/>
        </w:rPr>
        <w:t>.</w:t>
      </w:r>
    </w:p>
    <w:p w14:paraId="17AAB45E" w14:textId="6F919553" w:rsidR="00C031EB" w:rsidRDefault="00C031EB" w:rsidP="0098248A">
      <w:pPr>
        <w:numPr>
          <w:ilvl w:val="0"/>
          <w:numId w:val="17"/>
        </w:numPr>
        <w:spacing w:before="120" w:after="120"/>
        <w:ind w:left="567" w:hanging="425"/>
        <w:jc w:val="both"/>
        <w:rPr>
          <w:rFonts w:ascii="Times New Roman" w:hAnsi="Times New Roman"/>
          <w:sz w:val="24"/>
          <w:szCs w:val="24"/>
        </w:rPr>
      </w:pPr>
      <w:r>
        <w:rPr>
          <w:rFonts w:ascii="Times New Roman" w:hAnsi="Times New Roman"/>
          <w:sz w:val="24"/>
          <w:szCs w:val="24"/>
        </w:rPr>
        <w:t>Выбрать язык интерфейса.</w:t>
      </w:r>
    </w:p>
    <w:p w14:paraId="0AD64694" w14:textId="77777777" w:rsidR="00C031EB" w:rsidRPr="0047491F" w:rsidRDefault="00C031EB" w:rsidP="0098248A">
      <w:pPr>
        <w:numPr>
          <w:ilvl w:val="0"/>
          <w:numId w:val="17"/>
        </w:numPr>
        <w:spacing w:before="120" w:after="120"/>
        <w:ind w:left="567" w:hanging="425"/>
        <w:jc w:val="both"/>
        <w:rPr>
          <w:rFonts w:ascii="Times New Roman" w:hAnsi="Times New Roman"/>
          <w:sz w:val="24"/>
          <w:szCs w:val="24"/>
        </w:rPr>
      </w:pPr>
      <w:r w:rsidRPr="0047491F">
        <w:rPr>
          <w:rFonts w:ascii="Times New Roman" w:hAnsi="Times New Roman"/>
          <w:sz w:val="24"/>
          <w:szCs w:val="24"/>
        </w:rPr>
        <w:t>При необходимости выключите звуковые уведомления</w:t>
      </w:r>
    </w:p>
    <w:p w14:paraId="595E59BB" w14:textId="24C950D8" w:rsidR="00C031EB" w:rsidRDefault="00C031EB" w:rsidP="0098248A">
      <w:pPr>
        <w:numPr>
          <w:ilvl w:val="0"/>
          <w:numId w:val="17"/>
        </w:numPr>
        <w:spacing w:before="120" w:after="120"/>
        <w:ind w:left="567" w:hanging="425"/>
        <w:jc w:val="both"/>
        <w:rPr>
          <w:rFonts w:ascii="Times New Roman" w:hAnsi="Times New Roman"/>
          <w:sz w:val="24"/>
          <w:szCs w:val="24"/>
        </w:rPr>
      </w:pPr>
      <w:r w:rsidRPr="00093588">
        <w:rPr>
          <w:rFonts w:ascii="Times New Roman" w:hAnsi="Times New Roman"/>
          <w:sz w:val="24"/>
          <w:szCs w:val="24"/>
        </w:rPr>
        <w:t>Сохранить настройки</w:t>
      </w:r>
      <w:r>
        <w:rPr>
          <w:rFonts w:ascii="Times New Roman" w:hAnsi="Times New Roman"/>
          <w:sz w:val="24"/>
          <w:szCs w:val="24"/>
        </w:rPr>
        <w:t>.</w:t>
      </w:r>
    </w:p>
    <w:p w14:paraId="5A2F4289" w14:textId="48458F6E" w:rsidR="0005020A" w:rsidRPr="005424BC" w:rsidRDefault="0005020A" w:rsidP="0098248A">
      <w:pPr>
        <w:numPr>
          <w:ilvl w:val="0"/>
          <w:numId w:val="17"/>
        </w:numPr>
        <w:spacing w:before="120" w:after="120"/>
        <w:ind w:left="567" w:hanging="425"/>
        <w:jc w:val="both"/>
        <w:rPr>
          <w:rFonts w:ascii="Times New Roman" w:hAnsi="Times New Roman"/>
          <w:sz w:val="24"/>
          <w:szCs w:val="24"/>
        </w:rPr>
      </w:pPr>
      <w:r w:rsidRPr="005424BC">
        <w:rPr>
          <w:rFonts w:ascii="Times New Roman" w:hAnsi="Times New Roman"/>
          <w:sz w:val="24"/>
          <w:szCs w:val="24"/>
        </w:rPr>
        <w:t>Отключить электроды (Применяется при крайней необходимости. Более подробно разбирается в разделе 6.6)</w:t>
      </w:r>
    </w:p>
    <w:p w14:paraId="4525733F" w14:textId="22050CFC" w:rsidR="00C031EB" w:rsidRPr="002A0EBA" w:rsidRDefault="00177F0E" w:rsidP="0098248A">
      <w:pPr>
        <w:spacing w:before="120" w:after="120"/>
        <w:jc w:val="center"/>
        <w:rPr>
          <w:rFonts w:ascii="Times New Roman" w:hAnsi="Times New Roman"/>
          <w:sz w:val="24"/>
          <w:szCs w:val="24"/>
        </w:rPr>
      </w:pPr>
      <w:r w:rsidRPr="00177F0E">
        <w:rPr>
          <w:rFonts w:ascii="Times New Roman" w:hAnsi="Times New Roman"/>
          <w:i/>
          <w:noProof/>
          <w:sz w:val="24"/>
          <w:szCs w:val="24"/>
          <w:lang w:eastAsia="ru-RU"/>
        </w:rPr>
        <w:lastRenderedPageBreak/>
        <w:drawing>
          <wp:anchor distT="0" distB="0" distL="114300" distR="114300" simplePos="0" relativeHeight="251843584" behindDoc="0" locked="0" layoutInCell="1" allowOverlap="1" wp14:anchorId="6B7A4AEA" wp14:editId="7C981450">
            <wp:simplePos x="0" y="0"/>
            <wp:positionH relativeFrom="column">
              <wp:posOffset>-3810</wp:posOffset>
            </wp:positionH>
            <wp:positionV relativeFrom="paragraph">
              <wp:posOffset>3810</wp:posOffset>
            </wp:positionV>
            <wp:extent cx="5940425" cy="5318871"/>
            <wp:effectExtent l="0" t="0" r="3175" b="0"/>
            <wp:wrapTopAndBottom/>
            <wp:docPr id="151" name="Рисунок 151" descr="C:\Users\yashchin\Desktop\Инструкции\Картинки_инст\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shchin\Desktop\Инструкции\Картинки_инст\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5318871"/>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EB" w:rsidRPr="00177F0E">
        <w:rPr>
          <w:rFonts w:ascii="Times New Roman" w:hAnsi="Times New Roman"/>
          <w:i/>
          <w:sz w:val="24"/>
          <w:szCs w:val="24"/>
        </w:rPr>
        <w:t>Рисунок</w:t>
      </w:r>
      <w:r w:rsidR="00B23772" w:rsidRPr="00177F0E">
        <w:rPr>
          <w:rFonts w:ascii="Times New Roman" w:hAnsi="Times New Roman"/>
          <w:i/>
          <w:sz w:val="24"/>
          <w:szCs w:val="24"/>
        </w:rPr>
        <w:t xml:space="preserve"> 28</w:t>
      </w:r>
      <w:r w:rsidR="00C031EB" w:rsidRPr="00177F0E">
        <w:rPr>
          <w:rFonts w:ascii="Times New Roman" w:hAnsi="Times New Roman"/>
          <w:i/>
          <w:sz w:val="24"/>
          <w:szCs w:val="24"/>
        </w:rPr>
        <w:t>. Окно настроек программы Neurochat</w:t>
      </w:r>
    </w:p>
    <w:p w14:paraId="135162C5" w14:textId="22C2E007" w:rsidR="00C031EB" w:rsidRPr="00550B2E" w:rsidRDefault="00F81601" w:rsidP="00F81601">
      <w:pPr>
        <w:pStyle w:val="a8"/>
        <w:spacing w:before="120" w:after="120" w:line="259" w:lineRule="auto"/>
        <w:ind w:left="450"/>
        <w:jc w:val="both"/>
        <w:outlineLvl w:val="0"/>
        <w:rPr>
          <w:rFonts w:ascii="Times New Roman" w:hAnsi="Times New Roman"/>
          <w:b/>
          <w:sz w:val="32"/>
          <w:szCs w:val="32"/>
        </w:rPr>
      </w:pPr>
      <w:bookmarkStart w:id="59" w:name="_Toc9417493"/>
      <w:r>
        <w:rPr>
          <w:rFonts w:ascii="Times New Roman" w:hAnsi="Times New Roman"/>
          <w:b/>
          <w:sz w:val="32"/>
          <w:szCs w:val="32"/>
        </w:rPr>
        <w:t xml:space="preserve">5. </w:t>
      </w:r>
      <w:r w:rsidR="005D7553" w:rsidRPr="00550B2E">
        <w:rPr>
          <w:rFonts w:ascii="Times New Roman" w:hAnsi="Times New Roman"/>
          <w:b/>
          <w:sz w:val="32"/>
          <w:szCs w:val="32"/>
        </w:rPr>
        <w:t>Подготовка к работе</w:t>
      </w:r>
      <w:bookmarkEnd w:id="59"/>
    </w:p>
    <w:p w14:paraId="6B05A4FA" w14:textId="41E9E7B6" w:rsidR="005D7553" w:rsidRDefault="00550B2E" w:rsidP="0098248A">
      <w:pPr>
        <w:pStyle w:val="2"/>
        <w:spacing w:before="120" w:after="120"/>
        <w:ind w:firstLine="567"/>
        <w:rPr>
          <w:rFonts w:ascii="Times New Roman" w:hAnsi="Times New Roman"/>
          <w:b/>
          <w:color w:val="000000"/>
          <w:sz w:val="28"/>
          <w:szCs w:val="28"/>
        </w:rPr>
      </w:pPr>
      <w:bookmarkStart w:id="60" w:name="_5.1._Запуск_программы"/>
      <w:bookmarkStart w:id="61" w:name="_Toc9417494"/>
      <w:bookmarkEnd w:id="60"/>
      <w:r>
        <w:rPr>
          <w:rFonts w:ascii="Times New Roman" w:hAnsi="Times New Roman"/>
          <w:b/>
          <w:color w:val="000000" w:themeColor="text1"/>
          <w:sz w:val="28"/>
          <w:szCs w:val="28"/>
        </w:rPr>
        <w:t>5</w:t>
      </w:r>
      <w:r w:rsidR="005D7553" w:rsidRPr="005D7553">
        <w:rPr>
          <w:rFonts w:ascii="Times New Roman" w:hAnsi="Times New Roman"/>
          <w:b/>
          <w:color w:val="000000" w:themeColor="text1"/>
          <w:sz w:val="28"/>
          <w:szCs w:val="28"/>
        </w:rPr>
        <w:t>.1</w:t>
      </w:r>
      <w:r w:rsidR="005D7553">
        <w:rPr>
          <w:rFonts w:ascii="Times New Roman" w:hAnsi="Times New Roman"/>
          <w:b/>
          <w:color w:val="000000" w:themeColor="text1"/>
          <w:sz w:val="28"/>
          <w:szCs w:val="28"/>
        </w:rPr>
        <w:t>.</w:t>
      </w:r>
      <w:bookmarkStart w:id="62" w:name="_Toc530146957"/>
      <w:r w:rsidR="005D7553" w:rsidRPr="005D7553">
        <w:rPr>
          <w:rFonts w:ascii="Times New Roman" w:hAnsi="Times New Roman"/>
          <w:b/>
          <w:color w:val="000000"/>
          <w:sz w:val="28"/>
          <w:szCs w:val="28"/>
        </w:rPr>
        <w:t xml:space="preserve"> </w:t>
      </w:r>
      <w:r w:rsidR="005D7553">
        <w:rPr>
          <w:rFonts w:ascii="Times New Roman" w:hAnsi="Times New Roman"/>
          <w:b/>
          <w:color w:val="000000"/>
          <w:sz w:val="28"/>
          <w:szCs w:val="28"/>
        </w:rPr>
        <w:t>Запуск программы</w:t>
      </w:r>
      <w:bookmarkEnd w:id="61"/>
      <w:bookmarkEnd w:id="62"/>
    </w:p>
    <w:p w14:paraId="52970A0C" w14:textId="77777777" w:rsidR="005D7553" w:rsidRDefault="005D7553" w:rsidP="0098248A">
      <w:pPr>
        <w:spacing w:before="120" w:after="120"/>
        <w:ind w:firstLine="567"/>
        <w:jc w:val="both"/>
        <w:rPr>
          <w:rFonts w:ascii="Times New Roman" w:hAnsi="Times New Roman"/>
          <w:sz w:val="24"/>
        </w:rPr>
      </w:pPr>
      <w:r>
        <w:rPr>
          <w:rFonts w:ascii="Times New Roman" w:hAnsi="Times New Roman"/>
          <w:sz w:val="24"/>
        </w:rPr>
        <w:t>Для того чтобы запустить программу, необходимо выполнить следующую последовательность действий:</w:t>
      </w:r>
    </w:p>
    <w:p w14:paraId="076958B0" w14:textId="77777777" w:rsidR="005D7553" w:rsidRDefault="005D7553" w:rsidP="0098248A">
      <w:pPr>
        <w:numPr>
          <w:ilvl w:val="0"/>
          <w:numId w:val="20"/>
        </w:numPr>
        <w:spacing w:before="120" w:after="120" w:line="240" w:lineRule="auto"/>
        <w:jc w:val="both"/>
        <w:rPr>
          <w:rFonts w:ascii="Times New Roman" w:hAnsi="Times New Roman"/>
          <w:sz w:val="24"/>
        </w:rPr>
      </w:pPr>
      <w:r w:rsidRPr="00B228C2">
        <w:rPr>
          <w:rFonts w:ascii="Times New Roman" w:hAnsi="Times New Roman"/>
          <w:sz w:val="24"/>
        </w:rPr>
        <w:t>Включить усилитель нейрогарнитуры</w:t>
      </w:r>
      <w:r>
        <w:rPr>
          <w:rFonts w:ascii="Times New Roman" w:hAnsi="Times New Roman"/>
          <w:sz w:val="24"/>
        </w:rPr>
        <w:t xml:space="preserve"> (вставить </w:t>
      </w:r>
      <w:r w:rsidRPr="0073081F">
        <w:rPr>
          <w:rFonts w:ascii="Times New Roman" w:hAnsi="Times New Roman"/>
          <w:sz w:val="24"/>
        </w:rPr>
        <w:t>в блок усилителя аккумулятор</w:t>
      </w:r>
      <w:r>
        <w:rPr>
          <w:rFonts w:ascii="Times New Roman" w:hAnsi="Times New Roman"/>
          <w:sz w:val="24"/>
        </w:rPr>
        <w:t xml:space="preserve"> и осуществить двойной щелчок по корпусу усилителя).</w:t>
      </w:r>
    </w:p>
    <w:p w14:paraId="6F7C01BF" w14:textId="77777777" w:rsidR="005D7553" w:rsidRDefault="005D7553" w:rsidP="0098248A">
      <w:pPr>
        <w:numPr>
          <w:ilvl w:val="0"/>
          <w:numId w:val="20"/>
        </w:numPr>
        <w:spacing w:before="120" w:after="120" w:line="240" w:lineRule="auto"/>
        <w:jc w:val="both"/>
        <w:rPr>
          <w:rFonts w:ascii="Times New Roman" w:hAnsi="Times New Roman"/>
          <w:sz w:val="24"/>
        </w:rPr>
      </w:pPr>
      <w:r w:rsidRPr="00B228C2">
        <w:rPr>
          <w:rFonts w:ascii="Times New Roman" w:hAnsi="Times New Roman"/>
          <w:sz w:val="24"/>
        </w:rPr>
        <w:t xml:space="preserve">Подключить гарнитуру к компьютеру через </w:t>
      </w:r>
      <w:r w:rsidRPr="00B228C2">
        <w:rPr>
          <w:rFonts w:ascii="Times New Roman" w:hAnsi="Times New Roman"/>
          <w:sz w:val="24"/>
          <w:lang w:val="en-US"/>
        </w:rPr>
        <w:t>Wi</w:t>
      </w:r>
      <w:r w:rsidRPr="00B228C2">
        <w:rPr>
          <w:rFonts w:ascii="Times New Roman" w:hAnsi="Times New Roman"/>
          <w:sz w:val="24"/>
        </w:rPr>
        <w:t>-</w:t>
      </w:r>
      <w:r w:rsidRPr="00B228C2">
        <w:rPr>
          <w:rFonts w:ascii="Times New Roman" w:hAnsi="Times New Roman"/>
          <w:sz w:val="24"/>
          <w:lang w:val="en-US"/>
        </w:rPr>
        <w:t>Fi</w:t>
      </w:r>
      <w:r>
        <w:rPr>
          <w:rFonts w:ascii="Times New Roman" w:hAnsi="Times New Roman"/>
          <w:sz w:val="24"/>
        </w:rPr>
        <w:t xml:space="preserve"> (и</w:t>
      </w:r>
      <w:r w:rsidRPr="0073081F">
        <w:rPr>
          <w:rFonts w:ascii="Times New Roman" w:hAnsi="Times New Roman"/>
          <w:sz w:val="24"/>
        </w:rPr>
        <w:t>мя устройства начинается на «EEG8_»</w:t>
      </w:r>
      <w:r>
        <w:rPr>
          <w:rFonts w:ascii="Times New Roman" w:hAnsi="Times New Roman"/>
          <w:sz w:val="24"/>
        </w:rPr>
        <w:t>, пароль – «</w:t>
      </w:r>
      <w:r>
        <w:rPr>
          <w:rFonts w:ascii="Times New Roman" w:hAnsi="Times New Roman"/>
          <w:sz w:val="24"/>
          <w:lang w:val="en-US"/>
        </w:rPr>
        <w:t>neurochat</w:t>
      </w:r>
      <w:r>
        <w:rPr>
          <w:rFonts w:ascii="Times New Roman" w:hAnsi="Times New Roman"/>
          <w:sz w:val="24"/>
        </w:rPr>
        <w:t>»).</w:t>
      </w:r>
    </w:p>
    <w:p w14:paraId="035BE3DE" w14:textId="77777777" w:rsidR="005D7553" w:rsidRPr="00B228C2" w:rsidRDefault="005D7553" w:rsidP="0098248A">
      <w:pPr>
        <w:numPr>
          <w:ilvl w:val="0"/>
          <w:numId w:val="20"/>
        </w:numPr>
        <w:spacing w:before="120" w:after="120" w:line="240" w:lineRule="auto"/>
        <w:jc w:val="both"/>
        <w:rPr>
          <w:rFonts w:ascii="Times New Roman" w:hAnsi="Times New Roman"/>
          <w:sz w:val="24"/>
        </w:rPr>
      </w:pPr>
      <w:r>
        <w:rPr>
          <w:rFonts w:ascii="Times New Roman" w:hAnsi="Times New Roman"/>
          <w:sz w:val="24"/>
        </w:rPr>
        <w:t>Запустить программу через ярлык Neurochat на рабочем столе.</w:t>
      </w:r>
    </w:p>
    <w:p w14:paraId="77416947" w14:textId="1496DACB" w:rsidR="005D7553" w:rsidRDefault="00550B2E" w:rsidP="0098248A">
      <w:pPr>
        <w:pStyle w:val="2"/>
        <w:spacing w:before="120" w:after="120"/>
        <w:ind w:firstLine="567"/>
        <w:rPr>
          <w:rFonts w:ascii="Times New Roman" w:hAnsi="Times New Roman"/>
          <w:b/>
          <w:color w:val="000000"/>
          <w:sz w:val="28"/>
          <w:szCs w:val="28"/>
        </w:rPr>
      </w:pPr>
      <w:bookmarkStart w:id="63" w:name="_5.2._Установка_шлема"/>
      <w:bookmarkStart w:id="64" w:name="_Toc530146958"/>
      <w:bookmarkStart w:id="65" w:name="_Toc9417495"/>
      <w:bookmarkEnd w:id="63"/>
      <w:r>
        <w:rPr>
          <w:rFonts w:ascii="Times New Roman" w:hAnsi="Times New Roman"/>
          <w:b/>
          <w:color w:val="000000"/>
          <w:sz w:val="28"/>
          <w:szCs w:val="28"/>
        </w:rPr>
        <w:t>5</w:t>
      </w:r>
      <w:r w:rsidR="005D7553">
        <w:rPr>
          <w:rFonts w:ascii="Times New Roman" w:hAnsi="Times New Roman"/>
          <w:b/>
          <w:color w:val="000000"/>
          <w:sz w:val="28"/>
          <w:szCs w:val="28"/>
        </w:rPr>
        <w:t>.2.</w:t>
      </w:r>
      <w:r w:rsidR="005D7553" w:rsidRPr="00150444">
        <w:rPr>
          <w:rFonts w:ascii="Times New Roman" w:hAnsi="Times New Roman"/>
          <w:b/>
          <w:color w:val="000000"/>
          <w:sz w:val="28"/>
          <w:szCs w:val="28"/>
        </w:rPr>
        <w:t xml:space="preserve"> Установка шлема с гарнитурой</w:t>
      </w:r>
      <w:bookmarkEnd w:id="64"/>
      <w:bookmarkEnd w:id="65"/>
    </w:p>
    <w:p w14:paraId="2370BA63" w14:textId="36765708" w:rsidR="005D7553" w:rsidRPr="002F3D7D" w:rsidRDefault="005D7553" w:rsidP="0098248A">
      <w:pPr>
        <w:spacing w:before="120" w:after="120"/>
        <w:ind w:firstLine="567"/>
        <w:jc w:val="both"/>
        <w:rPr>
          <w:rFonts w:ascii="Times New Roman" w:hAnsi="Times New Roman"/>
          <w:sz w:val="24"/>
        </w:rPr>
      </w:pPr>
      <w:r w:rsidRPr="002F3D7D">
        <w:rPr>
          <w:rFonts w:ascii="Times New Roman" w:hAnsi="Times New Roman"/>
          <w:sz w:val="24"/>
        </w:rPr>
        <w:t xml:space="preserve">Установить гарнитуру на голову пользователя </w:t>
      </w:r>
      <w:r>
        <w:rPr>
          <w:rFonts w:ascii="Times New Roman" w:hAnsi="Times New Roman"/>
          <w:sz w:val="24"/>
        </w:rPr>
        <w:t xml:space="preserve">в соответствии с инструкцией по эксплуатации нейрогарнитуры </w:t>
      </w:r>
      <w:r w:rsidRPr="0028218B">
        <w:rPr>
          <w:rFonts w:ascii="Times New Roman" w:hAnsi="Times New Roman"/>
          <w:sz w:val="24"/>
        </w:rPr>
        <w:t>«ГарАнт-ЭЭГ»</w:t>
      </w:r>
      <w:r>
        <w:rPr>
          <w:rFonts w:ascii="Times New Roman" w:hAnsi="Times New Roman"/>
          <w:sz w:val="24"/>
        </w:rPr>
        <w:t xml:space="preserve"> и заполнить электроды гелем (подробнее в </w:t>
      </w:r>
      <w:r w:rsidRPr="005D7553">
        <w:rPr>
          <w:rFonts w:ascii="Times New Roman" w:hAnsi="Times New Roman"/>
          <w:b/>
          <w:i/>
          <w:sz w:val="24"/>
        </w:rPr>
        <w:t>разделе 2.3.)</w:t>
      </w:r>
    </w:p>
    <w:p w14:paraId="5F64F768" w14:textId="57F7229F" w:rsidR="005D7553" w:rsidRDefault="00177F0E" w:rsidP="0098248A">
      <w:pPr>
        <w:spacing w:before="120" w:after="120"/>
        <w:ind w:firstLine="567"/>
        <w:jc w:val="both"/>
      </w:pPr>
      <w:r w:rsidRPr="00177F0E">
        <w:rPr>
          <w:rFonts w:ascii="Times New Roman" w:hAnsi="Times New Roman"/>
          <w:noProof/>
          <w:sz w:val="24"/>
          <w:lang w:eastAsia="ru-RU"/>
        </w:rPr>
        <w:lastRenderedPageBreak/>
        <w:drawing>
          <wp:anchor distT="0" distB="0" distL="114300" distR="114300" simplePos="0" relativeHeight="251844608" behindDoc="0" locked="0" layoutInCell="1" allowOverlap="1" wp14:anchorId="1E7CF75C" wp14:editId="522F5CC6">
            <wp:simplePos x="0" y="0"/>
            <wp:positionH relativeFrom="margin">
              <wp:align>right</wp:align>
            </wp:positionH>
            <wp:positionV relativeFrom="paragraph">
              <wp:posOffset>632460</wp:posOffset>
            </wp:positionV>
            <wp:extent cx="5940425" cy="3227817"/>
            <wp:effectExtent l="0" t="0" r="3175" b="0"/>
            <wp:wrapTopAndBottom/>
            <wp:docPr id="163" name="Рисунок 163" descr="C:\Users\yashchin\Desktop\Инструкции\Картинки_инст\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shchin\Desktop\Инструкции\Картинки_инст\2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2278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53">
        <w:rPr>
          <w:rFonts w:ascii="Times New Roman" w:hAnsi="Times New Roman"/>
          <w:sz w:val="24"/>
        </w:rPr>
        <w:t>После подключения нейрогарнитуры к программе, п</w:t>
      </w:r>
      <w:r w:rsidR="005D7553" w:rsidRPr="002F3D7D">
        <w:rPr>
          <w:rFonts w:ascii="Times New Roman" w:hAnsi="Times New Roman"/>
          <w:sz w:val="24"/>
        </w:rPr>
        <w:t>роверить правильность настройки и подключения ЭЭ</w:t>
      </w:r>
      <w:r w:rsidR="006A1B98">
        <w:rPr>
          <w:rFonts w:ascii="Times New Roman" w:hAnsi="Times New Roman"/>
          <w:sz w:val="24"/>
        </w:rPr>
        <w:t>Г. Для этого во вкладке «Основны</w:t>
      </w:r>
      <w:r w:rsidR="005D7553" w:rsidRPr="002F3D7D">
        <w:rPr>
          <w:rFonts w:ascii="Times New Roman" w:hAnsi="Times New Roman"/>
          <w:sz w:val="24"/>
        </w:rPr>
        <w:t>е</w:t>
      </w:r>
      <w:r w:rsidR="005D7553" w:rsidRPr="0027392F">
        <w:rPr>
          <w:rFonts w:ascii="Times New Roman" w:hAnsi="Times New Roman"/>
          <w:sz w:val="24"/>
        </w:rPr>
        <w:t xml:space="preserve">» </w:t>
      </w:r>
      <w:r w:rsidR="005D7553">
        <w:rPr>
          <w:rFonts w:ascii="Times New Roman" w:hAnsi="Times New Roman"/>
          <w:sz w:val="24"/>
        </w:rPr>
        <w:t xml:space="preserve">настроек </w:t>
      </w:r>
      <w:r w:rsidR="005D7553" w:rsidRPr="0027392F">
        <w:rPr>
          <w:rFonts w:ascii="Times New Roman" w:hAnsi="Times New Roman"/>
          <w:sz w:val="24"/>
        </w:rPr>
        <w:t xml:space="preserve">программы нажать кнопку «ЭЭГ инфо» (рис. </w:t>
      </w:r>
      <w:r w:rsidR="00B35434">
        <w:rPr>
          <w:rFonts w:ascii="Times New Roman" w:hAnsi="Times New Roman"/>
          <w:sz w:val="24"/>
        </w:rPr>
        <w:t>29</w:t>
      </w:r>
      <w:r w:rsidR="005D7553" w:rsidRPr="0027392F">
        <w:rPr>
          <w:rFonts w:ascii="Times New Roman" w:hAnsi="Times New Roman"/>
          <w:sz w:val="24"/>
        </w:rPr>
        <w:t>).</w:t>
      </w:r>
    </w:p>
    <w:p w14:paraId="3F74490B" w14:textId="3D6490A2" w:rsidR="005D7553" w:rsidRPr="001665D4" w:rsidRDefault="005D7553" w:rsidP="0098248A">
      <w:pPr>
        <w:pStyle w:val="aa"/>
        <w:spacing w:before="120" w:after="120"/>
        <w:ind w:hanging="425"/>
        <w:jc w:val="center"/>
        <w:rPr>
          <w:rFonts w:ascii="Times New Roman" w:hAnsi="Times New Roman"/>
          <w:color w:val="auto"/>
          <w:sz w:val="24"/>
          <w:szCs w:val="24"/>
        </w:rPr>
      </w:pPr>
      <w:r w:rsidRPr="001665D4">
        <w:rPr>
          <w:color w:val="auto"/>
        </w:rPr>
        <w:t xml:space="preserve"> </w:t>
      </w:r>
      <w:r w:rsidRPr="00177F0E">
        <w:rPr>
          <w:rFonts w:ascii="Times New Roman" w:hAnsi="Times New Roman"/>
          <w:color w:val="auto"/>
          <w:sz w:val="24"/>
          <w:szCs w:val="24"/>
        </w:rPr>
        <w:t xml:space="preserve">Рисунок </w:t>
      </w:r>
      <w:r w:rsidR="00B35434" w:rsidRPr="00177F0E">
        <w:rPr>
          <w:rFonts w:ascii="Times New Roman" w:hAnsi="Times New Roman"/>
          <w:color w:val="auto"/>
          <w:sz w:val="24"/>
          <w:szCs w:val="24"/>
        </w:rPr>
        <w:t>29</w:t>
      </w:r>
      <w:r w:rsidRPr="00177F0E">
        <w:rPr>
          <w:rFonts w:ascii="Times New Roman" w:hAnsi="Times New Roman"/>
          <w:color w:val="auto"/>
          <w:sz w:val="24"/>
          <w:szCs w:val="24"/>
        </w:rPr>
        <w:t>. Окно настроек программы NeurochatAdmin</w:t>
      </w:r>
    </w:p>
    <w:p w14:paraId="32E82057" w14:textId="1B22D2D6" w:rsidR="00BF57C5" w:rsidRPr="002F3D7D" w:rsidRDefault="00BF57C5" w:rsidP="0098248A">
      <w:pPr>
        <w:spacing w:before="120" w:after="120"/>
        <w:ind w:firstLine="567"/>
        <w:jc w:val="both"/>
        <w:rPr>
          <w:rFonts w:ascii="Times New Roman" w:hAnsi="Times New Roman"/>
          <w:sz w:val="24"/>
        </w:rPr>
      </w:pPr>
      <w:r w:rsidRPr="002F3D7D">
        <w:rPr>
          <w:rFonts w:ascii="Times New Roman" w:hAnsi="Times New Roman"/>
          <w:sz w:val="24"/>
        </w:rPr>
        <w:t xml:space="preserve">Проверить наличие поступающих данных по окну </w:t>
      </w:r>
      <w:r w:rsidRPr="0028218B">
        <w:rPr>
          <w:rFonts w:ascii="Times New Roman" w:hAnsi="Times New Roman"/>
          <w:sz w:val="24"/>
        </w:rPr>
        <w:t>проверки состояния электродов</w:t>
      </w:r>
      <w:r w:rsidRPr="002F3D7D">
        <w:rPr>
          <w:rFonts w:ascii="Times New Roman" w:hAnsi="Times New Roman"/>
          <w:sz w:val="24"/>
        </w:rPr>
        <w:t>. В случае успешного прилегания все точки буду</w:t>
      </w:r>
      <w:r>
        <w:rPr>
          <w:rFonts w:ascii="Times New Roman" w:hAnsi="Times New Roman"/>
          <w:sz w:val="24"/>
        </w:rPr>
        <w:t>т отображаться зеленым цветом. В противном случае значки электрод</w:t>
      </w:r>
      <w:r w:rsidR="009915F0">
        <w:rPr>
          <w:rFonts w:ascii="Times New Roman" w:hAnsi="Times New Roman"/>
          <w:sz w:val="24"/>
        </w:rPr>
        <w:t>ов будут красного</w:t>
      </w:r>
      <w:r w:rsidR="006A0377" w:rsidRPr="00A826DF">
        <w:rPr>
          <w:rFonts w:ascii="Times New Roman" w:hAnsi="Times New Roman"/>
          <w:sz w:val="24"/>
        </w:rPr>
        <w:t>, оранжевого или желтого</w:t>
      </w:r>
      <w:r w:rsidR="00B35434">
        <w:rPr>
          <w:rFonts w:ascii="Times New Roman" w:hAnsi="Times New Roman"/>
          <w:sz w:val="24"/>
        </w:rPr>
        <w:t xml:space="preserve"> цвета (рис. 30</w:t>
      </w:r>
      <w:r>
        <w:rPr>
          <w:rFonts w:ascii="Times New Roman" w:hAnsi="Times New Roman"/>
          <w:sz w:val="24"/>
        </w:rPr>
        <w:t>)</w:t>
      </w:r>
    </w:p>
    <w:p w14:paraId="0E2D84A6" w14:textId="697FCAAE" w:rsidR="00BF57C5" w:rsidRPr="0027392F" w:rsidRDefault="00BF57C5" w:rsidP="0098248A">
      <w:pPr>
        <w:spacing w:before="120" w:after="120"/>
        <w:ind w:firstLine="567"/>
        <w:jc w:val="both"/>
        <w:rPr>
          <w:rFonts w:ascii="Times New Roman" w:hAnsi="Times New Roman"/>
          <w:sz w:val="24"/>
        </w:rPr>
      </w:pPr>
      <w:r w:rsidRPr="002F3D7D">
        <w:rPr>
          <w:rFonts w:ascii="Times New Roman" w:hAnsi="Times New Roman"/>
          <w:sz w:val="24"/>
        </w:rPr>
        <w:t xml:space="preserve">Проверить уровень заряда батареи в </w:t>
      </w:r>
      <w:r>
        <w:rPr>
          <w:rFonts w:ascii="Times New Roman" w:hAnsi="Times New Roman"/>
          <w:sz w:val="24"/>
        </w:rPr>
        <w:t xml:space="preserve">усилителе </w:t>
      </w:r>
      <w:r w:rsidRPr="002F3D7D">
        <w:rPr>
          <w:rFonts w:ascii="Times New Roman" w:hAnsi="Times New Roman"/>
          <w:sz w:val="24"/>
        </w:rPr>
        <w:t>(отображается в % во вкладке «ЭЭГ инфо»).</w:t>
      </w:r>
      <w:r w:rsidRPr="0027392F">
        <w:rPr>
          <w:rFonts w:ascii="Times New Roman" w:hAnsi="Times New Roman"/>
          <w:sz w:val="24"/>
        </w:rPr>
        <w:t xml:space="preserve"> Для проведения сеанса работы с программ</w:t>
      </w:r>
      <w:r>
        <w:rPr>
          <w:rFonts w:ascii="Times New Roman" w:hAnsi="Times New Roman"/>
          <w:sz w:val="24"/>
        </w:rPr>
        <w:t>ой необх</w:t>
      </w:r>
      <w:r w:rsidR="00B35434">
        <w:rPr>
          <w:rFonts w:ascii="Times New Roman" w:hAnsi="Times New Roman"/>
          <w:sz w:val="24"/>
        </w:rPr>
        <w:t>одим заряд не менее 40% (рис. 30</w:t>
      </w:r>
      <w:r>
        <w:rPr>
          <w:rFonts w:ascii="Times New Roman" w:hAnsi="Times New Roman"/>
          <w:sz w:val="24"/>
        </w:rPr>
        <w:t>)</w:t>
      </w:r>
    </w:p>
    <w:p w14:paraId="03467C05" w14:textId="0565C938" w:rsidR="00BF57C5" w:rsidRDefault="005629B6" w:rsidP="0098248A">
      <w:pPr>
        <w:pStyle w:val="p3"/>
        <w:shd w:val="clear" w:color="auto" w:fill="FFFFFF"/>
        <w:spacing w:before="120" w:beforeAutospacing="0" w:after="120" w:afterAutospacing="0" w:line="276" w:lineRule="auto"/>
        <w:jc w:val="center"/>
        <w:rPr>
          <w:noProof/>
        </w:rPr>
      </w:pPr>
      <w:r>
        <w:rPr>
          <w:noProof/>
        </w:rPr>
        <w:lastRenderedPageBreak/>
        <w:drawing>
          <wp:inline distT="0" distB="0" distL="0" distR="0" wp14:anchorId="2CE50FB6" wp14:editId="1FE4A9FC">
            <wp:extent cx="5940425" cy="6397381"/>
            <wp:effectExtent l="0" t="0" r="0"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6397381"/>
                    </a:xfrm>
                    <a:prstGeom prst="rect">
                      <a:avLst/>
                    </a:prstGeom>
                    <a:noFill/>
                    <a:ln>
                      <a:noFill/>
                    </a:ln>
                  </pic:spPr>
                </pic:pic>
              </a:graphicData>
            </a:graphic>
          </wp:inline>
        </w:drawing>
      </w:r>
    </w:p>
    <w:p w14:paraId="2C28064F" w14:textId="0E58742A" w:rsidR="005D7553" w:rsidRPr="009447B9" w:rsidRDefault="00BF57C5" w:rsidP="0098248A">
      <w:pPr>
        <w:pStyle w:val="aa"/>
        <w:spacing w:before="120" w:after="120" w:line="276" w:lineRule="auto"/>
        <w:ind w:firstLine="567"/>
        <w:jc w:val="center"/>
        <w:rPr>
          <w:rFonts w:ascii="Times New Roman" w:hAnsi="Times New Roman"/>
          <w:color w:val="auto"/>
          <w:sz w:val="24"/>
          <w:szCs w:val="24"/>
        </w:rPr>
      </w:pPr>
      <w:r w:rsidRPr="001665D4">
        <w:rPr>
          <w:rFonts w:ascii="Times New Roman" w:hAnsi="Times New Roman"/>
          <w:color w:val="auto"/>
          <w:sz w:val="24"/>
          <w:szCs w:val="24"/>
        </w:rPr>
        <w:t xml:space="preserve">Рисунок </w:t>
      </w:r>
      <w:r w:rsidR="00B35434">
        <w:rPr>
          <w:rFonts w:ascii="Times New Roman" w:hAnsi="Times New Roman"/>
          <w:color w:val="auto"/>
          <w:sz w:val="24"/>
          <w:szCs w:val="24"/>
        </w:rPr>
        <w:t>30</w:t>
      </w:r>
      <w:r w:rsidRPr="001665D4">
        <w:rPr>
          <w:rFonts w:ascii="Times New Roman" w:hAnsi="Times New Roman"/>
          <w:color w:val="auto"/>
          <w:sz w:val="24"/>
          <w:szCs w:val="24"/>
        </w:rPr>
        <w:t>. Окн</w:t>
      </w:r>
      <w:r w:rsidR="009447B9">
        <w:rPr>
          <w:rFonts w:ascii="Times New Roman" w:hAnsi="Times New Roman"/>
          <w:color w:val="auto"/>
          <w:sz w:val="24"/>
          <w:szCs w:val="24"/>
        </w:rPr>
        <w:t>о проверки состояния электродов</w:t>
      </w:r>
      <w:r w:rsidR="005C5DCF">
        <w:rPr>
          <w:rFonts w:ascii="Times New Roman" w:hAnsi="Times New Roman"/>
          <w:color w:val="auto"/>
          <w:sz w:val="24"/>
          <w:szCs w:val="24"/>
        </w:rPr>
        <w:t xml:space="preserve"> «ЭЭГ инфо»</w:t>
      </w:r>
    </w:p>
    <w:p w14:paraId="483B9205" w14:textId="6A36178D" w:rsidR="005D7553" w:rsidRPr="005C5DCF" w:rsidRDefault="00550B2E" w:rsidP="0098248A">
      <w:pPr>
        <w:pStyle w:val="2"/>
        <w:spacing w:before="120" w:after="120"/>
        <w:rPr>
          <w:rFonts w:ascii="Times New Roman" w:hAnsi="Times New Roman"/>
          <w:b/>
          <w:color w:val="000000" w:themeColor="text1"/>
          <w:sz w:val="28"/>
          <w:szCs w:val="28"/>
        </w:rPr>
      </w:pPr>
      <w:bookmarkStart w:id="66" w:name="_5.3._Калибровка"/>
      <w:bookmarkStart w:id="67" w:name="_Toc9417496"/>
      <w:bookmarkEnd w:id="66"/>
      <w:r>
        <w:rPr>
          <w:rFonts w:ascii="Times New Roman" w:hAnsi="Times New Roman"/>
          <w:b/>
          <w:color w:val="000000" w:themeColor="text1"/>
          <w:sz w:val="28"/>
          <w:szCs w:val="28"/>
        </w:rPr>
        <w:t>5</w:t>
      </w:r>
      <w:r w:rsidR="005C5DCF" w:rsidRPr="005C5DCF">
        <w:rPr>
          <w:rFonts w:ascii="Times New Roman" w:hAnsi="Times New Roman"/>
          <w:b/>
          <w:color w:val="000000" w:themeColor="text1"/>
          <w:sz w:val="28"/>
          <w:szCs w:val="28"/>
        </w:rPr>
        <w:t xml:space="preserve">.3. </w:t>
      </w:r>
      <w:r w:rsidR="005C5DCF">
        <w:rPr>
          <w:rFonts w:ascii="Times New Roman" w:hAnsi="Times New Roman"/>
          <w:b/>
          <w:color w:val="000000" w:themeColor="text1"/>
          <w:sz w:val="28"/>
          <w:szCs w:val="28"/>
        </w:rPr>
        <w:t>Калибровка</w:t>
      </w:r>
      <w:bookmarkEnd w:id="67"/>
    </w:p>
    <w:p w14:paraId="59D84165" w14:textId="7C6C37C5" w:rsidR="005C5DCF" w:rsidRDefault="005C5DCF" w:rsidP="0098248A">
      <w:pPr>
        <w:spacing w:before="120" w:after="120" w:line="259" w:lineRule="auto"/>
        <w:ind w:firstLine="708"/>
        <w:jc w:val="both"/>
        <w:rPr>
          <w:rFonts w:ascii="Times New Roman" w:hAnsi="Times New Roman"/>
          <w:sz w:val="24"/>
        </w:rPr>
      </w:pPr>
      <w:r w:rsidRPr="0051159E">
        <w:rPr>
          <w:rFonts w:ascii="Times New Roman" w:hAnsi="Times New Roman"/>
          <w:sz w:val="24"/>
        </w:rPr>
        <w:t xml:space="preserve">Перед началом работы следует провести процедуру калибровки. Эту процедуру необходимо проводить каждый раз после того, как гарнитура устанавливается вновь; также калибровку рекомендуется проводить после длительного перерыва в работе при уже надетой гарнитуре (если она носится в течение нескольких часов и более). Процесс калибровки занимает </w:t>
      </w:r>
      <w:r>
        <w:rPr>
          <w:rFonts w:ascii="Times New Roman" w:hAnsi="Times New Roman"/>
          <w:sz w:val="24"/>
        </w:rPr>
        <w:t>5-7</w:t>
      </w:r>
      <w:r w:rsidRPr="0051159E">
        <w:rPr>
          <w:rFonts w:ascii="Times New Roman" w:hAnsi="Times New Roman"/>
          <w:sz w:val="24"/>
        </w:rPr>
        <w:t xml:space="preserve"> минут</w:t>
      </w:r>
      <w:r>
        <w:rPr>
          <w:rFonts w:ascii="Times New Roman" w:hAnsi="Times New Roman"/>
          <w:sz w:val="24"/>
        </w:rPr>
        <w:t xml:space="preserve"> (на стандартной скорости подсветок)</w:t>
      </w:r>
      <w:r w:rsidRPr="0051159E">
        <w:rPr>
          <w:rFonts w:ascii="Times New Roman" w:hAnsi="Times New Roman"/>
          <w:sz w:val="24"/>
        </w:rPr>
        <w:t>.</w:t>
      </w:r>
    </w:p>
    <w:p w14:paraId="33D2157B" w14:textId="4A9EED36" w:rsidR="005C5DCF" w:rsidRDefault="005C5DCF" w:rsidP="0098248A">
      <w:pPr>
        <w:spacing w:before="120" w:after="120"/>
        <w:ind w:firstLine="567"/>
        <w:jc w:val="both"/>
        <w:rPr>
          <w:rFonts w:ascii="Times New Roman" w:hAnsi="Times New Roman"/>
          <w:sz w:val="24"/>
        </w:rPr>
      </w:pPr>
      <w:r>
        <w:rPr>
          <w:rFonts w:ascii="Times New Roman" w:hAnsi="Times New Roman"/>
          <w:sz w:val="24"/>
        </w:rPr>
        <w:t>В</w:t>
      </w:r>
      <w:r w:rsidRPr="00800F79">
        <w:rPr>
          <w:rFonts w:ascii="Times New Roman" w:hAnsi="Times New Roman"/>
          <w:sz w:val="24"/>
        </w:rPr>
        <w:t xml:space="preserve">о вкладке программы NeurochatAdmin «Основное» </w:t>
      </w:r>
      <w:r>
        <w:rPr>
          <w:rFonts w:ascii="Times New Roman" w:hAnsi="Times New Roman"/>
          <w:sz w:val="24"/>
        </w:rPr>
        <w:t>нажать кнопку «Калибровка</w:t>
      </w:r>
      <w:r w:rsidRPr="001A4626">
        <w:rPr>
          <w:rFonts w:ascii="Times New Roman" w:hAnsi="Times New Roman"/>
          <w:sz w:val="24"/>
          <w:szCs w:val="24"/>
        </w:rPr>
        <w:t>»</w:t>
      </w:r>
      <w:r w:rsidR="00B35434">
        <w:rPr>
          <w:rFonts w:ascii="Times New Roman" w:hAnsi="Times New Roman"/>
          <w:color w:val="000000"/>
          <w:sz w:val="24"/>
          <w:szCs w:val="24"/>
        </w:rPr>
        <w:t xml:space="preserve"> (рис. 31</w:t>
      </w:r>
      <w:r w:rsidRPr="001A4626">
        <w:rPr>
          <w:rFonts w:ascii="Times New Roman" w:hAnsi="Times New Roman"/>
          <w:color w:val="000000"/>
          <w:sz w:val="24"/>
          <w:szCs w:val="24"/>
        </w:rPr>
        <w:t>).</w:t>
      </w:r>
      <w:r w:rsidRPr="00800F79">
        <w:rPr>
          <w:rFonts w:ascii="Times New Roman" w:hAnsi="Times New Roman"/>
          <w:sz w:val="24"/>
        </w:rPr>
        <w:t xml:space="preserve"> </w:t>
      </w:r>
    </w:p>
    <w:p w14:paraId="6E4D1FE4" w14:textId="77777777" w:rsidR="005C5DCF" w:rsidRDefault="005C5DCF" w:rsidP="0098248A">
      <w:pPr>
        <w:spacing w:before="120" w:after="120"/>
        <w:jc w:val="center"/>
        <w:rPr>
          <w:rFonts w:ascii="Times New Roman" w:hAnsi="Times New Roman"/>
          <w:sz w:val="24"/>
        </w:rPr>
      </w:pPr>
    </w:p>
    <w:p w14:paraId="251770B2" w14:textId="77777777" w:rsidR="005C5DCF" w:rsidRDefault="005C5DCF" w:rsidP="0098248A">
      <w:pPr>
        <w:spacing w:before="120" w:after="120"/>
        <w:jc w:val="center"/>
        <w:rPr>
          <w:rFonts w:ascii="Times New Roman" w:hAnsi="Times New Roman"/>
          <w:sz w:val="24"/>
        </w:rPr>
      </w:pPr>
    </w:p>
    <w:p w14:paraId="1835555A" w14:textId="02C90635" w:rsidR="005C5DCF" w:rsidRPr="00C42440" w:rsidRDefault="002D7134" w:rsidP="0098248A">
      <w:pPr>
        <w:spacing w:before="120" w:after="120"/>
        <w:jc w:val="center"/>
        <w:rPr>
          <w:rFonts w:ascii="Times New Roman" w:hAnsi="Times New Roman"/>
          <w:i/>
          <w:sz w:val="24"/>
          <w:szCs w:val="24"/>
        </w:rPr>
      </w:pPr>
      <w:r w:rsidRPr="002D7134">
        <w:rPr>
          <w:rFonts w:ascii="Times New Roman" w:hAnsi="Times New Roman"/>
          <w:noProof/>
          <w:sz w:val="24"/>
          <w:lang w:eastAsia="ru-RU"/>
        </w:rPr>
        <w:lastRenderedPageBreak/>
        <w:drawing>
          <wp:anchor distT="0" distB="0" distL="114300" distR="114300" simplePos="0" relativeHeight="251845632" behindDoc="0" locked="0" layoutInCell="1" allowOverlap="1" wp14:anchorId="1D3EEEEE" wp14:editId="5F908B8D">
            <wp:simplePos x="0" y="0"/>
            <wp:positionH relativeFrom="margin">
              <wp:align>right</wp:align>
            </wp:positionH>
            <wp:positionV relativeFrom="paragraph">
              <wp:posOffset>0</wp:posOffset>
            </wp:positionV>
            <wp:extent cx="5940425" cy="5974896"/>
            <wp:effectExtent l="0" t="0" r="3175" b="6985"/>
            <wp:wrapTopAndBottom/>
            <wp:docPr id="169" name="Рисунок 169" descr="C:\Users\yashchin\Desktop\Инструкции\Картинки_инст\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ashchin\Desktop\Инструкции\Картинки_инст\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5974896"/>
                    </a:xfrm>
                    <a:prstGeom prst="rect">
                      <a:avLst/>
                    </a:prstGeom>
                    <a:noFill/>
                    <a:ln>
                      <a:noFill/>
                    </a:ln>
                  </pic:spPr>
                </pic:pic>
              </a:graphicData>
            </a:graphic>
            <wp14:sizeRelH relativeFrom="page">
              <wp14:pctWidth>0</wp14:pctWidth>
            </wp14:sizeRelH>
            <wp14:sizeRelV relativeFrom="page">
              <wp14:pctHeight>0</wp14:pctHeight>
            </wp14:sizeRelV>
          </wp:anchor>
        </w:drawing>
      </w:r>
      <w:r w:rsidR="005C5DCF">
        <w:rPr>
          <w:rFonts w:ascii="Times New Roman" w:hAnsi="Times New Roman"/>
          <w:sz w:val="24"/>
        </w:rPr>
        <w:t xml:space="preserve">  </w:t>
      </w:r>
      <w:r w:rsidR="009915F0" w:rsidRPr="002D7134">
        <w:rPr>
          <w:rFonts w:ascii="Times New Roman" w:hAnsi="Times New Roman"/>
          <w:i/>
          <w:sz w:val="24"/>
          <w:szCs w:val="24"/>
        </w:rPr>
        <w:t>Рисунок</w:t>
      </w:r>
      <w:r w:rsidR="00B35434" w:rsidRPr="002D7134">
        <w:rPr>
          <w:rFonts w:ascii="Times New Roman" w:hAnsi="Times New Roman"/>
          <w:i/>
          <w:sz w:val="24"/>
          <w:szCs w:val="24"/>
        </w:rPr>
        <w:t xml:space="preserve"> 31</w:t>
      </w:r>
      <w:r w:rsidR="005C5DCF" w:rsidRPr="002D7134">
        <w:rPr>
          <w:rFonts w:ascii="Times New Roman" w:hAnsi="Times New Roman"/>
          <w:i/>
          <w:sz w:val="24"/>
          <w:szCs w:val="24"/>
        </w:rPr>
        <w:t>. Окно настроек программы NeurochatAdmin</w:t>
      </w:r>
    </w:p>
    <w:p w14:paraId="0CF53EA0" w14:textId="03DE2CD0" w:rsidR="005C5DCF" w:rsidRDefault="003D0AD7" w:rsidP="0098248A">
      <w:pPr>
        <w:spacing w:before="120" w:after="120"/>
        <w:ind w:firstLine="567"/>
        <w:jc w:val="both"/>
        <w:rPr>
          <w:rFonts w:ascii="Times New Roman" w:hAnsi="Times New Roman"/>
          <w:sz w:val="24"/>
          <w:szCs w:val="24"/>
        </w:rPr>
      </w:pPr>
      <w:r w:rsidRPr="00666BD2">
        <w:rPr>
          <w:rFonts w:ascii="Times New Roman" w:hAnsi="Times New Roman"/>
          <w:noProof/>
          <w:sz w:val="24"/>
          <w:szCs w:val="24"/>
          <w:lang w:eastAsia="ru-RU"/>
        </w:rPr>
        <w:drawing>
          <wp:anchor distT="0" distB="0" distL="114300" distR="114300" simplePos="0" relativeHeight="251774976" behindDoc="0" locked="0" layoutInCell="1" allowOverlap="1" wp14:anchorId="7EB2B052" wp14:editId="45EE4E7D">
            <wp:simplePos x="0" y="0"/>
            <wp:positionH relativeFrom="margin">
              <wp:align>center</wp:align>
            </wp:positionH>
            <wp:positionV relativeFrom="paragraph">
              <wp:posOffset>783590</wp:posOffset>
            </wp:positionV>
            <wp:extent cx="5600700" cy="1934210"/>
            <wp:effectExtent l="0" t="0" r="0" b="8890"/>
            <wp:wrapTopAndBottom/>
            <wp:docPr id="1" name="Рисунок 1" descr="C:\Users\yashchin\Pictures\Screenshots\Снимок экрана (389)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hchin\Pictures\Screenshots\Снимок экрана (389) — копия.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DCF" w:rsidRPr="000234FF">
        <w:rPr>
          <w:rFonts w:ascii="Times New Roman" w:hAnsi="Times New Roman"/>
          <w:sz w:val="24"/>
          <w:szCs w:val="24"/>
        </w:rPr>
        <w:t>По итогам проведения калибровки будут выведен</w:t>
      </w:r>
      <w:r w:rsidR="005C5DCF">
        <w:rPr>
          <w:rFonts w:ascii="Times New Roman" w:hAnsi="Times New Roman"/>
          <w:sz w:val="24"/>
          <w:szCs w:val="24"/>
        </w:rPr>
        <w:t>ы данные результатов калибровки</w:t>
      </w:r>
      <w:r w:rsidR="005C5DCF" w:rsidRPr="000A312D">
        <w:rPr>
          <w:rFonts w:ascii="Times New Roman" w:hAnsi="Times New Roman"/>
          <w:color w:val="000000"/>
        </w:rPr>
        <w:t xml:space="preserve"> </w:t>
      </w:r>
      <w:r w:rsidR="00B35434">
        <w:rPr>
          <w:rFonts w:ascii="Times New Roman" w:hAnsi="Times New Roman"/>
          <w:color w:val="000000"/>
          <w:sz w:val="24"/>
          <w:szCs w:val="24"/>
        </w:rPr>
        <w:t>(рис. 32</w:t>
      </w:r>
      <w:r w:rsidR="005C5DCF" w:rsidRPr="001A4626">
        <w:rPr>
          <w:rFonts w:ascii="Times New Roman" w:hAnsi="Times New Roman"/>
          <w:color w:val="000000"/>
          <w:sz w:val="24"/>
          <w:szCs w:val="24"/>
        </w:rPr>
        <w:t>)</w:t>
      </w:r>
      <w:r w:rsidR="005C5DCF">
        <w:rPr>
          <w:rFonts w:ascii="Times New Roman" w:hAnsi="Times New Roman"/>
          <w:color w:val="000000"/>
          <w:sz w:val="24"/>
          <w:szCs w:val="24"/>
        </w:rPr>
        <w:t xml:space="preserve"> в виде </w:t>
      </w:r>
      <w:r w:rsidR="006A0377" w:rsidRPr="00A826DF">
        <w:rPr>
          <w:rFonts w:ascii="Times New Roman" w:hAnsi="Times New Roman"/>
          <w:color w:val="000000"/>
          <w:sz w:val="24"/>
          <w:szCs w:val="24"/>
        </w:rPr>
        <w:t>двух чисел, разделенных косой чертой</w:t>
      </w:r>
      <w:r w:rsidR="005C5DCF" w:rsidRPr="00A826DF">
        <w:rPr>
          <w:rFonts w:ascii="Times New Roman" w:hAnsi="Times New Roman"/>
          <w:color w:val="000000"/>
          <w:sz w:val="24"/>
          <w:szCs w:val="24"/>
        </w:rPr>
        <w:t>.</w:t>
      </w:r>
      <w:r w:rsidR="005C5DCF" w:rsidRPr="00A826DF">
        <w:rPr>
          <w:rFonts w:ascii="Times New Roman" w:hAnsi="Times New Roman"/>
        </w:rPr>
        <w:t xml:space="preserve"> </w:t>
      </w:r>
      <w:r w:rsidR="005C5DCF" w:rsidRPr="00A826DF">
        <w:rPr>
          <w:rFonts w:ascii="Times New Roman" w:hAnsi="Times New Roman"/>
          <w:sz w:val="24"/>
          <w:szCs w:val="24"/>
        </w:rPr>
        <w:t>Результат</w:t>
      </w:r>
      <w:r w:rsidR="005C5DCF" w:rsidRPr="008A37FF">
        <w:rPr>
          <w:rFonts w:ascii="Times New Roman" w:hAnsi="Times New Roman"/>
          <w:sz w:val="24"/>
          <w:szCs w:val="24"/>
        </w:rPr>
        <w:t xml:space="preserve"> к</w:t>
      </w:r>
      <w:r w:rsidR="005C5DCF">
        <w:rPr>
          <w:rFonts w:ascii="Times New Roman" w:hAnsi="Times New Roman"/>
          <w:sz w:val="24"/>
          <w:szCs w:val="24"/>
        </w:rPr>
        <w:t>алибровки должен быть не менее 80/30</w:t>
      </w:r>
      <w:r w:rsidR="005C5DCF" w:rsidRPr="008A37FF">
        <w:rPr>
          <w:rFonts w:ascii="Times New Roman" w:hAnsi="Times New Roman"/>
          <w:sz w:val="24"/>
          <w:szCs w:val="24"/>
        </w:rPr>
        <w:t>.</w:t>
      </w:r>
      <w:r w:rsidR="005C5DCF">
        <w:rPr>
          <w:rFonts w:ascii="Times New Roman" w:hAnsi="Times New Roman"/>
          <w:sz w:val="24"/>
          <w:szCs w:val="24"/>
        </w:rPr>
        <w:t xml:space="preserve"> Если результат калибровки меньше 80 и </w:t>
      </w:r>
      <w:r w:rsidR="005C5DCF" w:rsidRPr="00CC77E0">
        <w:rPr>
          <w:rFonts w:ascii="Times New Roman" w:hAnsi="Times New Roman"/>
          <w:sz w:val="24"/>
          <w:szCs w:val="24"/>
        </w:rPr>
        <w:t>30</w:t>
      </w:r>
      <w:r w:rsidR="005C5DCF">
        <w:rPr>
          <w:rFonts w:ascii="Times New Roman" w:hAnsi="Times New Roman"/>
          <w:sz w:val="24"/>
          <w:szCs w:val="24"/>
        </w:rPr>
        <w:t xml:space="preserve"> соответственно, рекомендуется произвести калибровку повторно. </w:t>
      </w:r>
      <w:r w:rsidR="00D171EF">
        <w:rPr>
          <w:rFonts w:ascii="Times New Roman" w:hAnsi="Times New Roman"/>
          <w:sz w:val="24"/>
          <w:szCs w:val="24"/>
        </w:rPr>
        <w:t xml:space="preserve">Подробнее о процессе калибровки читайте в </w:t>
      </w:r>
      <w:hyperlink w:anchor="_5.5._Руководство_по" w:history="1">
        <w:r w:rsidR="00C20B46" w:rsidRPr="00B40C97">
          <w:rPr>
            <w:rStyle w:val="a9"/>
            <w:rFonts w:ascii="Times New Roman" w:hAnsi="Times New Roman"/>
            <w:b/>
            <w:i/>
            <w:sz w:val="24"/>
            <w:szCs w:val="24"/>
          </w:rPr>
          <w:t>разделе 5.5</w:t>
        </w:r>
        <w:r w:rsidR="00D171EF" w:rsidRPr="00B40C97">
          <w:rPr>
            <w:rStyle w:val="a9"/>
            <w:rFonts w:ascii="Times New Roman" w:hAnsi="Times New Roman"/>
            <w:b/>
            <w:i/>
            <w:sz w:val="24"/>
            <w:szCs w:val="24"/>
          </w:rPr>
          <w:t>.</w:t>
        </w:r>
      </w:hyperlink>
      <w:r w:rsidR="00D171EF">
        <w:rPr>
          <w:rFonts w:ascii="Times New Roman" w:hAnsi="Times New Roman"/>
          <w:sz w:val="24"/>
          <w:szCs w:val="24"/>
        </w:rPr>
        <w:t xml:space="preserve"> </w:t>
      </w:r>
    </w:p>
    <w:p w14:paraId="37703360" w14:textId="1AC72A64" w:rsidR="005C5DCF" w:rsidRDefault="005C5DCF" w:rsidP="0098248A">
      <w:pPr>
        <w:pStyle w:val="aa"/>
        <w:spacing w:before="120" w:after="120"/>
        <w:ind w:firstLine="567"/>
        <w:jc w:val="center"/>
        <w:rPr>
          <w:rFonts w:ascii="Times New Roman" w:hAnsi="Times New Roman"/>
          <w:color w:val="auto"/>
          <w:sz w:val="24"/>
          <w:szCs w:val="24"/>
        </w:rPr>
      </w:pPr>
      <w:r w:rsidRPr="005424BC">
        <w:rPr>
          <w:rFonts w:ascii="Times New Roman" w:hAnsi="Times New Roman"/>
          <w:color w:val="auto"/>
          <w:sz w:val="24"/>
          <w:szCs w:val="24"/>
        </w:rPr>
        <w:t xml:space="preserve">Рисунок </w:t>
      </w:r>
      <w:r w:rsidR="00DF7DC5">
        <w:rPr>
          <w:rFonts w:ascii="Times New Roman" w:hAnsi="Times New Roman"/>
          <w:color w:val="auto"/>
          <w:sz w:val="24"/>
          <w:szCs w:val="24"/>
        </w:rPr>
        <w:t>32</w:t>
      </w:r>
      <w:r w:rsidRPr="005424BC">
        <w:rPr>
          <w:rFonts w:ascii="Times New Roman" w:hAnsi="Times New Roman"/>
          <w:color w:val="auto"/>
          <w:sz w:val="24"/>
          <w:szCs w:val="24"/>
        </w:rPr>
        <w:t>. Результаты калибровки</w:t>
      </w:r>
    </w:p>
    <w:p w14:paraId="6C8A28F6" w14:textId="0EA83F31" w:rsidR="003829A6" w:rsidRPr="00F81601" w:rsidRDefault="00F81601" w:rsidP="00F81601">
      <w:pPr>
        <w:pStyle w:val="2"/>
        <w:rPr>
          <w:rFonts w:ascii="Times New Roman" w:hAnsi="Times New Roman"/>
          <w:b/>
          <w:color w:val="000000" w:themeColor="text1"/>
          <w:sz w:val="28"/>
        </w:rPr>
      </w:pPr>
      <w:bookmarkStart w:id="68" w:name="_5.4._Настройка_клавиатуры,"/>
      <w:bookmarkStart w:id="69" w:name="_Toc9417497"/>
      <w:bookmarkEnd w:id="68"/>
      <w:r w:rsidRPr="00F81601">
        <w:rPr>
          <w:rFonts w:ascii="Times New Roman" w:hAnsi="Times New Roman"/>
          <w:b/>
          <w:color w:val="000000" w:themeColor="text1"/>
          <w:sz w:val="28"/>
        </w:rPr>
        <w:lastRenderedPageBreak/>
        <w:t xml:space="preserve">5.4. </w:t>
      </w:r>
      <w:r w:rsidR="003829A6" w:rsidRPr="00F81601">
        <w:rPr>
          <w:rFonts w:ascii="Times New Roman" w:hAnsi="Times New Roman"/>
          <w:b/>
          <w:color w:val="000000" w:themeColor="text1"/>
          <w:sz w:val="28"/>
        </w:rPr>
        <w:t>Настройка клавиатуры, типы подсветок</w:t>
      </w:r>
      <w:bookmarkEnd w:id="69"/>
    </w:p>
    <w:p w14:paraId="082428CA" w14:textId="020D6652" w:rsidR="009A1716" w:rsidRPr="002D7134" w:rsidRDefault="002D7134" w:rsidP="0098248A">
      <w:pPr>
        <w:spacing w:before="120" w:after="120"/>
        <w:ind w:firstLine="567"/>
        <w:jc w:val="both"/>
        <w:rPr>
          <w:rFonts w:ascii="Times New Roman" w:hAnsi="Times New Roman"/>
          <w:sz w:val="24"/>
        </w:rPr>
      </w:pPr>
      <w:r w:rsidRPr="002D7134">
        <w:rPr>
          <w:rFonts w:ascii="Times New Roman" w:hAnsi="Times New Roman"/>
          <w:noProof/>
          <w:sz w:val="24"/>
          <w:lang w:eastAsia="ru-RU"/>
        </w:rPr>
        <w:drawing>
          <wp:anchor distT="0" distB="0" distL="114300" distR="114300" simplePos="0" relativeHeight="251846656" behindDoc="0" locked="0" layoutInCell="1" allowOverlap="1" wp14:anchorId="2DE3C856" wp14:editId="4B8C74CA">
            <wp:simplePos x="0" y="0"/>
            <wp:positionH relativeFrom="margin">
              <wp:align>right</wp:align>
            </wp:positionH>
            <wp:positionV relativeFrom="paragraph">
              <wp:posOffset>1108075</wp:posOffset>
            </wp:positionV>
            <wp:extent cx="5940425" cy="3371850"/>
            <wp:effectExtent l="0" t="0" r="3175" b="0"/>
            <wp:wrapTopAndBottom/>
            <wp:docPr id="171" name="Рисунок 171" descr="C:\Users\yashchin\Desktop\Инструкции\Картинки_инст\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shchin\Desktop\Инструкции\Картинки_инст\3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DCF" w:rsidRPr="001A4626">
        <w:rPr>
          <w:rFonts w:ascii="Times New Roman" w:hAnsi="Times New Roman"/>
          <w:sz w:val="24"/>
        </w:rPr>
        <w:t>Ско</w:t>
      </w:r>
      <w:r w:rsidR="005C5DCF">
        <w:rPr>
          <w:rFonts w:ascii="Times New Roman" w:hAnsi="Times New Roman"/>
          <w:sz w:val="24"/>
        </w:rPr>
        <w:t>рость подсветок и тип клавиатуры</w:t>
      </w:r>
      <w:r w:rsidR="005C5DCF" w:rsidRPr="001A4626">
        <w:rPr>
          <w:rFonts w:ascii="Times New Roman" w:hAnsi="Times New Roman"/>
          <w:sz w:val="24"/>
        </w:rPr>
        <w:t xml:space="preserve"> </w:t>
      </w:r>
      <w:r w:rsidR="005C5DCF">
        <w:rPr>
          <w:rFonts w:ascii="Times New Roman" w:hAnsi="Times New Roman"/>
          <w:sz w:val="24"/>
        </w:rPr>
        <w:t>можно регулировать</w:t>
      </w:r>
      <w:r w:rsidR="005C5DCF" w:rsidRPr="001A4626">
        <w:rPr>
          <w:rFonts w:ascii="Times New Roman" w:hAnsi="Times New Roman"/>
          <w:sz w:val="24"/>
        </w:rPr>
        <w:t xml:space="preserve"> исходя из индивидуальных особенностей</w:t>
      </w:r>
      <w:r w:rsidR="005C5DCF">
        <w:rPr>
          <w:rFonts w:ascii="Times New Roman" w:hAnsi="Times New Roman"/>
          <w:sz w:val="24"/>
        </w:rPr>
        <w:t xml:space="preserve"> и скорости обучения</w:t>
      </w:r>
      <w:r w:rsidR="005C5DCF" w:rsidRPr="001A4626">
        <w:rPr>
          <w:rFonts w:ascii="Times New Roman" w:hAnsi="Times New Roman"/>
          <w:sz w:val="24"/>
        </w:rPr>
        <w:t xml:space="preserve"> пользователя </w:t>
      </w:r>
      <w:r w:rsidR="00DF7DC5">
        <w:rPr>
          <w:rFonts w:ascii="Times New Roman" w:hAnsi="Times New Roman"/>
          <w:sz w:val="24"/>
        </w:rPr>
        <w:t>во вкладке «Клавиатура» (рис. 33</w:t>
      </w:r>
      <w:r w:rsidR="005C5DCF">
        <w:rPr>
          <w:rFonts w:ascii="Times New Roman" w:hAnsi="Times New Roman"/>
          <w:sz w:val="24"/>
        </w:rPr>
        <w:t>)</w:t>
      </w:r>
      <w:r w:rsidR="005C5DCF" w:rsidRPr="001A4626">
        <w:rPr>
          <w:rFonts w:ascii="Times New Roman" w:hAnsi="Times New Roman"/>
          <w:sz w:val="24"/>
        </w:rPr>
        <w:t>.</w:t>
      </w:r>
      <w:r w:rsidR="005C5DCF">
        <w:rPr>
          <w:rFonts w:ascii="Times New Roman" w:hAnsi="Times New Roman"/>
          <w:sz w:val="24"/>
        </w:rPr>
        <w:t xml:space="preserve"> Снижение скорости подсветок рекомендуется, когда пациент не успевает </w:t>
      </w:r>
      <w:r w:rsidR="005C5DCF" w:rsidRPr="00A826DF">
        <w:rPr>
          <w:rFonts w:ascii="Times New Roman" w:hAnsi="Times New Roman"/>
          <w:sz w:val="24"/>
        </w:rPr>
        <w:t>реагировать на подсветки целевого символа. При снижении скорости подсветок длительность процесса калибр</w:t>
      </w:r>
      <w:r w:rsidR="00AA31FB" w:rsidRPr="00A826DF">
        <w:rPr>
          <w:rFonts w:ascii="Times New Roman" w:hAnsi="Times New Roman"/>
          <w:sz w:val="24"/>
        </w:rPr>
        <w:t xml:space="preserve">овки </w:t>
      </w:r>
      <w:r w:rsidR="006A0377" w:rsidRPr="00A826DF">
        <w:rPr>
          <w:rFonts w:ascii="Times New Roman" w:hAnsi="Times New Roman"/>
          <w:sz w:val="24"/>
        </w:rPr>
        <w:t xml:space="preserve">и набора </w:t>
      </w:r>
      <w:r w:rsidR="00AA31FB" w:rsidRPr="00A826DF">
        <w:rPr>
          <w:rFonts w:ascii="Times New Roman" w:hAnsi="Times New Roman"/>
          <w:sz w:val="24"/>
        </w:rPr>
        <w:t>увеличивается</w:t>
      </w:r>
      <w:r w:rsidR="009A1716" w:rsidRPr="00A826DF">
        <w:rPr>
          <w:rFonts w:ascii="Times New Roman" w:hAnsi="Times New Roman"/>
          <w:sz w:val="24"/>
        </w:rPr>
        <w:t>.</w:t>
      </w:r>
      <w:r w:rsidRPr="002D713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9B79D00" w14:textId="287B908D" w:rsidR="005C5DCF" w:rsidRDefault="005C5DCF" w:rsidP="0098248A">
      <w:pPr>
        <w:spacing w:before="120" w:after="120"/>
        <w:jc w:val="center"/>
        <w:rPr>
          <w:rFonts w:ascii="Times New Roman" w:hAnsi="Times New Roman"/>
          <w:i/>
          <w:sz w:val="24"/>
          <w:szCs w:val="24"/>
        </w:rPr>
      </w:pPr>
      <w:r w:rsidRPr="002D7134">
        <w:rPr>
          <w:rFonts w:ascii="Times New Roman" w:hAnsi="Times New Roman"/>
          <w:i/>
          <w:sz w:val="24"/>
          <w:szCs w:val="24"/>
        </w:rPr>
        <w:t xml:space="preserve">Рисунок </w:t>
      </w:r>
      <w:r w:rsidR="00DF7DC5" w:rsidRPr="002D7134">
        <w:rPr>
          <w:rFonts w:ascii="Times New Roman" w:hAnsi="Times New Roman"/>
          <w:i/>
          <w:sz w:val="24"/>
          <w:szCs w:val="24"/>
        </w:rPr>
        <w:t>33</w:t>
      </w:r>
      <w:r w:rsidRPr="002D7134">
        <w:rPr>
          <w:rFonts w:ascii="Times New Roman" w:hAnsi="Times New Roman"/>
          <w:i/>
          <w:sz w:val="24"/>
          <w:szCs w:val="24"/>
        </w:rPr>
        <w:t>. Окно настроек программы Neurochat</w:t>
      </w:r>
      <w:r>
        <w:rPr>
          <w:rFonts w:ascii="Times New Roman" w:hAnsi="Times New Roman"/>
          <w:i/>
          <w:sz w:val="24"/>
          <w:szCs w:val="24"/>
        </w:rPr>
        <w:t xml:space="preserve"> </w:t>
      </w:r>
    </w:p>
    <w:p w14:paraId="38CBFEBE" w14:textId="3B641897" w:rsidR="001C5B8C" w:rsidRPr="001C5B8C" w:rsidRDefault="001C5B8C" w:rsidP="0098248A">
      <w:pPr>
        <w:spacing w:before="120" w:after="120"/>
        <w:ind w:firstLine="567"/>
        <w:jc w:val="both"/>
        <w:rPr>
          <w:rFonts w:ascii="Times New Roman" w:hAnsi="Times New Roman"/>
          <w:sz w:val="24"/>
          <w:szCs w:val="24"/>
        </w:rPr>
      </w:pPr>
      <w:r>
        <w:rPr>
          <w:rFonts w:ascii="Times New Roman" w:hAnsi="Times New Roman"/>
          <w:sz w:val="24"/>
          <w:szCs w:val="24"/>
        </w:rPr>
        <w:t>Скорость подсветок регулируется параметрами «Отображение стимула (мс)» и «Задержки после отображения (мс)».</w:t>
      </w:r>
      <w:r w:rsidRPr="008C08FF">
        <w:t xml:space="preserve"> </w:t>
      </w:r>
      <w:r>
        <w:rPr>
          <w:rFonts w:ascii="Times New Roman" w:hAnsi="Times New Roman"/>
          <w:sz w:val="24"/>
          <w:szCs w:val="24"/>
        </w:rPr>
        <w:t>Рекомендуемые</w:t>
      </w:r>
      <w:r w:rsidRPr="008C08FF">
        <w:rPr>
          <w:rFonts w:ascii="Times New Roman" w:hAnsi="Times New Roman"/>
          <w:sz w:val="24"/>
          <w:szCs w:val="24"/>
        </w:rPr>
        <w:t xml:space="preserve"> значения</w:t>
      </w:r>
      <w:r>
        <w:rPr>
          <w:rFonts w:ascii="Times New Roman" w:hAnsi="Times New Roman"/>
          <w:sz w:val="24"/>
          <w:szCs w:val="24"/>
        </w:rPr>
        <w:t>:</w:t>
      </w:r>
      <w:r w:rsidRPr="008C08FF">
        <w:rPr>
          <w:rFonts w:ascii="Times New Roman" w:hAnsi="Times New Roman"/>
          <w:sz w:val="24"/>
          <w:szCs w:val="24"/>
        </w:rPr>
        <w:t xml:space="preserve"> 130/60. </w:t>
      </w:r>
      <w:r>
        <w:rPr>
          <w:rFonts w:ascii="Times New Roman" w:hAnsi="Times New Roman"/>
          <w:sz w:val="24"/>
          <w:szCs w:val="24"/>
        </w:rPr>
        <w:t>В случае неудовлетворительных результатов калибровки (когда пациент не успевает считать подсветки целевых стимулов) следует поставить значения 150/80</w:t>
      </w:r>
    </w:p>
    <w:p w14:paraId="699A09DA" w14:textId="2B3ABC02" w:rsidR="005C5DCF" w:rsidRDefault="005C5DCF" w:rsidP="0098248A">
      <w:pPr>
        <w:spacing w:before="120" w:after="120"/>
        <w:ind w:firstLine="567"/>
        <w:jc w:val="both"/>
        <w:rPr>
          <w:rFonts w:ascii="Times New Roman" w:hAnsi="Times New Roman"/>
          <w:sz w:val="24"/>
          <w:szCs w:val="24"/>
        </w:rPr>
      </w:pPr>
      <w:r w:rsidRPr="00A94856">
        <w:rPr>
          <w:rFonts w:ascii="Times New Roman" w:hAnsi="Times New Roman"/>
          <w:sz w:val="24"/>
        </w:rPr>
        <w:t>Для</w:t>
      </w:r>
      <w:r>
        <w:rPr>
          <w:rFonts w:ascii="Times New Roman" w:hAnsi="Times New Roman"/>
          <w:sz w:val="24"/>
          <w:szCs w:val="24"/>
        </w:rPr>
        <w:t xml:space="preserve"> набора текста могут быть использованы стандартная либо секторальная буквенная матрица. Преимущества матрицы стандартного типа: понятное управление, возможность адаптивного набора, более высокая скорость набора по сравнению с </w:t>
      </w:r>
      <w:r w:rsidRPr="00A826DF">
        <w:rPr>
          <w:rFonts w:ascii="Times New Roman" w:hAnsi="Times New Roman"/>
          <w:sz w:val="24"/>
          <w:szCs w:val="24"/>
        </w:rPr>
        <w:t>секторальной матрицей.</w:t>
      </w:r>
      <w:r w:rsidR="001C5B8C" w:rsidRPr="00A826DF">
        <w:rPr>
          <w:rFonts w:ascii="Times New Roman" w:hAnsi="Times New Roman"/>
          <w:sz w:val="24"/>
          <w:szCs w:val="24"/>
        </w:rPr>
        <w:t xml:space="preserve"> Для этого поставьте галочку</w:t>
      </w:r>
      <w:r w:rsidR="00DF7DC5">
        <w:rPr>
          <w:rFonts w:ascii="Times New Roman" w:hAnsi="Times New Roman"/>
          <w:sz w:val="24"/>
          <w:szCs w:val="24"/>
        </w:rPr>
        <w:t xml:space="preserve"> в соответствующем поле (рис. 33</w:t>
      </w:r>
      <w:r w:rsidR="001C5B8C" w:rsidRPr="00A826DF">
        <w:rPr>
          <w:rFonts w:ascii="Times New Roman" w:hAnsi="Times New Roman"/>
          <w:sz w:val="24"/>
          <w:szCs w:val="24"/>
        </w:rPr>
        <w:t xml:space="preserve">) и измените значения в графе «Количество циклов» с 5 до 10. </w:t>
      </w:r>
      <w:r w:rsidR="006A0377" w:rsidRPr="00A826DF">
        <w:rPr>
          <w:rFonts w:ascii="Times New Roman" w:hAnsi="Times New Roman"/>
          <w:sz w:val="24"/>
          <w:szCs w:val="24"/>
        </w:rPr>
        <w:t xml:space="preserve"> Вы также можете использовать вместо стандартного алгоритма поочередной подсветки строк и столбцов использовать алгоритм шахматной подсветки, который может оказывать меньшую нагрузку на глаза пользователя.</w:t>
      </w:r>
    </w:p>
    <w:p w14:paraId="5EA47707" w14:textId="72E59726" w:rsidR="005C5DCF" w:rsidRDefault="003D0AD7" w:rsidP="0098248A">
      <w:pPr>
        <w:spacing w:before="120" w:after="120"/>
        <w:jc w:val="center"/>
        <w:rPr>
          <w:rFonts w:ascii="Times New Roman" w:hAnsi="Times New Roman"/>
          <w:i/>
          <w:sz w:val="24"/>
          <w:szCs w:val="24"/>
        </w:rPr>
      </w:pPr>
      <w:r w:rsidRPr="003D0AD7">
        <w:rPr>
          <w:rFonts w:ascii="Times New Roman" w:hAnsi="Times New Roman"/>
          <w:i/>
          <w:noProof/>
          <w:sz w:val="24"/>
          <w:szCs w:val="24"/>
          <w:lang w:eastAsia="ru-RU"/>
        </w:rPr>
        <w:lastRenderedPageBreak/>
        <w:drawing>
          <wp:anchor distT="0" distB="0" distL="114300" distR="114300" simplePos="0" relativeHeight="251855872" behindDoc="0" locked="0" layoutInCell="1" allowOverlap="1" wp14:anchorId="24C0E6E5" wp14:editId="0227F1BE">
            <wp:simplePos x="0" y="0"/>
            <wp:positionH relativeFrom="margin">
              <wp:align>right</wp:align>
            </wp:positionH>
            <wp:positionV relativeFrom="paragraph">
              <wp:posOffset>3756660</wp:posOffset>
            </wp:positionV>
            <wp:extent cx="5940425" cy="3341370"/>
            <wp:effectExtent l="0" t="0" r="3175" b="0"/>
            <wp:wrapTopAndBottom/>
            <wp:docPr id="175" name="Рисунок 175" descr="C:\Users\yashchin\Desktop\Инструкции\Rus\Screenshot\Shahmatnaya_podsve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hchin\Desktop\Инструкции\Rus\Screenshot\Shahmatnaya_podsvetk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AD7">
        <w:rPr>
          <w:rFonts w:ascii="Times New Roman" w:hAnsi="Times New Roman"/>
          <w:i/>
          <w:noProof/>
          <w:sz w:val="24"/>
          <w:szCs w:val="24"/>
          <w:lang w:eastAsia="ru-RU"/>
        </w:rPr>
        <w:drawing>
          <wp:anchor distT="0" distB="0" distL="114300" distR="114300" simplePos="0" relativeHeight="251854848" behindDoc="0" locked="0" layoutInCell="1" allowOverlap="1" wp14:anchorId="50F3AB5B" wp14:editId="7787E815">
            <wp:simplePos x="0" y="0"/>
            <wp:positionH relativeFrom="column">
              <wp:posOffset>-3810</wp:posOffset>
            </wp:positionH>
            <wp:positionV relativeFrom="paragraph">
              <wp:posOffset>3810</wp:posOffset>
            </wp:positionV>
            <wp:extent cx="5940425" cy="3341489"/>
            <wp:effectExtent l="0" t="0" r="3175" b="0"/>
            <wp:wrapTopAndBottom/>
            <wp:docPr id="174" name="Рисунок 174" descr="C:\Users\yashchin\Desktop\Инструкции\screenshot\Lineinaya_podsve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hchin\Desktop\Инструкции\screenshot\Lineinaya_podsvetk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C5">
        <w:rPr>
          <w:rFonts w:ascii="Times New Roman" w:hAnsi="Times New Roman"/>
          <w:i/>
          <w:sz w:val="24"/>
          <w:szCs w:val="24"/>
        </w:rPr>
        <w:t>Рисунок 34</w:t>
      </w:r>
      <w:r w:rsidR="001C5B8C">
        <w:rPr>
          <w:rFonts w:ascii="Times New Roman" w:hAnsi="Times New Roman"/>
          <w:i/>
          <w:sz w:val="24"/>
          <w:szCs w:val="24"/>
        </w:rPr>
        <w:t>. Стандартная клавиатура, линейная подсветка</w:t>
      </w:r>
    </w:p>
    <w:p w14:paraId="7F6B4B96" w14:textId="33B2F173" w:rsidR="001C5B8C" w:rsidRPr="001C5B8C" w:rsidRDefault="009915F0" w:rsidP="0098248A">
      <w:pPr>
        <w:spacing w:before="120" w:after="120"/>
        <w:ind w:firstLine="567"/>
        <w:jc w:val="center"/>
        <w:rPr>
          <w:rFonts w:ascii="Times New Roman" w:hAnsi="Times New Roman"/>
          <w:i/>
          <w:sz w:val="24"/>
          <w:szCs w:val="24"/>
        </w:rPr>
      </w:pPr>
      <w:r>
        <w:rPr>
          <w:rFonts w:ascii="Times New Roman" w:hAnsi="Times New Roman"/>
          <w:i/>
          <w:sz w:val="24"/>
          <w:szCs w:val="24"/>
        </w:rPr>
        <w:t>Р</w:t>
      </w:r>
      <w:r w:rsidR="00DF7DC5">
        <w:rPr>
          <w:rFonts w:ascii="Times New Roman" w:hAnsi="Times New Roman"/>
          <w:i/>
          <w:sz w:val="24"/>
          <w:szCs w:val="24"/>
        </w:rPr>
        <w:t>исунок 35</w:t>
      </w:r>
      <w:r w:rsidR="001C5B8C" w:rsidRPr="001C5B8C">
        <w:rPr>
          <w:rFonts w:ascii="Times New Roman" w:hAnsi="Times New Roman"/>
          <w:i/>
          <w:sz w:val="24"/>
          <w:szCs w:val="24"/>
        </w:rPr>
        <w:t>. Стандартная клавиатура, шахматная подсветка</w:t>
      </w:r>
    </w:p>
    <w:p w14:paraId="65ECF83A" w14:textId="52FD76E0" w:rsidR="001C5B8C" w:rsidRDefault="001C5B8C" w:rsidP="0098248A">
      <w:pPr>
        <w:spacing w:before="120" w:after="120"/>
        <w:ind w:firstLine="567"/>
        <w:jc w:val="both"/>
        <w:rPr>
          <w:rFonts w:ascii="Times New Roman" w:hAnsi="Times New Roman"/>
          <w:sz w:val="24"/>
          <w:szCs w:val="24"/>
        </w:rPr>
      </w:pPr>
      <w:r>
        <w:rPr>
          <w:rFonts w:ascii="Times New Roman" w:hAnsi="Times New Roman"/>
          <w:sz w:val="24"/>
          <w:szCs w:val="24"/>
        </w:rPr>
        <w:t>Использован</w:t>
      </w:r>
      <w:r w:rsidR="00DF7DC5">
        <w:rPr>
          <w:rFonts w:ascii="Times New Roman" w:hAnsi="Times New Roman"/>
          <w:sz w:val="24"/>
          <w:szCs w:val="24"/>
        </w:rPr>
        <w:t>ие секторальной матрицы (рис. 36</w:t>
      </w:r>
      <w:r>
        <w:rPr>
          <w:rFonts w:ascii="Times New Roman" w:hAnsi="Times New Roman"/>
          <w:sz w:val="24"/>
          <w:szCs w:val="24"/>
        </w:rPr>
        <w:t xml:space="preserve">) рекомендовано для пользователей с нарушениями зрения: она менее утомительна для глаз и характеризуется высокой </w:t>
      </w:r>
      <w:r w:rsidRPr="00A826DF">
        <w:rPr>
          <w:rFonts w:ascii="Times New Roman" w:hAnsi="Times New Roman"/>
          <w:sz w:val="24"/>
          <w:szCs w:val="24"/>
        </w:rPr>
        <w:t>точностью выбора за счет небольшо</w:t>
      </w:r>
      <w:r w:rsidR="0080438B" w:rsidRPr="00A826DF">
        <w:rPr>
          <w:rFonts w:ascii="Times New Roman" w:hAnsi="Times New Roman"/>
          <w:sz w:val="24"/>
          <w:szCs w:val="24"/>
        </w:rPr>
        <w:t>го количеств</w:t>
      </w:r>
      <w:r w:rsidR="00DF7DC5">
        <w:rPr>
          <w:rFonts w:ascii="Times New Roman" w:hAnsi="Times New Roman"/>
          <w:sz w:val="24"/>
          <w:szCs w:val="24"/>
        </w:rPr>
        <w:t>а стимульных ячеек</w:t>
      </w:r>
      <w:r w:rsidR="006A0377" w:rsidRPr="00A826DF">
        <w:rPr>
          <w:rFonts w:ascii="Times New Roman" w:hAnsi="Times New Roman"/>
          <w:sz w:val="24"/>
          <w:szCs w:val="24"/>
        </w:rPr>
        <w:t>. При необходимости также уменьшите скорость подсветок.</w:t>
      </w:r>
    </w:p>
    <w:p w14:paraId="69DC23E0" w14:textId="5AE0EF28" w:rsidR="0080438B" w:rsidRDefault="0080438B" w:rsidP="0098248A">
      <w:pPr>
        <w:spacing w:before="120" w:after="120"/>
        <w:ind w:firstLine="567"/>
        <w:jc w:val="both"/>
        <w:rPr>
          <w:rFonts w:ascii="Times New Roman" w:hAnsi="Times New Roman"/>
          <w:sz w:val="24"/>
          <w:szCs w:val="24"/>
        </w:rPr>
      </w:pPr>
    </w:p>
    <w:p w14:paraId="0243C440" w14:textId="7CCC823E" w:rsidR="0080438B" w:rsidRDefault="0080438B" w:rsidP="0098248A">
      <w:pPr>
        <w:spacing w:before="120" w:after="120"/>
        <w:ind w:firstLine="567"/>
        <w:jc w:val="both"/>
        <w:rPr>
          <w:rFonts w:ascii="Times New Roman" w:hAnsi="Times New Roman"/>
          <w:sz w:val="24"/>
          <w:szCs w:val="24"/>
        </w:rPr>
      </w:pPr>
    </w:p>
    <w:p w14:paraId="4CAD912A" w14:textId="39A6E6C7" w:rsidR="0080438B" w:rsidRDefault="0080438B" w:rsidP="0098248A">
      <w:pPr>
        <w:spacing w:before="120" w:after="120"/>
        <w:ind w:firstLine="567"/>
        <w:jc w:val="both"/>
        <w:rPr>
          <w:rFonts w:ascii="Times New Roman" w:hAnsi="Times New Roman"/>
          <w:sz w:val="24"/>
          <w:szCs w:val="24"/>
        </w:rPr>
      </w:pPr>
    </w:p>
    <w:p w14:paraId="0652E4DE" w14:textId="66F1B229" w:rsidR="0080438B" w:rsidRPr="0080438B" w:rsidRDefault="003D0AD7" w:rsidP="0098248A">
      <w:pPr>
        <w:spacing w:before="120" w:after="120"/>
        <w:jc w:val="center"/>
        <w:rPr>
          <w:rFonts w:ascii="Times New Roman" w:hAnsi="Times New Roman"/>
          <w:i/>
          <w:sz w:val="24"/>
          <w:szCs w:val="24"/>
        </w:rPr>
      </w:pPr>
      <w:r w:rsidRPr="003D0AD7">
        <w:rPr>
          <w:rFonts w:ascii="Times New Roman" w:hAnsi="Times New Roman"/>
          <w:i/>
          <w:noProof/>
          <w:sz w:val="24"/>
          <w:szCs w:val="24"/>
          <w:lang w:eastAsia="ru-RU"/>
        </w:rPr>
        <w:lastRenderedPageBreak/>
        <w:drawing>
          <wp:anchor distT="0" distB="0" distL="114300" distR="114300" simplePos="0" relativeHeight="251856896" behindDoc="0" locked="0" layoutInCell="1" allowOverlap="1" wp14:anchorId="07BC8F0E" wp14:editId="1DF08BE3">
            <wp:simplePos x="0" y="0"/>
            <wp:positionH relativeFrom="column">
              <wp:posOffset>-3810</wp:posOffset>
            </wp:positionH>
            <wp:positionV relativeFrom="paragraph">
              <wp:posOffset>3810</wp:posOffset>
            </wp:positionV>
            <wp:extent cx="5940425" cy="3341489"/>
            <wp:effectExtent l="0" t="0" r="3175" b="0"/>
            <wp:wrapTopAndBottom/>
            <wp:docPr id="176" name="Рисунок 176" descr="C:\Users\yashchin\Desktop\Инструкции\screenshot\Sektoralnaya_klavia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hchin\Desktop\Инструкции\screenshot\Sektoralnaya_klaviatura.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C5">
        <w:rPr>
          <w:rFonts w:ascii="Times New Roman" w:hAnsi="Times New Roman"/>
          <w:i/>
          <w:sz w:val="24"/>
          <w:szCs w:val="24"/>
        </w:rPr>
        <w:t>Рисунок 36</w:t>
      </w:r>
      <w:r w:rsidR="0080438B" w:rsidRPr="0080438B">
        <w:rPr>
          <w:rFonts w:ascii="Times New Roman" w:hAnsi="Times New Roman"/>
          <w:i/>
          <w:sz w:val="24"/>
          <w:szCs w:val="24"/>
        </w:rPr>
        <w:t>. Секторальная клавиатура</w:t>
      </w:r>
    </w:p>
    <w:p w14:paraId="5946B917" w14:textId="34A054D2" w:rsidR="00B40C97" w:rsidRPr="00B40C97" w:rsidRDefault="00B40C97" w:rsidP="00B40C97">
      <w:pPr>
        <w:pStyle w:val="2"/>
        <w:rPr>
          <w:rFonts w:ascii="Times New Roman" w:hAnsi="Times New Roman"/>
          <w:b/>
          <w:color w:val="000000" w:themeColor="text1"/>
          <w:sz w:val="28"/>
          <w:szCs w:val="28"/>
        </w:rPr>
      </w:pPr>
      <w:bookmarkStart w:id="70" w:name="_5.5._Руководство_по"/>
      <w:bookmarkStart w:id="71" w:name="_Toc9417498"/>
      <w:bookmarkEnd w:id="70"/>
      <w:r w:rsidRPr="00B40C97">
        <w:rPr>
          <w:rFonts w:ascii="Times New Roman" w:hAnsi="Times New Roman"/>
          <w:b/>
          <w:color w:val="000000" w:themeColor="text1"/>
          <w:sz w:val="28"/>
          <w:szCs w:val="28"/>
        </w:rPr>
        <w:t>5.5. Руководство по калибровке.</w:t>
      </w:r>
      <w:bookmarkEnd w:id="71"/>
    </w:p>
    <w:p w14:paraId="2E684CC6" w14:textId="71DD7E64" w:rsidR="00D171EF" w:rsidRPr="00D171EF" w:rsidRDefault="00D171EF" w:rsidP="00B40C97">
      <w:pPr>
        <w:spacing w:before="120" w:after="120"/>
        <w:ind w:firstLine="708"/>
        <w:jc w:val="both"/>
        <w:rPr>
          <w:rFonts w:ascii="Times New Roman" w:hAnsi="Times New Roman"/>
          <w:sz w:val="24"/>
          <w:szCs w:val="24"/>
        </w:rPr>
      </w:pPr>
      <w:r w:rsidRPr="00D171EF">
        <w:rPr>
          <w:rFonts w:ascii="Times New Roman" w:hAnsi="Times New Roman"/>
          <w:sz w:val="24"/>
          <w:szCs w:val="24"/>
        </w:rPr>
        <w:t xml:space="preserve">Во время калибровки один из символов матрицы вначале будет выделен более ярким цветом, чем остальные символы, и обведен яркой рамкой. Этот символ называется «целевым». Через две секунды после этого начнется процесс стимуляции, который заключается в попеременных подсветках (миганиях) </w:t>
      </w:r>
      <w:r w:rsidR="006A0377" w:rsidRPr="00A826DF">
        <w:rPr>
          <w:rFonts w:ascii="Times New Roman" w:hAnsi="Times New Roman"/>
          <w:sz w:val="24"/>
          <w:szCs w:val="24"/>
        </w:rPr>
        <w:t>элементов</w:t>
      </w:r>
      <w:r w:rsidRPr="00D171EF">
        <w:rPr>
          <w:rFonts w:ascii="Times New Roman" w:hAnsi="Times New Roman"/>
          <w:sz w:val="24"/>
          <w:szCs w:val="24"/>
        </w:rPr>
        <w:t xml:space="preserve"> матрицы в случайном порядке. Ваша задача заключается в том, чтобы четко смотреть на указанный целевой символ и мысленно считать моменты его подсветок, стараясь, чтобы каждая реакция на подсветку этого символа была внутренне как можно более отчетливой. Для такой отчетливости полезно будет не просто автоматически считать подсветки, но как бы эмоционально ожидать каждую из них и внутренне «радоваться» ее появлению. Когда все подсветки закончатся, после небольшой паузы будет предложен следующий целевой символ, и процесс повторяется, и т.д. Подсветок целевого символа всегда будет одинаковое количество; необходимо стараться посчитать их все и при этом стараться не обращать внимания на подсветки других символов. Важен не сам процесс числового счета подсветок, но внутренняя отчетливая реакция на каждую из подсветок целевого символа.</w:t>
      </w:r>
    </w:p>
    <w:p w14:paraId="725625D0" w14:textId="77777777"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t>Работа с АПК должна осуществляться в максимально спокойных условиях, в отсутствие отвлекающих факторов, для того, чтобы пользователь мог полностью сосредоточиться на задаче подсчета подсветок. В помещении, где происходит сеанс, важно обеспечить ровное освещение и тишину.</w:t>
      </w:r>
    </w:p>
    <w:p w14:paraId="6DF58D41" w14:textId="77777777"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t>Во время калибровки желательно реже моргать (лучше моргать в интервале, когда подсветки отсутствуют). Однако если усилие не моргнуть доставляет дискомфорт, не следует воздерживаться от морганий. В этом случае желательно подгадывать для моргания момент сразу после того, как Вы посчитали очередную подсветку целевого символа, поскольку вероятность пропустить следующую целевую подсветку при этом будет минимальной.</w:t>
      </w:r>
    </w:p>
    <w:p w14:paraId="0038D7A6" w14:textId="77777777"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lastRenderedPageBreak/>
        <w:t>Также во время калибровки нужно вообще ограничить всякие движения. Для этого нужно устроиться удобнее до начала процесса калибровки, а потом спокойно и расслабленно сидеть/лежать, не напрягая мышцы.</w:t>
      </w:r>
    </w:p>
    <w:p w14:paraId="1FB5B779" w14:textId="06D0240E"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t xml:space="preserve">Описанный процесс калибровки является крайне важным этапом, и чем лучше Вы будете справляться с заданием, тем лучше компьютерная программа сможет настроиться на </w:t>
      </w:r>
      <w:r w:rsidRPr="00A826DF">
        <w:rPr>
          <w:rFonts w:ascii="Times New Roman" w:hAnsi="Times New Roman"/>
          <w:sz w:val="24"/>
          <w:szCs w:val="24"/>
        </w:rPr>
        <w:t xml:space="preserve">Вашу </w:t>
      </w:r>
      <w:r w:rsidR="006A0377" w:rsidRPr="00A826DF">
        <w:rPr>
          <w:rFonts w:ascii="Times New Roman" w:hAnsi="Times New Roman"/>
          <w:sz w:val="24"/>
          <w:szCs w:val="24"/>
        </w:rPr>
        <w:t>реакцию на целевой стимул</w:t>
      </w:r>
      <w:r w:rsidRPr="00D171EF">
        <w:rPr>
          <w:rFonts w:ascii="Times New Roman" w:hAnsi="Times New Roman"/>
          <w:sz w:val="24"/>
          <w:szCs w:val="24"/>
        </w:rPr>
        <w:t xml:space="preserve"> и тем успешней Вы сможете самостоятельно впоследствии выбирать команды в основном интерфейсе.</w:t>
      </w:r>
    </w:p>
    <w:p w14:paraId="194C7155" w14:textId="77777777"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t>После окончания калибровки программа выдаст значение точности калибровки, от которого будет зависеть, стоит ли Вам приступать к работе с основной программой или рекомендуется повторно пройти процесс калибровки.</w:t>
      </w:r>
    </w:p>
    <w:p w14:paraId="24A4799C" w14:textId="07754B6D" w:rsidR="00D171EF" w:rsidRPr="00D171EF" w:rsidRDefault="00D171EF" w:rsidP="0098248A">
      <w:pPr>
        <w:spacing w:before="120" w:after="120"/>
        <w:ind w:firstLine="708"/>
        <w:jc w:val="both"/>
        <w:rPr>
          <w:rFonts w:ascii="Times New Roman" w:hAnsi="Times New Roman"/>
          <w:sz w:val="24"/>
          <w:szCs w:val="24"/>
        </w:rPr>
      </w:pPr>
      <w:r w:rsidRPr="00D171EF">
        <w:rPr>
          <w:rFonts w:ascii="Times New Roman" w:hAnsi="Times New Roman"/>
          <w:sz w:val="24"/>
          <w:szCs w:val="24"/>
        </w:rPr>
        <w:t>Когда калибровка пройдена с удовлетворительным результатом, можно переходить непосредственно к работе с основной программой. Независимо от того, как именно организованы символы и их подсветки на любом экране приложения, для того, чтобы выбрать очередную команду, необходимо делать то же самое, что и на этапе калибровки, то есть очень точно и внутренне отчетливо считать подсветки того символа-команды, который Вы хотите выбрать.</w:t>
      </w:r>
    </w:p>
    <w:p w14:paraId="6AE42533" w14:textId="59475C4D" w:rsidR="00D171EF" w:rsidRPr="005424BC" w:rsidRDefault="006216ED" w:rsidP="0098248A">
      <w:pPr>
        <w:spacing w:before="120" w:after="120"/>
        <w:jc w:val="both"/>
        <w:rPr>
          <w:rFonts w:ascii="Times New Roman" w:hAnsi="Times New Roman"/>
          <w:sz w:val="24"/>
          <w:szCs w:val="24"/>
        </w:rPr>
      </w:pPr>
      <w:r w:rsidRPr="00467995">
        <w:rPr>
          <w:rFonts w:ascii="Times New Roman" w:hAnsi="Times New Roman"/>
          <w:sz w:val="24"/>
          <w:szCs w:val="24"/>
        </w:rPr>
        <w:tab/>
      </w:r>
      <w:r>
        <w:rPr>
          <w:rFonts w:ascii="Times New Roman" w:hAnsi="Times New Roman"/>
          <w:sz w:val="24"/>
          <w:szCs w:val="24"/>
        </w:rPr>
        <w:t>По ок</w:t>
      </w:r>
      <w:r w:rsidR="00202CC7">
        <w:rPr>
          <w:rFonts w:ascii="Times New Roman" w:hAnsi="Times New Roman"/>
          <w:sz w:val="24"/>
          <w:szCs w:val="24"/>
        </w:rPr>
        <w:t xml:space="preserve">ончании калибровки нажмите </w:t>
      </w:r>
      <w:r w:rsidR="00202CC7" w:rsidRPr="005424BC">
        <w:rPr>
          <w:rFonts w:ascii="Times New Roman" w:hAnsi="Times New Roman"/>
          <w:sz w:val="24"/>
          <w:szCs w:val="24"/>
        </w:rPr>
        <w:t>«назад», «в чат»</w:t>
      </w:r>
      <w:r w:rsidRPr="005424BC">
        <w:rPr>
          <w:rFonts w:ascii="Times New Roman" w:hAnsi="Times New Roman"/>
          <w:sz w:val="24"/>
          <w:szCs w:val="24"/>
        </w:rPr>
        <w:t xml:space="preserve"> или прой</w:t>
      </w:r>
      <w:r w:rsidR="00CF5964">
        <w:rPr>
          <w:rFonts w:ascii="Times New Roman" w:hAnsi="Times New Roman"/>
          <w:sz w:val="24"/>
          <w:szCs w:val="24"/>
        </w:rPr>
        <w:t>дите калибровку ещё раз (рис. 37</w:t>
      </w:r>
      <w:r w:rsidRPr="005424BC">
        <w:rPr>
          <w:rFonts w:ascii="Times New Roman" w:hAnsi="Times New Roman"/>
          <w:sz w:val="24"/>
          <w:szCs w:val="24"/>
        </w:rPr>
        <w:t>)</w:t>
      </w:r>
      <w:r w:rsidR="00467995" w:rsidRPr="005424BC">
        <w:rPr>
          <w:rFonts w:ascii="Times New Roman" w:hAnsi="Times New Roman"/>
          <w:sz w:val="24"/>
          <w:szCs w:val="24"/>
        </w:rPr>
        <w:t xml:space="preserve">. </w:t>
      </w:r>
      <w:r w:rsidR="00202CC7" w:rsidRPr="005424BC">
        <w:rPr>
          <w:rFonts w:ascii="Times New Roman" w:hAnsi="Times New Roman"/>
          <w:noProof/>
          <w:sz w:val="24"/>
          <w:szCs w:val="24"/>
          <w:lang w:eastAsia="ru-RU"/>
        </w:rPr>
        <w:drawing>
          <wp:anchor distT="0" distB="0" distL="114300" distR="114300" simplePos="0" relativeHeight="251776000" behindDoc="0" locked="0" layoutInCell="1" allowOverlap="1" wp14:anchorId="24B930BB" wp14:editId="242F38E3">
            <wp:simplePos x="0" y="0"/>
            <wp:positionH relativeFrom="margin">
              <wp:align>right</wp:align>
            </wp:positionH>
            <wp:positionV relativeFrom="paragraph">
              <wp:posOffset>398780</wp:posOffset>
            </wp:positionV>
            <wp:extent cx="5940425" cy="3131185"/>
            <wp:effectExtent l="0" t="0" r="3175" b="0"/>
            <wp:wrapTopAndBottom/>
            <wp:docPr id="2" name="Рисунок 2" descr="C:\Users\yashchin\Pictures\Screenshots\Снимок экрана (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hchin\Pictures\Screenshots\Снимок экрана (389).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313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933A6" w14:textId="63275D91" w:rsidR="006216ED" w:rsidRPr="006216ED" w:rsidRDefault="00CF5964" w:rsidP="0098248A">
      <w:pPr>
        <w:spacing w:before="120" w:after="120"/>
        <w:jc w:val="center"/>
        <w:rPr>
          <w:rFonts w:ascii="Times New Roman" w:hAnsi="Times New Roman"/>
          <w:i/>
          <w:sz w:val="24"/>
          <w:szCs w:val="24"/>
        </w:rPr>
      </w:pPr>
      <w:r>
        <w:rPr>
          <w:rFonts w:ascii="Times New Roman" w:hAnsi="Times New Roman"/>
          <w:i/>
          <w:sz w:val="24"/>
          <w:szCs w:val="24"/>
        </w:rPr>
        <w:t>Рисунок 37</w:t>
      </w:r>
      <w:r w:rsidR="006216ED" w:rsidRPr="005424BC">
        <w:rPr>
          <w:rFonts w:ascii="Times New Roman" w:hAnsi="Times New Roman"/>
          <w:i/>
          <w:sz w:val="24"/>
          <w:szCs w:val="24"/>
        </w:rPr>
        <w:t>. Результаты калибровки</w:t>
      </w:r>
    </w:p>
    <w:p w14:paraId="26FFC41D" w14:textId="508C4B35" w:rsidR="006216ED" w:rsidRPr="0043651A" w:rsidRDefault="00F81601" w:rsidP="0098248A">
      <w:pPr>
        <w:pStyle w:val="1"/>
        <w:spacing w:before="120" w:after="120"/>
        <w:rPr>
          <w:rFonts w:ascii="Times New Roman" w:hAnsi="Times New Roman"/>
          <w:b/>
          <w:color w:val="000000" w:themeColor="text1"/>
        </w:rPr>
      </w:pPr>
      <w:bookmarkStart w:id="72" w:name="_6._Описание_работы"/>
      <w:bookmarkStart w:id="73" w:name="_Toc9417499"/>
      <w:bookmarkEnd w:id="72"/>
      <w:r>
        <w:rPr>
          <w:rFonts w:ascii="Times New Roman" w:hAnsi="Times New Roman"/>
          <w:b/>
          <w:color w:val="000000" w:themeColor="text1"/>
        </w:rPr>
        <w:t>6</w:t>
      </w:r>
      <w:r w:rsidR="0043651A">
        <w:rPr>
          <w:rFonts w:ascii="Times New Roman" w:hAnsi="Times New Roman"/>
          <w:b/>
          <w:color w:val="000000" w:themeColor="text1"/>
        </w:rPr>
        <w:t>.</w:t>
      </w:r>
      <w:r w:rsidR="0043651A" w:rsidRPr="0043651A">
        <w:rPr>
          <w:rFonts w:ascii="Times New Roman" w:hAnsi="Times New Roman"/>
          <w:b/>
          <w:color w:val="000000" w:themeColor="text1"/>
        </w:rPr>
        <w:t xml:space="preserve"> Описание работы системы</w:t>
      </w:r>
      <w:bookmarkEnd w:id="73"/>
    </w:p>
    <w:p w14:paraId="6477AB91" w14:textId="517957FF" w:rsidR="0043651A" w:rsidRPr="00A95C8E" w:rsidRDefault="0043651A" w:rsidP="0098248A">
      <w:pPr>
        <w:pStyle w:val="2"/>
        <w:spacing w:before="120" w:after="120"/>
        <w:ind w:firstLine="567"/>
        <w:jc w:val="both"/>
        <w:rPr>
          <w:rFonts w:ascii="Times New Roman" w:hAnsi="Times New Roman"/>
          <w:b/>
          <w:color w:val="000000"/>
          <w:sz w:val="28"/>
          <w:szCs w:val="28"/>
        </w:rPr>
      </w:pPr>
      <w:r>
        <w:rPr>
          <w:rFonts w:ascii="Times New Roman" w:hAnsi="Times New Roman"/>
          <w:sz w:val="24"/>
          <w:szCs w:val="24"/>
        </w:rPr>
        <w:tab/>
      </w:r>
      <w:bookmarkStart w:id="74" w:name="_Toc530146962"/>
      <w:bookmarkStart w:id="75" w:name="_Toc9417500"/>
      <w:r w:rsidR="00F81601">
        <w:rPr>
          <w:rFonts w:ascii="Times New Roman" w:hAnsi="Times New Roman"/>
          <w:b/>
          <w:color w:val="000000"/>
          <w:sz w:val="28"/>
          <w:szCs w:val="28"/>
        </w:rPr>
        <w:t>6</w:t>
      </w:r>
      <w:r>
        <w:rPr>
          <w:rFonts w:ascii="Times New Roman" w:hAnsi="Times New Roman"/>
          <w:b/>
          <w:color w:val="000000"/>
          <w:sz w:val="28"/>
          <w:szCs w:val="28"/>
        </w:rPr>
        <w:t>.1.</w:t>
      </w:r>
      <w:r w:rsidRPr="00A95C8E">
        <w:rPr>
          <w:rFonts w:ascii="Times New Roman" w:hAnsi="Times New Roman"/>
          <w:b/>
          <w:color w:val="000000"/>
          <w:sz w:val="28"/>
          <w:szCs w:val="28"/>
        </w:rPr>
        <w:t xml:space="preserve"> </w:t>
      </w:r>
      <w:r>
        <w:rPr>
          <w:rFonts w:ascii="Times New Roman" w:hAnsi="Times New Roman"/>
          <w:b/>
          <w:color w:val="000000"/>
          <w:sz w:val="28"/>
          <w:szCs w:val="28"/>
        </w:rPr>
        <w:t>Окно запуска программы</w:t>
      </w:r>
      <w:bookmarkEnd w:id="74"/>
      <w:bookmarkEnd w:id="75"/>
    </w:p>
    <w:p w14:paraId="5DFDC5F2" w14:textId="0771645C" w:rsidR="0043651A" w:rsidRDefault="0043651A" w:rsidP="0098248A">
      <w:pPr>
        <w:spacing w:before="120" w:after="120"/>
        <w:ind w:firstLine="567"/>
        <w:contextualSpacing/>
        <w:jc w:val="both"/>
        <w:rPr>
          <w:rFonts w:ascii="Times New Roman" w:hAnsi="Times New Roman"/>
          <w:sz w:val="24"/>
        </w:rPr>
      </w:pPr>
      <w:r w:rsidRPr="00C764DD">
        <w:rPr>
          <w:rFonts w:ascii="Times New Roman" w:hAnsi="Times New Roman"/>
          <w:sz w:val="24"/>
        </w:rPr>
        <w:t xml:space="preserve">После </w:t>
      </w:r>
      <w:r>
        <w:rPr>
          <w:rFonts w:ascii="Times New Roman" w:hAnsi="Times New Roman"/>
          <w:sz w:val="24"/>
        </w:rPr>
        <w:t>окончания всех настроек р</w:t>
      </w:r>
      <w:r w:rsidRPr="00C764DD">
        <w:rPr>
          <w:rFonts w:ascii="Times New Roman" w:hAnsi="Times New Roman"/>
          <w:sz w:val="24"/>
        </w:rPr>
        <w:t>абота с программой осуществляется непосредственно из главного экрана</w:t>
      </w:r>
      <w:r>
        <w:rPr>
          <w:rFonts w:ascii="Times New Roman" w:hAnsi="Times New Roman"/>
          <w:sz w:val="24"/>
        </w:rPr>
        <w:t xml:space="preserve"> программы </w:t>
      </w:r>
      <w:r w:rsidRPr="00C764DD">
        <w:rPr>
          <w:rFonts w:ascii="Times New Roman" w:hAnsi="Times New Roman"/>
          <w:sz w:val="24"/>
        </w:rPr>
        <w:t>NeurochatAdmin</w:t>
      </w:r>
      <w:r w:rsidR="00CF5964">
        <w:rPr>
          <w:rFonts w:ascii="Times New Roman" w:hAnsi="Times New Roman"/>
          <w:sz w:val="24"/>
        </w:rPr>
        <w:t xml:space="preserve"> (рис. 38</w:t>
      </w:r>
      <w:r w:rsidR="00467995">
        <w:rPr>
          <w:rFonts w:ascii="Times New Roman" w:hAnsi="Times New Roman"/>
          <w:sz w:val="24"/>
        </w:rPr>
        <w:t>).</w:t>
      </w:r>
    </w:p>
    <w:p w14:paraId="6B9FC0CF" w14:textId="4E961119" w:rsidR="0043651A" w:rsidRDefault="005629B6" w:rsidP="0098248A">
      <w:pPr>
        <w:spacing w:before="120" w:after="120"/>
        <w:ind w:firstLine="567"/>
        <w:contextualSpacing/>
        <w:jc w:val="both"/>
        <w:rPr>
          <w:rFonts w:ascii="Times New Roman" w:hAnsi="Times New Roman"/>
          <w:sz w:val="24"/>
          <w:szCs w:val="24"/>
        </w:rPr>
      </w:pPr>
      <w:r>
        <w:rPr>
          <w:noProof/>
          <w:lang w:eastAsia="ru-RU"/>
        </w:rPr>
        <w:lastRenderedPageBreak/>
        <w:drawing>
          <wp:anchor distT="0" distB="0" distL="114300" distR="114300" simplePos="0" relativeHeight="251768832" behindDoc="0" locked="0" layoutInCell="1" allowOverlap="1" wp14:anchorId="3C69A250" wp14:editId="49932879">
            <wp:simplePos x="0" y="0"/>
            <wp:positionH relativeFrom="margin">
              <wp:align>right</wp:align>
            </wp:positionH>
            <wp:positionV relativeFrom="paragraph">
              <wp:posOffset>1005205</wp:posOffset>
            </wp:positionV>
            <wp:extent cx="5940425" cy="6397381"/>
            <wp:effectExtent l="0" t="0" r="3175"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6397381"/>
                    </a:xfrm>
                    <a:prstGeom prst="rect">
                      <a:avLst/>
                    </a:prstGeom>
                    <a:noFill/>
                    <a:ln>
                      <a:noFill/>
                    </a:ln>
                  </pic:spPr>
                </pic:pic>
              </a:graphicData>
            </a:graphic>
            <wp14:sizeRelH relativeFrom="page">
              <wp14:pctWidth>0</wp14:pctWidth>
            </wp14:sizeRelH>
            <wp14:sizeRelV relativeFrom="page">
              <wp14:pctHeight>0</wp14:pctHeight>
            </wp14:sizeRelV>
          </wp:anchor>
        </w:drawing>
      </w:r>
      <w:r w:rsidR="0043651A" w:rsidRPr="008A37FF">
        <w:rPr>
          <w:rFonts w:ascii="Times New Roman" w:hAnsi="Times New Roman"/>
          <w:sz w:val="24"/>
          <w:szCs w:val="24"/>
        </w:rPr>
        <w:t>Кнопка «</w:t>
      </w:r>
      <w:r w:rsidR="0043651A">
        <w:rPr>
          <w:rFonts w:ascii="Times New Roman" w:hAnsi="Times New Roman"/>
          <w:sz w:val="24"/>
          <w:szCs w:val="24"/>
        </w:rPr>
        <w:t>Старт</w:t>
      </w:r>
      <w:r w:rsidR="0043651A" w:rsidRPr="008A37FF">
        <w:rPr>
          <w:rFonts w:ascii="Times New Roman" w:hAnsi="Times New Roman"/>
          <w:sz w:val="24"/>
          <w:szCs w:val="24"/>
        </w:rPr>
        <w:t xml:space="preserve">» </w:t>
      </w:r>
      <w:r w:rsidR="0043651A">
        <w:rPr>
          <w:rFonts w:ascii="Times New Roman" w:hAnsi="Times New Roman"/>
          <w:sz w:val="24"/>
          <w:szCs w:val="24"/>
        </w:rPr>
        <w:t xml:space="preserve">в главном окне программы </w:t>
      </w:r>
      <w:r w:rsidR="0043651A" w:rsidRPr="008A37FF">
        <w:rPr>
          <w:rFonts w:ascii="Times New Roman" w:hAnsi="Times New Roman"/>
          <w:sz w:val="24"/>
          <w:szCs w:val="24"/>
        </w:rPr>
        <w:t xml:space="preserve">становится </w:t>
      </w:r>
      <w:r w:rsidR="0043651A">
        <w:rPr>
          <w:rFonts w:ascii="Times New Roman" w:hAnsi="Times New Roman"/>
          <w:sz w:val="24"/>
          <w:szCs w:val="24"/>
        </w:rPr>
        <w:t>активной</w:t>
      </w:r>
      <w:r w:rsidR="0043651A" w:rsidRPr="008A37FF">
        <w:rPr>
          <w:rFonts w:ascii="Times New Roman" w:hAnsi="Times New Roman"/>
          <w:sz w:val="24"/>
          <w:szCs w:val="24"/>
        </w:rPr>
        <w:t xml:space="preserve"> после подключения к </w:t>
      </w:r>
      <w:r w:rsidR="0043651A">
        <w:rPr>
          <w:rFonts w:ascii="Times New Roman" w:hAnsi="Times New Roman"/>
          <w:sz w:val="24"/>
          <w:szCs w:val="24"/>
        </w:rPr>
        <w:t xml:space="preserve">гарнитуре через </w:t>
      </w:r>
      <w:r w:rsidR="0043651A">
        <w:rPr>
          <w:rFonts w:ascii="Times New Roman" w:hAnsi="Times New Roman"/>
          <w:sz w:val="24"/>
          <w:szCs w:val="24"/>
          <w:lang w:val="en-US"/>
        </w:rPr>
        <w:t>Wi</w:t>
      </w:r>
      <w:r w:rsidR="0043651A" w:rsidRPr="00A06197">
        <w:rPr>
          <w:rFonts w:ascii="Times New Roman" w:hAnsi="Times New Roman"/>
          <w:sz w:val="24"/>
          <w:szCs w:val="24"/>
        </w:rPr>
        <w:t>-</w:t>
      </w:r>
      <w:r w:rsidR="0043651A">
        <w:rPr>
          <w:rFonts w:ascii="Times New Roman" w:hAnsi="Times New Roman"/>
          <w:sz w:val="24"/>
          <w:szCs w:val="24"/>
          <w:lang w:val="en-US"/>
        </w:rPr>
        <w:t>Fi</w:t>
      </w:r>
      <w:r w:rsidR="0043651A" w:rsidRPr="00A06197">
        <w:rPr>
          <w:rFonts w:ascii="Times New Roman" w:hAnsi="Times New Roman"/>
          <w:sz w:val="24"/>
          <w:szCs w:val="24"/>
        </w:rPr>
        <w:t xml:space="preserve"> </w:t>
      </w:r>
      <w:hyperlink w:anchor="_4.5._Настройка_сетевого" w:history="1">
        <w:r w:rsidR="0043651A" w:rsidRPr="00FB632F">
          <w:rPr>
            <w:rStyle w:val="a9"/>
            <w:rFonts w:ascii="Times New Roman" w:hAnsi="Times New Roman"/>
            <w:sz w:val="24"/>
            <w:szCs w:val="24"/>
          </w:rPr>
          <w:t>(</w:t>
        </w:r>
        <w:r w:rsidR="00F17246" w:rsidRPr="00FB632F">
          <w:rPr>
            <w:rStyle w:val="a9"/>
            <w:rFonts w:ascii="Times New Roman" w:hAnsi="Times New Roman"/>
            <w:sz w:val="24"/>
            <w:szCs w:val="24"/>
          </w:rPr>
          <w:t>раздел</w:t>
        </w:r>
        <w:r w:rsidR="0043651A" w:rsidRPr="00FB632F">
          <w:rPr>
            <w:rStyle w:val="a9"/>
            <w:rFonts w:ascii="Times New Roman" w:hAnsi="Times New Roman"/>
            <w:sz w:val="24"/>
            <w:szCs w:val="24"/>
          </w:rPr>
          <w:t xml:space="preserve"> </w:t>
        </w:r>
        <w:r w:rsidR="00F17246" w:rsidRPr="00FB632F">
          <w:rPr>
            <w:rStyle w:val="a9"/>
            <w:rFonts w:ascii="Times New Roman" w:hAnsi="Times New Roman"/>
            <w:sz w:val="24"/>
            <w:szCs w:val="24"/>
          </w:rPr>
          <w:t>4.5.</w:t>
        </w:r>
        <w:r w:rsidR="0043651A" w:rsidRPr="00FB632F">
          <w:rPr>
            <w:rStyle w:val="a9"/>
            <w:rFonts w:ascii="Times New Roman" w:hAnsi="Times New Roman"/>
            <w:sz w:val="24"/>
            <w:szCs w:val="24"/>
          </w:rPr>
          <w:t>)</w:t>
        </w:r>
      </w:hyperlink>
      <w:r w:rsidR="0043651A">
        <w:rPr>
          <w:rFonts w:ascii="Times New Roman" w:hAnsi="Times New Roman"/>
          <w:sz w:val="24"/>
          <w:szCs w:val="24"/>
        </w:rPr>
        <w:t xml:space="preserve"> и корректной установки гарнитуры на голове пользователя (в</w:t>
      </w:r>
      <w:r w:rsidR="0043651A" w:rsidRPr="00CF785F">
        <w:rPr>
          <w:rFonts w:ascii="Times New Roman" w:hAnsi="Times New Roman"/>
          <w:sz w:val="24"/>
          <w:szCs w:val="24"/>
        </w:rPr>
        <w:t xml:space="preserve"> случае успешного прилегания </w:t>
      </w:r>
      <w:r w:rsidR="0043651A">
        <w:rPr>
          <w:rFonts w:ascii="Times New Roman" w:hAnsi="Times New Roman"/>
          <w:sz w:val="24"/>
          <w:szCs w:val="24"/>
        </w:rPr>
        <w:t xml:space="preserve">электродов </w:t>
      </w:r>
      <w:r w:rsidR="0043651A" w:rsidRPr="00CF785F">
        <w:rPr>
          <w:rFonts w:ascii="Times New Roman" w:hAnsi="Times New Roman"/>
          <w:sz w:val="24"/>
          <w:szCs w:val="24"/>
        </w:rPr>
        <w:t xml:space="preserve">все точки </w:t>
      </w:r>
      <w:r w:rsidR="0043651A">
        <w:rPr>
          <w:rFonts w:ascii="Times New Roman" w:hAnsi="Times New Roman"/>
          <w:sz w:val="24"/>
          <w:szCs w:val="24"/>
        </w:rPr>
        <w:t xml:space="preserve">в окне запуска программы </w:t>
      </w:r>
      <w:r w:rsidR="0043651A" w:rsidRPr="00CF785F">
        <w:rPr>
          <w:rFonts w:ascii="Times New Roman" w:hAnsi="Times New Roman"/>
          <w:sz w:val="24"/>
          <w:szCs w:val="24"/>
        </w:rPr>
        <w:t>будут отображаться зеленым цветом</w:t>
      </w:r>
      <w:r w:rsidR="0043651A">
        <w:rPr>
          <w:rFonts w:ascii="Times New Roman" w:hAnsi="Times New Roman"/>
          <w:sz w:val="24"/>
          <w:szCs w:val="24"/>
        </w:rPr>
        <w:t>)</w:t>
      </w:r>
      <w:r w:rsidR="0043651A" w:rsidRPr="008A37FF">
        <w:rPr>
          <w:rFonts w:ascii="Times New Roman" w:hAnsi="Times New Roman"/>
          <w:sz w:val="24"/>
          <w:szCs w:val="24"/>
        </w:rPr>
        <w:t>.</w:t>
      </w:r>
      <w:r w:rsidR="0043651A">
        <w:rPr>
          <w:rFonts w:ascii="Times New Roman" w:hAnsi="Times New Roman"/>
          <w:sz w:val="24"/>
          <w:szCs w:val="24"/>
        </w:rPr>
        <w:t xml:space="preserve"> При нажатии кнопки «Старт» начинается процесс калибровки.</w:t>
      </w:r>
    </w:p>
    <w:p w14:paraId="3181EF23" w14:textId="0D051D8B" w:rsidR="0043651A" w:rsidRDefault="0043651A" w:rsidP="0098248A">
      <w:pPr>
        <w:spacing w:before="120" w:after="120"/>
        <w:ind w:firstLine="567"/>
        <w:contextualSpacing/>
        <w:jc w:val="center"/>
        <w:rPr>
          <w:rFonts w:ascii="Times New Roman" w:hAnsi="Times New Roman"/>
          <w:i/>
          <w:sz w:val="24"/>
          <w:szCs w:val="24"/>
        </w:rPr>
      </w:pPr>
      <w:r w:rsidRPr="00932142">
        <w:rPr>
          <w:rFonts w:ascii="Times New Roman" w:hAnsi="Times New Roman"/>
          <w:i/>
          <w:sz w:val="24"/>
          <w:szCs w:val="24"/>
        </w:rPr>
        <w:t>Рисунок</w:t>
      </w:r>
      <w:r w:rsidR="00CF5964">
        <w:rPr>
          <w:rFonts w:ascii="Times New Roman" w:hAnsi="Times New Roman"/>
          <w:i/>
          <w:sz w:val="24"/>
          <w:szCs w:val="24"/>
        </w:rPr>
        <w:t xml:space="preserve"> 38</w:t>
      </w:r>
      <w:r>
        <w:rPr>
          <w:rFonts w:ascii="Times New Roman" w:hAnsi="Times New Roman"/>
          <w:i/>
          <w:sz w:val="24"/>
          <w:szCs w:val="24"/>
        </w:rPr>
        <w:t xml:space="preserve">. </w:t>
      </w:r>
      <w:r w:rsidRPr="00521369">
        <w:rPr>
          <w:rFonts w:ascii="Times New Roman" w:hAnsi="Times New Roman"/>
          <w:i/>
          <w:sz w:val="24"/>
          <w:szCs w:val="24"/>
        </w:rPr>
        <w:t xml:space="preserve">Окно запуска программы </w:t>
      </w:r>
      <w:r w:rsidRPr="002F0F8C">
        <w:rPr>
          <w:rFonts w:ascii="Times New Roman" w:hAnsi="Times New Roman"/>
          <w:i/>
          <w:sz w:val="24"/>
          <w:szCs w:val="24"/>
        </w:rPr>
        <w:t>NeurochatAdmin</w:t>
      </w:r>
    </w:p>
    <w:p w14:paraId="60BFCE1B" w14:textId="77777777" w:rsidR="0043651A" w:rsidRPr="00932142" w:rsidRDefault="0043651A" w:rsidP="0098248A">
      <w:pPr>
        <w:spacing w:before="120" w:after="120"/>
        <w:ind w:firstLine="567"/>
        <w:contextualSpacing/>
        <w:jc w:val="center"/>
        <w:rPr>
          <w:rFonts w:ascii="Times New Roman" w:hAnsi="Times New Roman"/>
          <w:i/>
          <w:sz w:val="24"/>
          <w:szCs w:val="24"/>
        </w:rPr>
      </w:pPr>
    </w:p>
    <w:p w14:paraId="3952CB15" w14:textId="5D8369CE" w:rsidR="0043651A" w:rsidRDefault="0043651A" w:rsidP="0098248A">
      <w:pPr>
        <w:spacing w:before="120" w:after="120"/>
        <w:ind w:firstLine="567"/>
        <w:contextualSpacing/>
        <w:jc w:val="both"/>
        <w:rPr>
          <w:rFonts w:ascii="Times New Roman" w:hAnsi="Times New Roman"/>
          <w:sz w:val="24"/>
          <w:szCs w:val="24"/>
        </w:rPr>
      </w:pPr>
      <w:r>
        <w:rPr>
          <w:rFonts w:ascii="Times New Roman" w:hAnsi="Times New Roman"/>
          <w:sz w:val="24"/>
          <w:szCs w:val="24"/>
        </w:rPr>
        <w:t>После успешного завершения калибровки нужно</w:t>
      </w:r>
      <w:r w:rsidR="00467995">
        <w:rPr>
          <w:rFonts w:ascii="Times New Roman" w:hAnsi="Times New Roman"/>
          <w:sz w:val="24"/>
          <w:szCs w:val="24"/>
        </w:rPr>
        <w:t xml:space="preserve"> выйти в главное окно программы.</w:t>
      </w:r>
      <w:r>
        <w:rPr>
          <w:rFonts w:ascii="Times New Roman" w:hAnsi="Times New Roman"/>
          <w:sz w:val="24"/>
          <w:szCs w:val="24"/>
        </w:rPr>
        <w:t xml:space="preserve"> Кнопка «Старт» будет заменена на кнопку «Продолжить» и при нажатии на нее откроется окно чата</w:t>
      </w:r>
      <w:r w:rsidRPr="008A37FF">
        <w:rPr>
          <w:rFonts w:ascii="Times New Roman" w:hAnsi="Times New Roman"/>
          <w:sz w:val="24"/>
          <w:szCs w:val="24"/>
        </w:rPr>
        <w:t>.</w:t>
      </w:r>
      <w:r>
        <w:rPr>
          <w:rFonts w:ascii="Times New Roman" w:hAnsi="Times New Roman"/>
          <w:sz w:val="24"/>
          <w:szCs w:val="24"/>
        </w:rPr>
        <w:t xml:space="preserve"> </w:t>
      </w:r>
    </w:p>
    <w:p w14:paraId="743C7973" w14:textId="0BDCCC1D" w:rsidR="00467995" w:rsidRPr="00A95C8E" w:rsidRDefault="00F81601" w:rsidP="0098248A">
      <w:pPr>
        <w:pStyle w:val="2"/>
        <w:spacing w:before="120" w:after="120"/>
        <w:ind w:firstLine="567"/>
        <w:jc w:val="both"/>
        <w:rPr>
          <w:rFonts w:ascii="Times New Roman" w:hAnsi="Times New Roman"/>
          <w:b/>
          <w:color w:val="000000"/>
          <w:sz w:val="28"/>
          <w:szCs w:val="28"/>
        </w:rPr>
      </w:pPr>
      <w:bookmarkStart w:id="76" w:name="_6.2._Стартовое_окно"/>
      <w:bookmarkStart w:id="77" w:name="_Toc530146963"/>
      <w:bookmarkStart w:id="78" w:name="_Toc9417501"/>
      <w:bookmarkEnd w:id="76"/>
      <w:r>
        <w:rPr>
          <w:rFonts w:ascii="Times New Roman" w:hAnsi="Times New Roman"/>
          <w:b/>
          <w:color w:val="000000"/>
          <w:sz w:val="28"/>
          <w:szCs w:val="28"/>
        </w:rPr>
        <w:t>6</w:t>
      </w:r>
      <w:r w:rsidR="00467995">
        <w:rPr>
          <w:rFonts w:ascii="Times New Roman" w:hAnsi="Times New Roman"/>
          <w:b/>
          <w:color w:val="000000"/>
          <w:sz w:val="28"/>
          <w:szCs w:val="28"/>
        </w:rPr>
        <w:t>.2.</w:t>
      </w:r>
      <w:r w:rsidR="00467995" w:rsidRPr="00A95C8E">
        <w:rPr>
          <w:rFonts w:ascii="Times New Roman" w:hAnsi="Times New Roman"/>
          <w:b/>
          <w:color w:val="000000"/>
          <w:sz w:val="28"/>
          <w:szCs w:val="28"/>
        </w:rPr>
        <w:t xml:space="preserve"> Стартовое окно клиента</w:t>
      </w:r>
      <w:bookmarkEnd w:id="77"/>
      <w:bookmarkEnd w:id="78"/>
    </w:p>
    <w:p w14:paraId="4F0C13D5" w14:textId="23FDB9F0" w:rsidR="00467995" w:rsidRDefault="00467995" w:rsidP="0098248A">
      <w:pPr>
        <w:spacing w:before="120" w:after="120"/>
        <w:ind w:firstLine="567"/>
        <w:jc w:val="both"/>
        <w:rPr>
          <w:rFonts w:ascii="Times New Roman" w:hAnsi="Times New Roman"/>
          <w:sz w:val="24"/>
          <w:szCs w:val="24"/>
        </w:rPr>
      </w:pPr>
      <w:r>
        <w:rPr>
          <w:rFonts w:ascii="Times New Roman" w:hAnsi="Times New Roman"/>
          <w:sz w:val="24"/>
          <w:szCs w:val="24"/>
        </w:rPr>
        <w:t xml:space="preserve">В левом верхнем </w:t>
      </w:r>
      <w:r w:rsidRPr="00856080">
        <w:rPr>
          <w:rFonts w:ascii="Times New Roman" w:hAnsi="Times New Roman"/>
          <w:sz w:val="24"/>
          <w:szCs w:val="24"/>
        </w:rPr>
        <w:t xml:space="preserve">углу </w:t>
      </w:r>
      <w:r w:rsidR="00CF5964">
        <w:rPr>
          <w:rFonts w:ascii="Times New Roman" w:hAnsi="Times New Roman"/>
          <w:color w:val="000000"/>
          <w:sz w:val="24"/>
          <w:szCs w:val="24"/>
        </w:rPr>
        <w:t>(рис. 39</w:t>
      </w:r>
      <w:r w:rsidRPr="00856080">
        <w:rPr>
          <w:rFonts w:ascii="Times New Roman" w:hAnsi="Times New Roman"/>
          <w:color w:val="000000"/>
          <w:sz w:val="24"/>
          <w:szCs w:val="24"/>
        </w:rPr>
        <w:t>)</w:t>
      </w:r>
      <w:r>
        <w:rPr>
          <w:rFonts w:ascii="Times New Roman" w:hAnsi="Times New Roman"/>
          <w:color w:val="000000"/>
        </w:rPr>
        <w:t xml:space="preserve"> </w:t>
      </w:r>
      <w:r>
        <w:rPr>
          <w:rFonts w:ascii="Times New Roman" w:hAnsi="Times New Roman"/>
          <w:sz w:val="24"/>
          <w:szCs w:val="24"/>
        </w:rPr>
        <w:t>отображается индикатор подключения к серверу. Цвет индикатора указывает на статус подключения.</w:t>
      </w:r>
    </w:p>
    <w:p w14:paraId="1D61B151" w14:textId="77777777" w:rsidR="00467995" w:rsidRDefault="00467995" w:rsidP="0098248A">
      <w:pPr>
        <w:numPr>
          <w:ilvl w:val="0"/>
          <w:numId w:val="21"/>
        </w:numPr>
        <w:spacing w:before="120" w:after="120" w:line="360" w:lineRule="auto"/>
        <w:ind w:left="567"/>
        <w:jc w:val="both"/>
        <w:rPr>
          <w:rFonts w:ascii="Times New Roman" w:hAnsi="Times New Roman"/>
          <w:sz w:val="24"/>
          <w:szCs w:val="24"/>
        </w:rPr>
      </w:pPr>
      <w:r>
        <w:rPr>
          <w:rFonts w:ascii="Times New Roman" w:hAnsi="Times New Roman"/>
          <w:sz w:val="24"/>
          <w:szCs w:val="24"/>
        </w:rPr>
        <w:lastRenderedPageBreak/>
        <w:t>Красный – подключение отсутствует. В таком случае требуется проверить подключение к Интернету.</w:t>
      </w:r>
    </w:p>
    <w:p w14:paraId="47DC2939" w14:textId="77777777" w:rsidR="00467995" w:rsidRDefault="00467995" w:rsidP="0098248A">
      <w:pPr>
        <w:numPr>
          <w:ilvl w:val="0"/>
          <w:numId w:val="21"/>
        </w:numPr>
        <w:spacing w:before="120" w:after="120" w:line="360" w:lineRule="auto"/>
        <w:ind w:left="567"/>
        <w:jc w:val="both"/>
        <w:rPr>
          <w:rFonts w:ascii="Times New Roman" w:hAnsi="Times New Roman"/>
          <w:sz w:val="24"/>
          <w:szCs w:val="24"/>
        </w:rPr>
      </w:pPr>
      <w:r>
        <w:rPr>
          <w:rFonts w:ascii="Times New Roman" w:hAnsi="Times New Roman"/>
          <w:sz w:val="24"/>
          <w:szCs w:val="24"/>
        </w:rPr>
        <w:t>Оранжевый – идет подключение.</w:t>
      </w:r>
    </w:p>
    <w:p w14:paraId="64263D68" w14:textId="77777777" w:rsidR="00467995" w:rsidRDefault="00467995" w:rsidP="0098248A">
      <w:pPr>
        <w:numPr>
          <w:ilvl w:val="0"/>
          <w:numId w:val="21"/>
        </w:numPr>
        <w:spacing w:before="120" w:after="120" w:line="360" w:lineRule="auto"/>
        <w:ind w:left="567"/>
        <w:jc w:val="both"/>
        <w:rPr>
          <w:rFonts w:ascii="Times New Roman" w:hAnsi="Times New Roman"/>
          <w:sz w:val="24"/>
          <w:szCs w:val="24"/>
        </w:rPr>
      </w:pPr>
      <w:r>
        <w:rPr>
          <w:rFonts w:ascii="Times New Roman" w:hAnsi="Times New Roman"/>
          <w:sz w:val="24"/>
          <w:szCs w:val="24"/>
        </w:rPr>
        <w:t>Зеленый – подключены.</w:t>
      </w:r>
    </w:p>
    <w:p w14:paraId="0F15A583" w14:textId="4BBA67FB" w:rsidR="00467995" w:rsidRPr="006E4C77" w:rsidRDefault="00467995" w:rsidP="0098248A">
      <w:pPr>
        <w:spacing w:before="120" w:after="120"/>
        <w:ind w:firstLine="567"/>
        <w:jc w:val="both"/>
        <w:rPr>
          <w:rFonts w:ascii="Times New Roman" w:hAnsi="Times New Roman"/>
          <w:sz w:val="24"/>
          <w:szCs w:val="24"/>
        </w:rPr>
      </w:pPr>
      <w:r>
        <w:rPr>
          <w:noProof/>
          <w:lang w:eastAsia="ru-RU"/>
        </w:rPr>
        <w:drawing>
          <wp:anchor distT="0" distB="0" distL="114300" distR="114300" simplePos="0" relativeHeight="251700224" behindDoc="0" locked="0" layoutInCell="1" allowOverlap="1" wp14:anchorId="17C84CB2" wp14:editId="706391D8">
            <wp:simplePos x="0" y="0"/>
            <wp:positionH relativeFrom="margin">
              <wp:align>right</wp:align>
            </wp:positionH>
            <wp:positionV relativeFrom="paragraph">
              <wp:posOffset>546735</wp:posOffset>
            </wp:positionV>
            <wp:extent cx="5943600" cy="3350260"/>
            <wp:effectExtent l="0" t="0" r="0" b="2540"/>
            <wp:wrapTopAndBottom/>
            <wp:docPr id="138" name="Рисунок 138"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Справа от индикатора подключения отображается общее количество непрочитанных сообщений.</w:t>
      </w:r>
    </w:p>
    <w:p w14:paraId="30E56438" w14:textId="6FB8D7FB" w:rsidR="00467995" w:rsidRPr="00FB632F" w:rsidRDefault="00467995" w:rsidP="00FB632F">
      <w:pPr>
        <w:spacing w:before="120" w:after="120"/>
        <w:ind w:firstLine="567"/>
        <w:jc w:val="center"/>
        <w:rPr>
          <w:rFonts w:ascii="Times New Roman" w:hAnsi="Times New Roman"/>
          <w:i/>
          <w:sz w:val="24"/>
          <w:szCs w:val="24"/>
        </w:rPr>
      </w:pPr>
      <w:r w:rsidRPr="0047491F">
        <w:rPr>
          <w:rFonts w:ascii="Times New Roman" w:hAnsi="Times New Roman"/>
          <w:i/>
          <w:sz w:val="24"/>
          <w:szCs w:val="24"/>
        </w:rPr>
        <w:t xml:space="preserve">Рисунок </w:t>
      </w:r>
      <w:r w:rsidR="00EC7699">
        <w:rPr>
          <w:rFonts w:ascii="Times New Roman" w:hAnsi="Times New Roman"/>
          <w:i/>
          <w:sz w:val="24"/>
          <w:szCs w:val="24"/>
        </w:rPr>
        <w:t>39</w:t>
      </w:r>
      <w:r w:rsidRPr="0047491F">
        <w:rPr>
          <w:rFonts w:ascii="Times New Roman" w:hAnsi="Times New Roman"/>
          <w:i/>
          <w:sz w:val="24"/>
          <w:szCs w:val="24"/>
        </w:rPr>
        <w:t>. Стартовое окно программы</w:t>
      </w:r>
    </w:p>
    <w:p w14:paraId="6B4284C5" w14:textId="77777777" w:rsidR="00467995" w:rsidRPr="008A37FF" w:rsidRDefault="00467995" w:rsidP="0098248A">
      <w:pPr>
        <w:spacing w:before="120" w:after="120"/>
        <w:ind w:firstLine="567"/>
        <w:jc w:val="both"/>
        <w:rPr>
          <w:rFonts w:ascii="Times New Roman" w:hAnsi="Times New Roman"/>
          <w:sz w:val="24"/>
          <w:szCs w:val="24"/>
        </w:rPr>
      </w:pPr>
      <w:r>
        <w:rPr>
          <w:rFonts w:ascii="Times New Roman" w:hAnsi="Times New Roman"/>
          <w:sz w:val="24"/>
          <w:szCs w:val="24"/>
        </w:rPr>
        <w:t>Из стартового окна пользователь может управлять программой посредством двух кнопок. Здесь и далее процесс управления кнопками основан на принципе подсчета подсветок.</w:t>
      </w:r>
    </w:p>
    <w:p w14:paraId="71EC5DE5" w14:textId="2D4AED80" w:rsidR="00467995" w:rsidRPr="008A37FF" w:rsidRDefault="00467995" w:rsidP="0098248A">
      <w:pPr>
        <w:spacing w:before="120" w:after="120"/>
        <w:ind w:firstLine="567"/>
        <w:rPr>
          <w:rFonts w:ascii="Times New Roman" w:hAnsi="Times New Roman"/>
          <w:sz w:val="24"/>
          <w:szCs w:val="24"/>
        </w:rPr>
      </w:pPr>
      <w:r>
        <w:rPr>
          <w:noProof/>
          <w:lang w:eastAsia="ru-RU"/>
        </w:rPr>
        <w:drawing>
          <wp:inline distT="0" distB="0" distL="0" distR="0" wp14:anchorId="08D0A063" wp14:editId="63B4E1E5">
            <wp:extent cx="1200150" cy="3238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r="554"/>
                    <a:stretch>
                      <a:fillRect/>
                    </a:stretch>
                  </pic:blipFill>
                  <pic:spPr bwMode="auto">
                    <a:xfrm>
                      <a:off x="0" y="0"/>
                      <a:ext cx="1200150" cy="323850"/>
                    </a:xfrm>
                    <a:prstGeom prst="rect">
                      <a:avLst/>
                    </a:prstGeom>
                    <a:noFill/>
                    <a:ln>
                      <a:noFill/>
                    </a:ln>
                  </pic:spPr>
                </pic:pic>
              </a:graphicData>
            </a:graphic>
          </wp:inline>
        </w:drawing>
      </w:r>
      <w:r w:rsidRPr="008A37FF">
        <w:rPr>
          <w:rFonts w:ascii="Times New Roman" w:hAnsi="Times New Roman"/>
          <w:sz w:val="24"/>
          <w:szCs w:val="24"/>
        </w:rPr>
        <w:t xml:space="preserve"> </w:t>
      </w:r>
      <w:r>
        <w:rPr>
          <w:rFonts w:ascii="Times New Roman" w:hAnsi="Times New Roman"/>
          <w:sz w:val="24"/>
          <w:szCs w:val="24"/>
        </w:rPr>
        <w:t>- п</w:t>
      </w:r>
      <w:r w:rsidRPr="008A37FF">
        <w:rPr>
          <w:rFonts w:ascii="Times New Roman" w:hAnsi="Times New Roman"/>
          <w:sz w:val="24"/>
          <w:szCs w:val="24"/>
        </w:rPr>
        <w:t>ерехо</w:t>
      </w:r>
      <w:r>
        <w:rPr>
          <w:rFonts w:ascii="Times New Roman" w:hAnsi="Times New Roman"/>
          <w:sz w:val="24"/>
          <w:szCs w:val="24"/>
        </w:rPr>
        <w:t xml:space="preserve">д на главный экран </w:t>
      </w:r>
      <w:r w:rsidRPr="008A37FF">
        <w:rPr>
          <w:rFonts w:ascii="Times New Roman" w:hAnsi="Times New Roman"/>
          <w:sz w:val="24"/>
          <w:szCs w:val="24"/>
        </w:rPr>
        <w:t>программы</w:t>
      </w:r>
      <w:r>
        <w:rPr>
          <w:rFonts w:ascii="Times New Roman" w:hAnsi="Times New Roman"/>
          <w:sz w:val="24"/>
          <w:szCs w:val="24"/>
        </w:rPr>
        <w:t>.</w:t>
      </w:r>
    </w:p>
    <w:p w14:paraId="13DAFC6D" w14:textId="34963AFB" w:rsidR="00467995" w:rsidRDefault="00467995" w:rsidP="0098248A">
      <w:pPr>
        <w:spacing w:before="120" w:after="120"/>
        <w:ind w:firstLine="567"/>
        <w:jc w:val="both"/>
        <w:rPr>
          <w:rFonts w:ascii="Times New Roman" w:hAnsi="Times New Roman"/>
          <w:noProof/>
          <w:sz w:val="24"/>
          <w:szCs w:val="24"/>
          <w:lang w:eastAsia="ru-RU"/>
        </w:rPr>
      </w:pPr>
      <w:r w:rsidRPr="001E38C0">
        <w:rPr>
          <w:noProof/>
          <w:lang w:eastAsia="ru-RU"/>
        </w:rPr>
        <w:drawing>
          <wp:inline distT="0" distB="0" distL="0" distR="0" wp14:anchorId="46A5B940" wp14:editId="03CEEE3D">
            <wp:extent cx="1200150" cy="323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323850"/>
                    </a:xfrm>
                    <a:prstGeom prst="rect">
                      <a:avLst/>
                    </a:prstGeom>
                    <a:noFill/>
                    <a:ln>
                      <a:noFill/>
                    </a:ln>
                  </pic:spPr>
                </pic:pic>
              </a:graphicData>
            </a:graphic>
          </wp:inline>
        </w:drawing>
      </w:r>
      <w:r w:rsidRPr="008A37FF">
        <w:rPr>
          <w:rFonts w:ascii="Times New Roman" w:hAnsi="Times New Roman"/>
          <w:sz w:val="24"/>
          <w:szCs w:val="24"/>
        </w:rPr>
        <w:t xml:space="preserve"> </w:t>
      </w:r>
      <w:r>
        <w:rPr>
          <w:rFonts w:ascii="Times New Roman" w:hAnsi="Times New Roman"/>
          <w:sz w:val="24"/>
          <w:szCs w:val="24"/>
        </w:rPr>
        <w:t>- подача тревожного сообщения</w:t>
      </w:r>
      <w:r>
        <w:rPr>
          <w:rFonts w:ascii="Times New Roman" w:hAnsi="Times New Roman"/>
          <w:noProof/>
          <w:sz w:val="24"/>
          <w:szCs w:val="24"/>
          <w:lang w:eastAsia="ru-RU"/>
        </w:rPr>
        <w:t xml:space="preserve">. </w:t>
      </w:r>
    </w:p>
    <w:p w14:paraId="0BB142C9" w14:textId="6E3EC121" w:rsidR="00467995" w:rsidRPr="00CC33F3" w:rsidRDefault="00CC33F3" w:rsidP="0098248A">
      <w:pPr>
        <w:spacing w:before="120" w:after="120"/>
        <w:ind w:firstLine="567"/>
        <w:jc w:val="both"/>
        <w:rPr>
          <w:rFonts w:ascii="Times New Roman" w:hAnsi="Times New Roman"/>
          <w:strike/>
          <w:noProof/>
          <w:sz w:val="24"/>
          <w:szCs w:val="24"/>
          <w:lang w:eastAsia="ru-RU"/>
        </w:rPr>
      </w:pPr>
      <w:r>
        <w:rPr>
          <w:noProof/>
          <w:lang w:eastAsia="ru-RU"/>
        </w:rPr>
        <w:lastRenderedPageBreak/>
        <w:drawing>
          <wp:anchor distT="0" distB="0" distL="114300" distR="114300" simplePos="0" relativeHeight="251701248" behindDoc="0" locked="0" layoutInCell="1" allowOverlap="1" wp14:anchorId="7A3300EF" wp14:editId="56F60D0E">
            <wp:simplePos x="0" y="0"/>
            <wp:positionH relativeFrom="margin">
              <wp:align>center</wp:align>
            </wp:positionH>
            <wp:positionV relativeFrom="paragraph">
              <wp:posOffset>613410</wp:posOffset>
            </wp:positionV>
            <wp:extent cx="5922645" cy="3338830"/>
            <wp:effectExtent l="0" t="0" r="1905" b="0"/>
            <wp:wrapTopAndBottom/>
            <wp:docPr id="137" name="Рисунок 137" descr="8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kj"/>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2645" cy="333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95">
        <w:rPr>
          <w:rFonts w:ascii="Times New Roman" w:hAnsi="Times New Roman"/>
          <w:noProof/>
          <w:sz w:val="24"/>
          <w:szCs w:val="24"/>
          <w:lang w:eastAsia="ru-RU"/>
        </w:rPr>
        <w:t>По срабатыванию данной кнопки, на экран выводитс</w:t>
      </w:r>
      <w:r w:rsidR="00EC7699">
        <w:rPr>
          <w:rFonts w:ascii="Times New Roman" w:hAnsi="Times New Roman"/>
          <w:noProof/>
          <w:sz w:val="24"/>
          <w:szCs w:val="24"/>
          <w:lang w:eastAsia="ru-RU"/>
        </w:rPr>
        <w:t>я сообщене «Тревога!!!» (рис. 40</w:t>
      </w:r>
      <w:r w:rsidR="00467995">
        <w:rPr>
          <w:rFonts w:ascii="Times New Roman" w:hAnsi="Times New Roman"/>
          <w:noProof/>
          <w:sz w:val="24"/>
          <w:szCs w:val="24"/>
          <w:lang w:eastAsia="ru-RU"/>
        </w:rPr>
        <w:t>). При наличии привязанного номера мобильного телефона, на этот номер отправляется СМС-оповещение, с тем же текстом.</w:t>
      </w:r>
    </w:p>
    <w:p w14:paraId="2A5BC05C" w14:textId="4BB9DDAE" w:rsidR="00467995" w:rsidRPr="001665D4" w:rsidRDefault="00467995" w:rsidP="0098248A">
      <w:pPr>
        <w:pStyle w:val="aa"/>
        <w:spacing w:before="120" w:after="120"/>
        <w:jc w:val="center"/>
        <w:rPr>
          <w:rFonts w:ascii="Times New Roman" w:hAnsi="Times New Roman"/>
          <w:color w:val="auto"/>
          <w:sz w:val="24"/>
          <w:szCs w:val="24"/>
        </w:rPr>
      </w:pPr>
      <w:r w:rsidRPr="0047491F">
        <w:rPr>
          <w:rFonts w:ascii="Times New Roman" w:hAnsi="Times New Roman"/>
          <w:color w:val="auto"/>
          <w:sz w:val="24"/>
          <w:szCs w:val="24"/>
        </w:rPr>
        <w:t xml:space="preserve">Рисунок </w:t>
      </w:r>
      <w:r w:rsidR="00EC7699">
        <w:rPr>
          <w:rFonts w:ascii="Times New Roman" w:hAnsi="Times New Roman"/>
          <w:color w:val="auto"/>
          <w:sz w:val="24"/>
          <w:szCs w:val="24"/>
        </w:rPr>
        <w:t>40</w:t>
      </w:r>
      <w:r w:rsidRPr="0047491F">
        <w:rPr>
          <w:rFonts w:ascii="Times New Roman" w:hAnsi="Times New Roman"/>
          <w:color w:val="auto"/>
          <w:sz w:val="24"/>
          <w:szCs w:val="24"/>
        </w:rPr>
        <w:t>. Тревожное сообщение</w:t>
      </w:r>
    </w:p>
    <w:p w14:paraId="1CEF4AC3" w14:textId="62DAF2FD" w:rsidR="00467995" w:rsidRDefault="00F81601" w:rsidP="0098248A">
      <w:pPr>
        <w:pStyle w:val="2"/>
        <w:spacing w:before="120" w:after="120"/>
        <w:ind w:firstLine="567"/>
        <w:rPr>
          <w:rFonts w:ascii="Times New Roman" w:hAnsi="Times New Roman"/>
          <w:b/>
          <w:color w:val="000000"/>
          <w:sz w:val="28"/>
          <w:szCs w:val="28"/>
        </w:rPr>
      </w:pPr>
      <w:bookmarkStart w:id="79" w:name="_Toc530146964"/>
      <w:bookmarkStart w:id="80" w:name="_Toc9417502"/>
      <w:r>
        <w:rPr>
          <w:rFonts w:ascii="Times New Roman" w:hAnsi="Times New Roman"/>
          <w:b/>
          <w:color w:val="000000"/>
          <w:sz w:val="28"/>
          <w:szCs w:val="28"/>
        </w:rPr>
        <w:t>6</w:t>
      </w:r>
      <w:r w:rsidR="00467995" w:rsidRPr="0078147A">
        <w:rPr>
          <w:rFonts w:ascii="Times New Roman" w:hAnsi="Times New Roman"/>
          <w:b/>
          <w:color w:val="000000"/>
          <w:sz w:val="28"/>
          <w:szCs w:val="28"/>
        </w:rPr>
        <w:t>.3.</w:t>
      </w:r>
      <w:r w:rsidR="00467995" w:rsidRPr="00A95C8E">
        <w:rPr>
          <w:rFonts w:ascii="Times New Roman" w:hAnsi="Times New Roman"/>
          <w:b/>
          <w:color w:val="000000"/>
          <w:sz w:val="28"/>
          <w:szCs w:val="28"/>
        </w:rPr>
        <w:t xml:space="preserve"> </w:t>
      </w:r>
      <w:r w:rsidR="00467995">
        <w:rPr>
          <w:rFonts w:ascii="Times New Roman" w:hAnsi="Times New Roman"/>
          <w:b/>
          <w:color w:val="000000"/>
          <w:sz w:val="28"/>
          <w:szCs w:val="28"/>
        </w:rPr>
        <w:t>Главный экран</w:t>
      </w:r>
      <w:r w:rsidR="00467995" w:rsidRPr="00A95C8E">
        <w:rPr>
          <w:rFonts w:ascii="Times New Roman" w:hAnsi="Times New Roman"/>
          <w:b/>
          <w:color w:val="000000"/>
          <w:sz w:val="28"/>
          <w:szCs w:val="28"/>
        </w:rPr>
        <w:t xml:space="preserve"> программы</w:t>
      </w:r>
      <w:bookmarkEnd w:id="79"/>
      <w:bookmarkEnd w:id="80"/>
    </w:p>
    <w:p w14:paraId="4C1DB13B" w14:textId="4DCF12C3" w:rsidR="00467995" w:rsidRPr="00CC33F3" w:rsidRDefault="00ED3BC0" w:rsidP="0098248A">
      <w:pPr>
        <w:spacing w:before="120" w:after="120"/>
        <w:ind w:firstLine="567"/>
        <w:jc w:val="both"/>
        <w:rPr>
          <w:rFonts w:ascii="Times New Roman" w:hAnsi="Times New Roman"/>
          <w:sz w:val="24"/>
          <w:szCs w:val="24"/>
        </w:rPr>
      </w:pPr>
      <w:r w:rsidRPr="00ED3BC0">
        <w:rPr>
          <w:rFonts w:ascii="Times New Roman" w:hAnsi="Times New Roman"/>
          <w:noProof/>
          <w:sz w:val="24"/>
          <w:szCs w:val="24"/>
          <w:lang w:eastAsia="ru-RU"/>
        </w:rPr>
        <w:drawing>
          <wp:anchor distT="0" distB="0" distL="114300" distR="114300" simplePos="0" relativeHeight="251853824" behindDoc="0" locked="0" layoutInCell="1" allowOverlap="1" wp14:anchorId="122D07C3" wp14:editId="6EAA8F4B">
            <wp:simplePos x="0" y="0"/>
            <wp:positionH relativeFrom="margin">
              <wp:align>right</wp:align>
            </wp:positionH>
            <wp:positionV relativeFrom="paragraph">
              <wp:posOffset>708660</wp:posOffset>
            </wp:positionV>
            <wp:extent cx="5940425" cy="3341370"/>
            <wp:effectExtent l="0" t="0" r="3175" b="0"/>
            <wp:wrapTopAndBottom/>
            <wp:docPr id="166" name="Рисунок 166" descr="C:\Users\yashchin\Desktop\Инструкции\Картинки_инст\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hchin\Desktop\Инструкции\Картинки_инст\41.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95" w:rsidRPr="00521369">
        <w:rPr>
          <w:rFonts w:ascii="Times New Roman" w:hAnsi="Times New Roman"/>
          <w:sz w:val="24"/>
          <w:szCs w:val="24"/>
        </w:rPr>
        <w:t xml:space="preserve">Главный экран программы </w:t>
      </w:r>
      <w:r w:rsidR="00467995">
        <w:rPr>
          <w:rFonts w:ascii="Times New Roman" w:hAnsi="Times New Roman"/>
          <w:sz w:val="24"/>
          <w:szCs w:val="24"/>
        </w:rPr>
        <w:t>открывается после выбора кнопки «Старт» в с</w:t>
      </w:r>
      <w:r w:rsidR="00EC7699">
        <w:rPr>
          <w:rFonts w:ascii="Times New Roman" w:hAnsi="Times New Roman"/>
          <w:sz w:val="24"/>
          <w:szCs w:val="24"/>
        </w:rPr>
        <w:t>тартовом окне программы (рис. 41</w:t>
      </w:r>
      <w:r w:rsidR="00467995">
        <w:rPr>
          <w:rFonts w:ascii="Times New Roman" w:hAnsi="Times New Roman"/>
          <w:sz w:val="24"/>
          <w:szCs w:val="24"/>
        </w:rPr>
        <w:t>). На г</w:t>
      </w:r>
      <w:r w:rsidR="00467995" w:rsidRPr="00521369">
        <w:rPr>
          <w:rFonts w:ascii="Times New Roman" w:hAnsi="Times New Roman"/>
          <w:sz w:val="24"/>
          <w:szCs w:val="24"/>
        </w:rPr>
        <w:t>лавн</w:t>
      </w:r>
      <w:r w:rsidR="00467995">
        <w:rPr>
          <w:rFonts w:ascii="Times New Roman" w:hAnsi="Times New Roman"/>
          <w:sz w:val="24"/>
          <w:szCs w:val="24"/>
        </w:rPr>
        <w:t>ом</w:t>
      </w:r>
      <w:r w:rsidR="00467995" w:rsidRPr="00521369">
        <w:rPr>
          <w:rFonts w:ascii="Times New Roman" w:hAnsi="Times New Roman"/>
          <w:sz w:val="24"/>
          <w:szCs w:val="24"/>
        </w:rPr>
        <w:t xml:space="preserve"> экран</w:t>
      </w:r>
      <w:r w:rsidR="00467995">
        <w:rPr>
          <w:rFonts w:ascii="Times New Roman" w:hAnsi="Times New Roman"/>
          <w:sz w:val="24"/>
          <w:szCs w:val="24"/>
        </w:rPr>
        <w:t>е</w:t>
      </w:r>
      <w:r w:rsidR="00467995" w:rsidRPr="00521369">
        <w:rPr>
          <w:rFonts w:ascii="Times New Roman" w:hAnsi="Times New Roman"/>
          <w:sz w:val="24"/>
          <w:szCs w:val="24"/>
        </w:rPr>
        <w:t xml:space="preserve"> программы </w:t>
      </w:r>
      <w:r w:rsidR="00467995">
        <w:rPr>
          <w:rFonts w:ascii="Times New Roman" w:hAnsi="Times New Roman"/>
          <w:sz w:val="24"/>
          <w:szCs w:val="24"/>
        </w:rPr>
        <w:t>пользователем</w:t>
      </w:r>
      <w:r w:rsidR="00CC33F3">
        <w:rPr>
          <w:rFonts w:ascii="Times New Roman" w:hAnsi="Times New Roman"/>
          <w:sz w:val="24"/>
          <w:szCs w:val="24"/>
        </w:rPr>
        <w:t xml:space="preserve"> осуществляется выбор действия.</w:t>
      </w:r>
      <w:r w:rsidRPr="00ED3B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A25119B" w14:textId="64C9A75D" w:rsidR="00467995" w:rsidRPr="001665D4" w:rsidRDefault="00467995" w:rsidP="0098248A">
      <w:pPr>
        <w:pStyle w:val="aa"/>
        <w:spacing w:before="120" w:after="120"/>
        <w:ind w:firstLine="567"/>
        <w:jc w:val="center"/>
        <w:rPr>
          <w:rFonts w:ascii="Times New Roman" w:hAnsi="Times New Roman"/>
          <w:color w:val="auto"/>
          <w:sz w:val="24"/>
          <w:szCs w:val="24"/>
        </w:rPr>
      </w:pPr>
      <w:r w:rsidRPr="00ED3BC0">
        <w:rPr>
          <w:rFonts w:ascii="Times New Roman" w:hAnsi="Times New Roman"/>
          <w:color w:val="auto"/>
          <w:sz w:val="24"/>
          <w:szCs w:val="24"/>
        </w:rPr>
        <w:t xml:space="preserve">Рисунок </w:t>
      </w:r>
      <w:r w:rsidR="00EC7699" w:rsidRPr="00ED3BC0">
        <w:rPr>
          <w:rFonts w:ascii="Times New Roman" w:hAnsi="Times New Roman"/>
          <w:color w:val="auto"/>
          <w:sz w:val="24"/>
          <w:szCs w:val="24"/>
        </w:rPr>
        <w:t>41</w:t>
      </w:r>
      <w:r w:rsidRPr="00ED3BC0">
        <w:rPr>
          <w:rFonts w:ascii="Times New Roman" w:hAnsi="Times New Roman"/>
          <w:color w:val="auto"/>
          <w:sz w:val="24"/>
          <w:szCs w:val="24"/>
        </w:rPr>
        <w:t>. Главный экран программы</w:t>
      </w:r>
    </w:p>
    <w:p w14:paraId="73CA979F" w14:textId="3D8F0458" w:rsidR="00467995" w:rsidRDefault="00467995" w:rsidP="00ED3BC0">
      <w:pPr>
        <w:spacing w:before="120" w:after="120"/>
        <w:rPr>
          <w:rFonts w:ascii="Times New Roman" w:hAnsi="Times New Roman"/>
          <w:sz w:val="24"/>
          <w:szCs w:val="24"/>
        </w:rPr>
      </w:pPr>
    </w:p>
    <w:p w14:paraId="3E27B75B" w14:textId="77777777" w:rsidR="00467995" w:rsidRPr="00A95C8E" w:rsidRDefault="00467995" w:rsidP="0098248A">
      <w:pPr>
        <w:spacing w:before="120" w:after="120"/>
        <w:ind w:firstLine="567"/>
        <w:rPr>
          <w:rFonts w:ascii="Times New Roman" w:hAnsi="Times New Roman"/>
          <w:sz w:val="24"/>
          <w:szCs w:val="24"/>
        </w:rPr>
      </w:pPr>
      <w:r w:rsidRPr="00A95C8E">
        <w:rPr>
          <w:rFonts w:ascii="Times New Roman" w:hAnsi="Times New Roman"/>
          <w:sz w:val="24"/>
          <w:szCs w:val="24"/>
        </w:rPr>
        <w:lastRenderedPageBreak/>
        <w:t>Из данного окна доступны основные функции клиента:</w:t>
      </w:r>
    </w:p>
    <w:p w14:paraId="14B1FCFF" w14:textId="66159D19" w:rsidR="00467995" w:rsidRDefault="00467995" w:rsidP="0098248A">
      <w:pPr>
        <w:spacing w:before="120" w:after="120"/>
        <w:ind w:firstLine="567"/>
        <w:rPr>
          <w:rFonts w:ascii="Times New Roman" w:hAnsi="Times New Roman"/>
          <w:sz w:val="24"/>
          <w:szCs w:val="24"/>
        </w:rPr>
      </w:pPr>
      <w:r>
        <w:rPr>
          <w:rFonts w:ascii="Times New Roman" w:hAnsi="Times New Roman"/>
          <w:noProof/>
          <w:sz w:val="24"/>
          <w:szCs w:val="24"/>
          <w:lang w:eastAsia="ru-RU"/>
        </w:rPr>
        <w:drawing>
          <wp:inline distT="0" distB="0" distL="0" distR="0" wp14:anchorId="5EC0AA6F" wp14:editId="6050FFAD">
            <wp:extent cx="33337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Times New Roman" w:hAnsi="Times New Roman"/>
          <w:sz w:val="24"/>
          <w:szCs w:val="24"/>
        </w:rPr>
        <w:t xml:space="preserve"> </w:t>
      </w:r>
      <w:r w:rsidRPr="00A95C8E">
        <w:rPr>
          <w:rFonts w:ascii="Times New Roman" w:hAnsi="Times New Roman"/>
          <w:sz w:val="24"/>
          <w:szCs w:val="24"/>
        </w:rPr>
        <w:t xml:space="preserve">- </w:t>
      </w:r>
      <w:r>
        <w:rPr>
          <w:rFonts w:ascii="Times New Roman" w:hAnsi="Times New Roman"/>
          <w:sz w:val="24"/>
          <w:szCs w:val="24"/>
        </w:rPr>
        <w:t>перех</w:t>
      </w:r>
      <w:r w:rsidR="00FB632F">
        <w:rPr>
          <w:rFonts w:ascii="Times New Roman" w:hAnsi="Times New Roman"/>
          <w:sz w:val="24"/>
          <w:szCs w:val="24"/>
        </w:rPr>
        <w:t xml:space="preserve">од в окно контактов (см. </w:t>
      </w:r>
      <w:hyperlink w:anchor="_6.4._Окно_выбора" w:history="1">
        <w:r w:rsidR="00FB632F" w:rsidRPr="00FB632F">
          <w:rPr>
            <w:rStyle w:val="a9"/>
            <w:rFonts w:ascii="Times New Roman" w:hAnsi="Times New Roman"/>
            <w:sz w:val="24"/>
            <w:szCs w:val="24"/>
          </w:rPr>
          <w:t>раздел</w:t>
        </w:r>
        <w:r w:rsidR="00361B70" w:rsidRPr="00FB632F">
          <w:rPr>
            <w:rStyle w:val="a9"/>
            <w:rFonts w:ascii="Times New Roman" w:hAnsi="Times New Roman"/>
            <w:sz w:val="24"/>
            <w:szCs w:val="24"/>
          </w:rPr>
          <w:t xml:space="preserve"> 6</w:t>
        </w:r>
        <w:r w:rsidRPr="00FB632F">
          <w:rPr>
            <w:rStyle w:val="a9"/>
            <w:rFonts w:ascii="Times New Roman" w:hAnsi="Times New Roman"/>
            <w:sz w:val="24"/>
            <w:szCs w:val="24"/>
          </w:rPr>
          <w:t>.4</w:t>
        </w:r>
      </w:hyperlink>
      <w:r>
        <w:rPr>
          <w:rFonts w:ascii="Times New Roman" w:hAnsi="Times New Roman"/>
          <w:sz w:val="24"/>
          <w:szCs w:val="24"/>
        </w:rPr>
        <w:t>).</w:t>
      </w:r>
    </w:p>
    <w:p w14:paraId="0B437B70" w14:textId="00B8F5B0" w:rsidR="00467995" w:rsidRPr="00ED3BC0" w:rsidRDefault="00467995" w:rsidP="0098248A">
      <w:pPr>
        <w:spacing w:before="120" w:after="120"/>
        <w:ind w:firstLine="567"/>
        <w:rPr>
          <w:rFonts w:ascii="Times New Roman" w:hAnsi="Times New Roman"/>
          <w:sz w:val="24"/>
          <w:szCs w:val="24"/>
        </w:rPr>
      </w:pPr>
      <w:r>
        <w:rPr>
          <w:rFonts w:ascii="Times New Roman" w:hAnsi="Times New Roman"/>
          <w:noProof/>
          <w:sz w:val="24"/>
          <w:szCs w:val="24"/>
          <w:lang w:eastAsia="ru-RU"/>
        </w:rPr>
        <w:drawing>
          <wp:inline distT="0" distB="0" distL="0" distR="0" wp14:anchorId="20574A87" wp14:editId="0C42E2D5">
            <wp:extent cx="333375" cy="323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Times New Roman" w:hAnsi="Times New Roman"/>
          <w:sz w:val="24"/>
          <w:szCs w:val="24"/>
        </w:rPr>
        <w:t xml:space="preserve"> </w:t>
      </w:r>
      <w:r w:rsidRPr="00A95C8E">
        <w:rPr>
          <w:rFonts w:ascii="Times New Roman" w:hAnsi="Times New Roman"/>
          <w:sz w:val="24"/>
          <w:szCs w:val="24"/>
        </w:rPr>
        <w:t>- подача сообщения о желании пить</w:t>
      </w:r>
      <w:r>
        <w:rPr>
          <w:rFonts w:ascii="Times New Roman" w:hAnsi="Times New Roman"/>
          <w:sz w:val="24"/>
          <w:szCs w:val="24"/>
        </w:rPr>
        <w:t xml:space="preserve">. Выводит сообщение на экран </w:t>
      </w:r>
      <w:r w:rsidRPr="00856080">
        <w:rPr>
          <w:rFonts w:ascii="Times New Roman" w:hAnsi="Times New Roman"/>
          <w:color w:val="000000"/>
          <w:sz w:val="24"/>
          <w:szCs w:val="24"/>
        </w:rPr>
        <w:t>(</w:t>
      </w:r>
      <w:r>
        <w:rPr>
          <w:rFonts w:ascii="Times New Roman" w:hAnsi="Times New Roman"/>
          <w:color w:val="000000"/>
          <w:sz w:val="24"/>
          <w:szCs w:val="24"/>
        </w:rPr>
        <w:t>рис.</w:t>
      </w:r>
      <w:r w:rsidRPr="00856080">
        <w:rPr>
          <w:rFonts w:ascii="Times New Roman" w:hAnsi="Times New Roman"/>
          <w:color w:val="000000"/>
          <w:sz w:val="24"/>
          <w:szCs w:val="24"/>
        </w:rPr>
        <w:t xml:space="preserve"> </w:t>
      </w:r>
      <w:r w:rsidR="00EC7699">
        <w:rPr>
          <w:rFonts w:ascii="Times New Roman" w:hAnsi="Times New Roman"/>
          <w:color w:val="000000"/>
          <w:sz w:val="24"/>
          <w:szCs w:val="24"/>
        </w:rPr>
        <w:t>42</w:t>
      </w:r>
      <w:r w:rsidRPr="00856080">
        <w:rPr>
          <w:rFonts w:ascii="Times New Roman" w:hAnsi="Times New Roman"/>
          <w:color w:val="000000"/>
          <w:sz w:val="24"/>
          <w:szCs w:val="24"/>
        </w:rPr>
        <w:t>)</w:t>
      </w:r>
      <w:r w:rsidRPr="00856080">
        <w:rPr>
          <w:rFonts w:ascii="Times New Roman" w:hAnsi="Times New Roman"/>
          <w:sz w:val="24"/>
          <w:szCs w:val="24"/>
        </w:rPr>
        <w:t>,</w:t>
      </w:r>
      <w:r>
        <w:rPr>
          <w:rFonts w:ascii="Times New Roman" w:hAnsi="Times New Roman"/>
          <w:sz w:val="24"/>
          <w:szCs w:val="24"/>
        </w:rPr>
        <w:t xml:space="preserve"> а также отправляет СМС, на привязанный номер мобильного телефона.</w:t>
      </w:r>
      <w:r w:rsidR="00ED3BC0" w:rsidRPr="00ED3B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D3BC0" w:rsidRPr="00ED3BC0">
        <w:rPr>
          <w:rFonts w:ascii="Times New Roman" w:hAnsi="Times New Roman"/>
          <w:noProof/>
          <w:sz w:val="24"/>
          <w:szCs w:val="24"/>
          <w:lang w:eastAsia="ru-RU"/>
        </w:rPr>
        <w:drawing>
          <wp:anchor distT="0" distB="0" distL="114300" distR="114300" simplePos="0" relativeHeight="251852800" behindDoc="0" locked="0" layoutInCell="1" allowOverlap="1" wp14:anchorId="4246418D" wp14:editId="682B6B58">
            <wp:simplePos x="0" y="0"/>
            <wp:positionH relativeFrom="column">
              <wp:posOffset>-3810</wp:posOffset>
            </wp:positionH>
            <wp:positionV relativeFrom="paragraph">
              <wp:posOffset>589280</wp:posOffset>
            </wp:positionV>
            <wp:extent cx="5940425" cy="3341370"/>
            <wp:effectExtent l="0" t="0" r="3175" b="0"/>
            <wp:wrapTopAndBottom/>
            <wp:docPr id="165" name="Рисунок 165" descr="C:\Users\yashchin\Desktop\Инструкции\Картинки_инст\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hchin\Desktop\Инструкции\Картинки_инст\42.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31F07" w14:textId="0F804B2F" w:rsidR="00467995" w:rsidRPr="001665D4" w:rsidRDefault="00467995" w:rsidP="0098248A">
      <w:pPr>
        <w:pStyle w:val="aa"/>
        <w:spacing w:before="120" w:after="120"/>
        <w:jc w:val="center"/>
        <w:rPr>
          <w:rFonts w:ascii="Times New Roman" w:hAnsi="Times New Roman"/>
          <w:color w:val="auto"/>
          <w:sz w:val="24"/>
          <w:szCs w:val="24"/>
        </w:rPr>
      </w:pPr>
      <w:r w:rsidRPr="00ED3BC0">
        <w:rPr>
          <w:rFonts w:ascii="Times New Roman" w:hAnsi="Times New Roman"/>
          <w:color w:val="auto"/>
          <w:sz w:val="24"/>
          <w:szCs w:val="24"/>
        </w:rPr>
        <w:t xml:space="preserve">Рисунок </w:t>
      </w:r>
      <w:r w:rsidR="00EC7699" w:rsidRPr="00ED3BC0">
        <w:rPr>
          <w:rFonts w:ascii="Times New Roman" w:hAnsi="Times New Roman"/>
          <w:color w:val="auto"/>
          <w:sz w:val="24"/>
          <w:szCs w:val="24"/>
        </w:rPr>
        <w:t>42</w:t>
      </w:r>
      <w:r w:rsidRPr="00ED3BC0">
        <w:rPr>
          <w:rFonts w:ascii="Times New Roman" w:hAnsi="Times New Roman"/>
          <w:color w:val="auto"/>
          <w:sz w:val="24"/>
          <w:szCs w:val="24"/>
        </w:rPr>
        <w:t>. Сообщение о желании пить</w:t>
      </w:r>
    </w:p>
    <w:p w14:paraId="422A10E1" w14:textId="7B499BA9" w:rsidR="00467995" w:rsidRPr="00F91027" w:rsidRDefault="00B8788E" w:rsidP="0098248A">
      <w:pPr>
        <w:spacing w:before="120" w:after="120"/>
        <w:ind w:firstLine="567"/>
        <w:jc w:val="both"/>
        <w:rPr>
          <w:rFonts w:ascii="Times New Roman" w:hAnsi="Times New Roman"/>
          <w:sz w:val="24"/>
          <w:szCs w:val="24"/>
        </w:rPr>
      </w:pPr>
      <w:r w:rsidRPr="00B8788E">
        <w:rPr>
          <w:rFonts w:ascii="Times New Roman" w:hAnsi="Times New Roman"/>
          <w:noProof/>
          <w:sz w:val="24"/>
          <w:szCs w:val="24"/>
          <w:lang w:eastAsia="ru-RU"/>
        </w:rPr>
        <w:drawing>
          <wp:anchor distT="0" distB="0" distL="114300" distR="114300" simplePos="0" relativeHeight="251850752" behindDoc="0" locked="0" layoutInCell="1" allowOverlap="1" wp14:anchorId="68446531" wp14:editId="2A726A8A">
            <wp:simplePos x="0" y="0"/>
            <wp:positionH relativeFrom="margin">
              <wp:align>right</wp:align>
            </wp:positionH>
            <wp:positionV relativeFrom="paragraph">
              <wp:posOffset>583565</wp:posOffset>
            </wp:positionV>
            <wp:extent cx="5940425" cy="3341370"/>
            <wp:effectExtent l="0" t="0" r="3175" b="0"/>
            <wp:wrapTopAndBottom/>
            <wp:docPr id="8" name="Рисунок 8" descr="C:\Users\yashchin\Desktop\Инструкции\Картинки_инст\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hchin\Desktop\Инструкции\Картинки_инст\43.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95">
        <w:rPr>
          <w:rFonts w:ascii="Times New Roman" w:hAnsi="Times New Roman"/>
          <w:noProof/>
          <w:sz w:val="24"/>
          <w:szCs w:val="24"/>
          <w:lang w:eastAsia="ru-RU"/>
        </w:rPr>
        <w:drawing>
          <wp:inline distT="0" distB="0" distL="0" distR="0" wp14:anchorId="4FD2ED97" wp14:editId="085D5D51">
            <wp:extent cx="33337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67995">
        <w:rPr>
          <w:rFonts w:ascii="Times New Roman" w:hAnsi="Times New Roman"/>
          <w:sz w:val="24"/>
          <w:szCs w:val="24"/>
        </w:rPr>
        <w:t xml:space="preserve"> </w:t>
      </w:r>
      <w:r w:rsidR="00467995" w:rsidRPr="00A95C8E">
        <w:rPr>
          <w:rFonts w:ascii="Times New Roman" w:hAnsi="Times New Roman"/>
          <w:sz w:val="24"/>
          <w:szCs w:val="24"/>
        </w:rPr>
        <w:t>- подача сообщения о желании есть</w:t>
      </w:r>
      <w:r w:rsidR="00467995">
        <w:rPr>
          <w:rFonts w:ascii="Times New Roman" w:hAnsi="Times New Roman"/>
          <w:sz w:val="24"/>
          <w:szCs w:val="24"/>
        </w:rPr>
        <w:t xml:space="preserve">. Выводит сообщение на </w:t>
      </w:r>
      <w:r w:rsidR="00467995" w:rsidRPr="001A4626">
        <w:rPr>
          <w:rFonts w:ascii="Times New Roman" w:hAnsi="Times New Roman"/>
          <w:sz w:val="24"/>
          <w:szCs w:val="24"/>
        </w:rPr>
        <w:t xml:space="preserve">экран </w:t>
      </w:r>
      <w:r w:rsidR="00467995" w:rsidRPr="001A4626">
        <w:rPr>
          <w:rFonts w:ascii="Times New Roman" w:hAnsi="Times New Roman"/>
          <w:color w:val="000000"/>
          <w:sz w:val="24"/>
          <w:szCs w:val="24"/>
        </w:rPr>
        <w:t>(</w:t>
      </w:r>
      <w:r w:rsidR="00467995">
        <w:rPr>
          <w:rFonts w:ascii="Times New Roman" w:hAnsi="Times New Roman"/>
          <w:color w:val="000000"/>
          <w:sz w:val="24"/>
          <w:szCs w:val="24"/>
        </w:rPr>
        <w:t>рис.</w:t>
      </w:r>
      <w:r w:rsidR="00467995" w:rsidRPr="001A4626">
        <w:rPr>
          <w:rFonts w:ascii="Times New Roman" w:hAnsi="Times New Roman"/>
          <w:color w:val="000000"/>
          <w:sz w:val="24"/>
          <w:szCs w:val="24"/>
        </w:rPr>
        <w:t xml:space="preserve"> </w:t>
      </w:r>
      <w:r w:rsidR="00EC7699">
        <w:rPr>
          <w:rFonts w:ascii="Times New Roman" w:hAnsi="Times New Roman"/>
          <w:color w:val="000000"/>
          <w:sz w:val="24"/>
          <w:szCs w:val="24"/>
        </w:rPr>
        <w:t>43</w:t>
      </w:r>
      <w:r w:rsidR="00467995" w:rsidRPr="001A4626">
        <w:rPr>
          <w:rFonts w:ascii="Times New Roman" w:hAnsi="Times New Roman"/>
          <w:color w:val="000000"/>
          <w:sz w:val="24"/>
          <w:szCs w:val="24"/>
        </w:rPr>
        <w:t>)</w:t>
      </w:r>
      <w:r w:rsidR="00467995" w:rsidRPr="001A4626">
        <w:rPr>
          <w:rFonts w:ascii="Times New Roman" w:hAnsi="Times New Roman"/>
          <w:sz w:val="24"/>
          <w:szCs w:val="24"/>
        </w:rPr>
        <w:t>, а</w:t>
      </w:r>
      <w:r w:rsidR="00467995">
        <w:rPr>
          <w:rFonts w:ascii="Times New Roman" w:hAnsi="Times New Roman"/>
          <w:sz w:val="24"/>
          <w:szCs w:val="24"/>
        </w:rPr>
        <w:t xml:space="preserve"> также отправляет СМС, на привязанный номер мобильного телефона.</w:t>
      </w:r>
    </w:p>
    <w:p w14:paraId="62D67090" w14:textId="5BE1F654" w:rsidR="00467995" w:rsidRPr="001665D4" w:rsidRDefault="00467995" w:rsidP="0098248A">
      <w:pPr>
        <w:pStyle w:val="aa"/>
        <w:spacing w:before="120" w:after="120"/>
        <w:jc w:val="center"/>
        <w:rPr>
          <w:rFonts w:ascii="Times New Roman" w:hAnsi="Times New Roman"/>
          <w:color w:val="auto"/>
          <w:sz w:val="24"/>
          <w:szCs w:val="24"/>
        </w:rPr>
      </w:pPr>
      <w:r w:rsidRPr="00B8788E">
        <w:rPr>
          <w:rFonts w:ascii="Times New Roman" w:hAnsi="Times New Roman"/>
          <w:color w:val="auto"/>
          <w:sz w:val="24"/>
          <w:szCs w:val="24"/>
        </w:rPr>
        <w:t xml:space="preserve">Рисунок </w:t>
      </w:r>
      <w:r w:rsidR="00EC7699" w:rsidRPr="00B8788E">
        <w:rPr>
          <w:rFonts w:ascii="Times New Roman" w:hAnsi="Times New Roman"/>
          <w:color w:val="auto"/>
          <w:sz w:val="24"/>
          <w:szCs w:val="24"/>
        </w:rPr>
        <w:t>43</w:t>
      </w:r>
      <w:r w:rsidRPr="00B8788E">
        <w:rPr>
          <w:rFonts w:ascii="Times New Roman" w:hAnsi="Times New Roman"/>
          <w:color w:val="auto"/>
          <w:sz w:val="24"/>
          <w:szCs w:val="24"/>
        </w:rPr>
        <w:t>. Сообщение о желании есть</w:t>
      </w:r>
    </w:p>
    <w:p w14:paraId="57A92292" w14:textId="0C24B34B" w:rsidR="00467995" w:rsidRPr="00D709AC" w:rsidRDefault="00056E05" w:rsidP="0098248A">
      <w:pPr>
        <w:spacing w:before="120" w:after="120"/>
        <w:jc w:val="both"/>
        <w:rPr>
          <w:rFonts w:ascii="Times New Roman" w:hAnsi="Times New Roman"/>
          <w:sz w:val="24"/>
          <w:szCs w:val="24"/>
        </w:rPr>
      </w:pPr>
      <w:r w:rsidRPr="00D709AC">
        <w:rPr>
          <w:rFonts w:ascii="Times New Roman" w:hAnsi="Times New Roman"/>
          <w:noProof/>
          <w:sz w:val="24"/>
          <w:szCs w:val="24"/>
          <w:lang w:eastAsia="ru-RU"/>
        </w:rPr>
        <w:lastRenderedPageBreak/>
        <w:drawing>
          <wp:anchor distT="0" distB="0" distL="114300" distR="114300" simplePos="0" relativeHeight="251851776" behindDoc="0" locked="0" layoutInCell="1" allowOverlap="1" wp14:anchorId="4E6BAF02" wp14:editId="726A6ECD">
            <wp:simplePos x="0" y="0"/>
            <wp:positionH relativeFrom="margin">
              <wp:posOffset>66675</wp:posOffset>
            </wp:positionH>
            <wp:positionV relativeFrom="paragraph">
              <wp:posOffset>641985</wp:posOffset>
            </wp:positionV>
            <wp:extent cx="5740400" cy="3228340"/>
            <wp:effectExtent l="0" t="0" r="0" b="0"/>
            <wp:wrapTopAndBottom/>
            <wp:docPr id="21" name="Рисунок 21" descr="C:\Users\yashchin\Desktop\Инструкции\Картинки_инст\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hchin\Desktop\Инструкции\Картинки_инст\4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40400" cy="322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noProof/>
          <w:sz w:val="24"/>
          <w:szCs w:val="24"/>
          <w:lang w:eastAsia="ru-RU"/>
        </w:rPr>
        <w:drawing>
          <wp:inline distT="0" distB="0" distL="0" distR="0" wp14:anchorId="563A291D" wp14:editId="5A27251E">
            <wp:extent cx="33337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7515" cy="327872"/>
                    </a:xfrm>
                    <a:prstGeom prst="rect">
                      <a:avLst/>
                    </a:prstGeom>
                    <a:noFill/>
                    <a:ln>
                      <a:noFill/>
                    </a:ln>
                  </pic:spPr>
                </pic:pic>
              </a:graphicData>
            </a:graphic>
          </wp:inline>
        </w:drawing>
      </w:r>
      <w:r>
        <w:rPr>
          <w:rFonts w:ascii="Times New Roman" w:hAnsi="Times New Roman"/>
          <w:sz w:val="24"/>
          <w:szCs w:val="24"/>
        </w:rPr>
        <w:tab/>
      </w:r>
      <w:r w:rsidR="00467995" w:rsidRPr="00A95C8E">
        <w:rPr>
          <w:rFonts w:ascii="Times New Roman" w:hAnsi="Times New Roman"/>
          <w:sz w:val="24"/>
          <w:szCs w:val="24"/>
        </w:rPr>
        <w:t>- подача сообщения о желании сходить в туалет</w:t>
      </w:r>
      <w:r w:rsidR="00467995">
        <w:rPr>
          <w:rFonts w:ascii="Times New Roman" w:hAnsi="Times New Roman"/>
          <w:sz w:val="24"/>
          <w:szCs w:val="24"/>
        </w:rPr>
        <w:t xml:space="preserve">. Выводит сообщение на экран </w:t>
      </w:r>
      <w:r w:rsidR="00EC7699">
        <w:rPr>
          <w:rFonts w:ascii="Times New Roman" w:hAnsi="Times New Roman"/>
          <w:color w:val="000000"/>
          <w:sz w:val="24"/>
          <w:szCs w:val="24"/>
        </w:rPr>
        <w:t>(рис. 44</w:t>
      </w:r>
      <w:r w:rsidR="00467995" w:rsidRPr="00856080">
        <w:rPr>
          <w:rFonts w:ascii="Times New Roman" w:hAnsi="Times New Roman"/>
          <w:color w:val="000000"/>
          <w:sz w:val="24"/>
          <w:szCs w:val="24"/>
        </w:rPr>
        <w:t>)</w:t>
      </w:r>
      <w:r w:rsidR="00467995" w:rsidRPr="00856080">
        <w:rPr>
          <w:rFonts w:ascii="Times New Roman" w:hAnsi="Times New Roman"/>
          <w:sz w:val="24"/>
          <w:szCs w:val="24"/>
        </w:rPr>
        <w:t>,</w:t>
      </w:r>
      <w:r w:rsidR="00467995">
        <w:rPr>
          <w:rFonts w:ascii="Times New Roman" w:hAnsi="Times New Roman"/>
          <w:sz w:val="24"/>
          <w:szCs w:val="24"/>
        </w:rPr>
        <w:t xml:space="preserve"> а также отправляет СМС, на привязанный номер мобильного телефона.</w:t>
      </w:r>
      <w:r w:rsidR="00D709AC" w:rsidRPr="00D709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EA02837" w14:textId="46BDD5A4" w:rsidR="00467995" w:rsidRPr="001665D4" w:rsidRDefault="00467995" w:rsidP="0098248A">
      <w:pPr>
        <w:pStyle w:val="aa"/>
        <w:spacing w:before="120" w:after="120"/>
        <w:jc w:val="center"/>
        <w:rPr>
          <w:rFonts w:ascii="Times New Roman" w:hAnsi="Times New Roman"/>
          <w:color w:val="auto"/>
          <w:sz w:val="24"/>
          <w:szCs w:val="24"/>
        </w:rPr>
      </w:pPr>
      <w:r w:rsidRPr="00056E05">
        <w:rPr>
          <w:rFonts w:ascii="Times New Roman" w:hAnsi="Times New Roman"/>
          <w:color w:val="auto"/>
          <w:sz w:val="24"/>
          <w:szCs w:val="24"/>
        </w:rPr>
        <w:t xml:space="preserve">Рисунок </w:t>
      </w:r>
      <w:r w:rsidR="00EC7699" w:rsidRPr="00056E05">
        <w:rPr>
          <w:rFonts w:ascii="Times New Roman" w:hAnsi="Times New Roman"/>
          <w:color w:val="auto"/>
          <w:sz w:val="24"/>
          <w:szCs w:val="24"/>
        </w:rPr>
        <w:t>44</w:t>
      </w:r>
      <w:r w:rsidRPr="00056E05">
        <w:rPr>
          <w:rFonts w:ascii="Times New Roman" w:hAnsi="Times New Roman"/>
          <w:color w:val="auto"/>
          <w:sz w:val="24"/>
          <w:szCs w:val="24"/>
        </w:rPr>
        <w:t>. Сообщение о желании сходить в туалет</w:t>
      </w:r>
    </w:p>
    <w:p w14:paraId="31336C0C" w14:textId="722577E7" w:rsidR="00467995" w:rsidRPr="00A95C8E" w:rsidRDefault="00467995" w:rsidP="0098248A">
      <w:pPr>
        <w:spacing w:before="120" w:after="120"/>
        <w:ind w:firstLine="567"/>
        <w:rPr>
          <w:rFonts w:ascii="Times New Roman" w:hAnsi="Times New Roman"/>
          <w:sz w:val="24"/>
          <w:szCs w:val="24"/>
        </w:rPr>
      </w:pPr>
      <w:r>
        <w:rPr>
          <w:rFonts w:ascii="Times New Roman" w:hAnsi="Times New Roman"/>
          <w:noProof/>
          <w:sz w:val="24"/>
          <w:szCs w:val="24"/>
          <w:lang w:eastAsia="ru-RU"/>
        </w:rPr>
        <w:drawing>
          <wp:inline distT="0" distB="0" distL="0" distR="0" wp14:anchorId="753FF3E0" wp14:editId="09DAF12A">
            <wp:extent cx="390525" cy="37936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1508" cy="380322"/>
                    </a:xfrm>
                    <a:prstGeom prst="rect">
                      <a:avLst/>
                    </a:prstGeom>
                    <a:noFill/>
                    <a:ln>
                      <a:noFill/>
                    </a:ln>
                  </pic:spPr>
                </pic:pic>
              </a:graphicData>
            </a:graphic>
          </wp:inline>
        </w:drawing>
      </w:r>
      <w:r>
        <w:rPr>
          <w:rFonts w:ascii="Times New Roman" w:hAnsi="Times New Roman"/>
          <w:sz w:val="24"/>
          <w:szCs w:val="24"/>
        </w:rPr>
        <w:t xml:space="preserve"> </w:t>
      </w:r>
      <w:r w:rsidRPr="00A95C8E">
        <w:rPr>
          <w:rFonts w:ascii="Times New Roman" w:hAnsi="Times New Roman"/>
          <w:sz w:val="24"/>
          <w:szCs w:val="24"/>
        </w:rPr>
        <w:t xml:space="preserve">- переход в </w:t>
      </w:r>
      <w:r w:rsidR="00056E05">
        <w:rPr>
          <w:rFonts w:ascii="Times New Roman" w:hAnsi="Times New Roman"/>
          <w:sz w:val="24"/>
          <w:szCs w:val="24"/>
        </w:rPr>
        <w:t xml:space="preserve">стартовое окно (см. </w:t>
      </w:r>
      <w:hyperlink w:anchor="_6.2._Стартовое_окно" w:history="1">
        <w:r w:rsidR="00056E05" w:rsidRPr="00056E05">
          <w:rPr>
            <w:rStyle w:val="a9"/>
            <w:rFonts w:ascii="Times New Roman" w:hAnsi="Times New Roman"/>
            <w:sz w:val="24"/>
            <w:szCs w:val="24"/>
          </w:rPr>
          <w:t>раздел</w:t>
        </w:r>
        <w:r w:rsidR="00361B70" w:rsidRPr="00056E05">
          <w:rPr>
            <w:rStyle w:val="a9"/>
            <w:rFonts w:ascii="Times New Roman" w:hAnsi="Times New Roman"/>
            <w:sz w:val="24"/>
            <w:szCs w:val="24"/>
          </w:rPr>
          <w:t xml:space="preserve"> 6</w:t>
        </w:r>
        <w:r w:rsidRPr="00056E05">
          <w:rPr>
            <w:rStyle w:val="a9"/>
            <w:rFonts w:ascii="Times New Roman" w:hAnsi="Times New Roman"/>
            <w:sz w:val="24"/>
            <w:szCs w:val="24"/>
          </w:rPr>
          <w:t>.2</w:t>
        </w:r>
      </w:hyperlink>
      <w:r>
        <w:rPr>
          <w:rFonts w:ascii="Times New Roman" w:hAnsi="Times New Roman"/>
          <w:sz w:val="24"/>
          <w:szCs w:val="24"/>
        </w:rPr>
        <w:t>).</w:t>
      </w:r>
      <w:r w:rsidR="00056E05" w:rsidRPr="00056E05">
        <w:rPr>
          <w:rFonts w:ascii="Times New Roman" w:hAnsi="Times New Roman"/>
          <w:noProof/>
          <w:sz w:val="24"/>
          <w:szCs w:val="24"/>
          <w:lang w:eastAsia="ru-RU"/>
        </w:rPr>
        <w:t xml:space="preserve"> </w:t>
      </w:r>
    </w:p>
    <w:p w14:paraId="24FB3DFD" w14:textId="2C7AF3AD" w:rsidR="00056E05" w:rsidRDefault="00467995" w:rsidP="0098248A">
      <w:pPr>
        <w:spacing w:before="120" w:after="120"/>
        <w:ind w:firstLine="567"/>
        <w:rPr>
          <w:rFonts w:ascii="Times New Roman" w:hAnsi="Times New Roman"/>
          <w:sz w:val="24"/>
          <w:szCs w:val="24"/>
        </w:rPr>
      </w:pPr>
      <w:r w:rsidRPr="00EE1A13">
        <w:rPr>
          <w:noProof/>
          <w:lang w:eastAsia="ru-RU"/>
        </w:rPr>
        <w:drawing>
          <wp:inline distT="0" distB="0" distL="0" distR="0" wp14:anchorId="317BC4DF" wp14:editId="273681CD">
            <wp:extent cx="3810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Times New Roman" w:hAnsi="Times New Roman"/>
          <w:sz w:val="24"/>
          <w:szCs w:val="24"/>
        </w:rPr>
        <w:t xml:space="preserve"> </w:t>
      </w:r>
      <w:r w:rsidRPr="00A95C8E">
        <w:rPr>
          <w:rFonts w:ascii="Times New Roman" w:hAnsi="Times New Roman"/>
          <w:sz w:val="24"/>
          <w:szCs w:val="24"/>
        </w:rPr>
        <w:t xml:space="preserve">- </w:t>
      </w:r>
      <w:r>
        <w:rPr>
          <w:rFonts w:ascii="Times New Roman" w:hAnsi="Times New Roman"/>
          <w:sz w:val="24"/>
          <w:szCs w:val="24"/>
        </w:rPr>
        <w:t>кнопка вызова</w:t>
      </w:r>
      <w:r w:rsidR="00EC7699">
        <w:rPr>
          <w:rFonts w:ascii="Times New Roman" w:hAnsi="Times New Roman"/>
          <w:sz w:val="24"/>
          <w:szCs w:val="24"/>
        </w:rPr>
        <w:t xml:space="preserve"> информационного канала (рис. 45</w:t>
      </w:r>
      <w:r>
        <w:rPr>
          <w:rFonts w:ascii="Times New Roman" w:hAnsi="Times New Roman"/>
          <w:sz w:val="24"/>
          <w:szCs w:val="24"/>
        </w:rPr>
        <w:t>).</w:t>
      </w:r>
    </w:p>
    <w:p w14:paraId="1CC4C654" w14:textId="5AFD942F" w:rsidR="00467995" w:rsidRDefault="00056E05" w:rsidP="0098248A">
      <w:pPr>
        <w:spacing w:before="120" w:after="120"/>
        <w:ind w:firstLine="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056E05">
        <w:rPr>
          <w:rFonts w:ascii="Times New Roman" w:hAnsi="Times New Roman"/>
          <w:noProof/>
          <w:sz w:val="24"/>
          <w:szCs w:val="24"/>
          <w:lang w:eastAsia="ru-RU"/>
        </w:rPr>
        <w:drawing>
          <wp:anchor distT="0" distB="0" distL="114300" distR="114300" simplePos="0" relativeHeight="251857920" behindDoc="0" locked="0" layoutInCell="1" allowOverlap="1" wp14:anchorId="040A7AE2" wp14:editId="2CB121A4">
            <wp:simplePos x="0" y="0"/>
            <wp:positionH relativeFrom="column">
              <wp:posOffset>377190</wp:posOffset>
            </wp:positionH>
            <wp:positionV relativeFrom="paragraph">
              <wp:posOffset>12700</wp:posOffset>
            </wp:positionV>
            <wp:extent cx="390525" cy="390525"/>
            <wp:effectExtent l="0" t="0" r="9525" b="9525"/>
            <wp:wrapSquare wrapText="bothSides"/>
            <wp:docPr id="177" name="Рисунок 177" descr="C:\Users\yashchin\Desktop\image_2019_05_21T14_52_16_2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shchin\Desktop\image_2019_05_21T14_52_16_274Z.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E0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F7D2F01" w14:textId="478FDC18" w:rsidR="00056E05" w:rsidRPr="00056E05" w:rsidRDefault="00056E05" w:rsidP="00056E05">
      <w:pPr>
        <w:spacing w:before="120" w:after="120"/>
        <w:rPr>
          <w:rFonts w:ascii="Times New Roman" w:hAnsi="Times New Roman"/>
          <w:sz w:val="24"/>
          <w:szCs w:val="24"/>
        </w:rPr>
      </w:pPr>
      <w:r>
        <w:rPr>
          <w:noProof/>
          <w:lang w:eastAsia="ru-RU"/>
        </w:rPr>
        <w:drawing>
          <wp:anchor distT="0" distB="0" distL="114300" distR="114300" simplePos="0" relativeHeight="251699200" behindDoc="0" locked="0" layoutInCell="1" allowOverlap="1" wp14:anchorId="145B2CC1" wp14:editId="37B7B753">
            <wp:simplePos x="0" y="0"/>
            <wp:positionH relativeFrom="margin">
              <wp:align>center</wp:align>
            </wp:positionH>
            <wp:positionV relativeFrom="paragraph">
              <wp:posOffset>355600</wp:posOffset>
            </wp:positionV>
            <wp:extent cx="5749290" cy="3230245"/>
            <wp:effectExtent l="0" t="0" r="3810" b="8255"/>
            <wp:wrapTopAndBottom/>
            <wp:docPr id="130" name="Рисунок 130" descr="Neurochat 2018-11-15 15-10-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urochat 2018-11-15 15-10-59-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9290" cy="3230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x-none"/>
        </w:rPr>
        <w:tab/>
      </w:r>
      <w:r>
        <w:rPr>
          <w:rFonts w:ascii="Times New Roman" w:hAnsi="Times New Roman"/>
          <w:sz w:val="24"/>
          <w:szCs w:val="24"/>
        </w:rPr>
        <w:t>- кнопка перехода к кастомным экранам (</w:t>
      </w:r>
      <w:hyperlink w:anchor="_9._Дизайнер_экранов" w:history="1">
        <w:r w:rsidRPr="00056E05">
          <w:rPr>
            <w:rStyle w:val="a9"/>
            <w:rFonts w:ascii="Times New Roman" w:hAnsi="Times New Roman"/>
            <w:sz w:val="24"/>
            <w:szCs w:val="24"/>
          </w:rPr>
          <w:t>см. раздел 9</w:t>
        </w:r>
      </w:hyperlink>
      <w:r>
        <w:rPr>
          <w:rFonts w:ascii="Times New Roman" w:hAnsi="Times New Roman"/>
          <w:sz w:val="24"/>
          <w:szCs w:val="24"/>
        </w:rPr>
        <w:t xml:space="preserve">). </w:t>
      </w:r>
    </w:p>
    <w:p w14:paraId="43F9404F" w14:textId="7C24B892" w:rsidR="00467995" w:rsidRDefault="00467995" w:rsidP="0098248A">
      <w:pPr>
        <w:pStyle w:val="aa"/>
        <w:spacing w:before="120" w:after="120"/>
        <w:ind w:firstLine="567"/>
        <w:jc w:val="center"/>
        <w:rPr>
          <w:rFonts w:ascii="Times New Roman" w:hAnsi="Times New Roman"/>
          <w:color w:val="auto"/>
          <w:sz w:val="24"/>
          <w:szCs w:val="24"/>
        </w:rPr>
      </w:pPr>
      <w:r w:rsidRPr="0047491F">
        <w:rPr>
          <w:rFonts w:ascii="Times New Roman" w:hAnsi="Times New Roman"/>
          <w:color w:val="auto"/>
          <w:sz w:val="24"/>
          <w:szCs w:val="24"/>
        </w:rPr>
        <w:t xml:space="preserve">Рисунок </w:t>
      </w:r>
      <w:r w:rsidR="00EC7699">
        <w:rPr>
          <w:rFonts w:ascii="Times New Roman" w:hAnsi="Times New Roman"/>
          <w:color w:val="auto"/>
          <w:sz w:val="24"/>
          <w:szCs w:val="24"/>
        </w:rPr>
        <w:t>45</w:t>
      </w:r>
      <w:r w:rsidRPr="0047491F">
        <w:rPr>
          <w:rFonts w:ascii="Times New Roman" w:hAnsi="Times New Roman"/>
          <w:color w:val="auto"/>
          <w:sz w:val="24"/>
          <w:szCs w:val="24"/>
        </w:rPr>
        <w:t>. Информационный канал</w:t>
      </w:r>
      <w:r>
        <w:rPr>
          <w:rFonts w:ascii="Times New Roman" w:hAnsi="Times New Roman"/>
          <w:color w:val="auto"/>
          <w:sz w:val="24"/>
          <w:szCs w:val="24"/>
        </w:rPr>
        <w:t xml:space="preserve"> </w:t>
      </w:r>
    </w:p>
    <w:p w14:paraId="40AD937E" w14:textId="56B1E878" w:rsidR="00CC33F3" w:rsidRPr="000F12DC" w:rsidRDefault="00F81601" w:rsidP="0098248A">
      <w:pPr>
        <w:pStyle w:val="2"/>
        <w:spacing w:before="120" w:after="120"/>
        <w:ind w:firstLine="567"/>
        <w:rPr>
          <w:rFonts w:ascii="Times New Roman" w:hAnsi="Times New Roman"/>
          <w:b/>
          <w:color w:val="000000"/>
          <w:sz w:val="28"/>
          <w:szCs w:val="28"/>
        </w:rPr>
      </w:pPr>
      <w:bookmarkStart w:id="81" w:name="_6.4._Окно_выбора"/>
      <w:bookmarkStart w:id="82" w:name="_Toc530146965"/>
      <w:bookmarkStart w:id="83" w:name="_Toc9417503"/>
      <w:bookmarkEnd w:id="81"/>
      <w:r>
        <w:rPr>
          <w:rFonts w:ascii="Times New Roman" w:hAnsi="Times New Roman"/>
          <w:b/>
          <w:color w:val="000000"/>
          <w:sz w:val="28"/>
          <w:szCs w:val="28"/>
        </w:rPr>
        <w:lastRenderedPageBreak/>
        <w:t>6</w:t>
      </w:r>
      <w:r w:rsidR="00CC33F3">
        <w:rPr>
          <w:rFonts w:ascii="Times New Roman" w:hAnsi="Times New Roman"/>
          <w:b/>
          <w:color w:val="000000"/>
          <w:sz w:val="28"/>
          <w:szCs w:val="28"/>
        </w:rPr>
        <w:t>.4</w:t>
      </w:r>
      <w:r w:rsidR="00CC33F3" w:rsidRPr="00A95C8E">
        <w:rPr>
          <w:rFonts w:ascii="Times New Roman" w:hAnsi="Times New Roman"/>
          <w:b/>
          <w:color w:val="000000"/>
          <w:sz w:val="28"/>
          <w:szCs w:val="28"/>
        </w:rPr>
        <w:t>. Окно выбора контак</w:t>
      </w:r>
      <w:r w:rsidR="00CC33F3">
        <w:rPr>
          <w:rFonts w:ascii="Times New Roman" w:hAnsi="Times New Roman"/>
          <w:b/>
          <w:color w:val="000000"/>
          <w:sz w:val="28"/>
          <w:szCs w:val="28"/>
        </w:rPr>
        <w:t>тов</w:t>
      </w:r>
      <w:bookmarkEnd w:id="82"/>
      <w:bookmarkEnd w:id="83"/>
    </w:p>
    <w:p w14:paraId="5E002323" w14:textId="0B5F648F" w:rsidR="00CC33F3" w:rsidRPr="009A6662" w:rsidRDefault="002C156A" w:rsidP="0098248A">
      <w:pPr>
        <w:spacing w:before="120" w:after="120" w:line="240" w:lineRule="auto"/>
        <w:ind w:firstLine="567"/>
        <w:jc w:val="both"/>
        <w:rPr>
          <w:rFonts w:ascii="Times New Roman" w:hAnsi="Times New Roman"/>
          <w:sz w:val="24"/>
          <w:szCs w:val="24"/>
        </w:rPr>
      </w:pPr>
      <w:r w:rsidRPr="002C5B12">
        <w:rPr>
          <w:rFonts w:ascii="Times New Roman" w:hAnsi="Times New Roman"/>
          <w:noProof/>
          <w:sz w:val="24"/>
          <w:szCs w:val="24"/>
          <w:lang w:eastAsia="ru-RU"/>
        </w:rPr>
        <w:drawing>
          <wp:anchor distT="0" distB="0" distL="114300" distR="114300" simplePos="0" relativeHeight="251849728" behindDoc="0" locked="0" layoutInCell="1" allowOverlap="1" wp14:anchorId="71561EB5" wp14:editId="6EEBF308">
            <wp:simplePos x="0" y="0"/>
            <wp:positionH relativeFrom="margin">
              <wp:align>left</wp:align>
            </wp:positionH>
            <wp:positionV relativeFrom="paragraph">
              <wp:posOffset>807085</wp:posOffset>
            </wp:positionV>
            <wp:extent cx="5715000" cy="3214370"/>
            <wp:effectExtent l="0" t="0" r="0" b="5080"/>
            <wp:wrapTopAndBottom/>
            <wp:docPr id="5" name="Рисунок 5" descr="C:\Users\yashchin\Desktop\Инструкции\Картинки_инст\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hchin\Desktop\Инструкции\Картинки_инст\4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321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F3">
        <w:rPr>
          <w:rFonts w:ascii="Times New Roman" w:hAnsi="Times New Roman"/>
          <w:sz w:val="24"/>
          <w:szCs w:val="24"/>
        </w:rPr>
        <w:t>Окно выбора контактов в</w:t>
      </w:r>
      <w:r w:rsidR="00CC33F3" w:rsidRPr="00A95C8E">
        <w:rPr>
          <w:rFonts w:ascii="Times New Roman" w:hAnsi="Times New Roman"/>
          <w:sz w:val="24"/>
          <w:szCs w:val="24"/>
        </w:rPr>
        <w:t>ызывается</w:t>
      </w:r>
      <w:r w:rsidR="00CC33F3">
        <w:rPr>
          <w:rFonts w:ascii="Times New Roman" w:hAnsi="Times New Roman"/>
          <w:sz w:val="24"/>
          <w:szCs w:val="24"/>
        </w:rPr>
        <w:t xml:space="preserve"> из главного экрана программы</w:t>
      </w:r>
      <w:r w:rsidR="00CC33F3" w:rsidRPr="00A95C8E">
        <w:rPr>
          <w:rFonts w:ascii="Times New Roman" w:hAnsi="Times New Roman"/>
          <w:sz w:val="24"/>
          <w:szCs w:val="24"/>
        </w:rPr>
        <w:t xml:space="preserve"> при нажатии кнопки </w:t>
      </w:r>
      <w:r w:rsidR="00CC33F3">
        <w:rPr>
          <w:rFonts w:ascii="Times New Roman" w:hAnsi="Times New Roman"/>
          <w:sz w:val="24"/>
          <w:szCs w:val="24"/>
        </w:rPr>
        <w:t>перехода в окно контактов</w:t>
      </w:r>
      <w:r w:rsidR="00CC33F3" w:rsidRPr="00A95C8E">
        <w:rPr>
          <w:rFonts w:ascii="Times New Roman" w:hAnsi="Times New Roman"/>
          <w:sz w:val="24"/>
          <w:szCs w:val="24"/>
        </w:rPr>
        <w:t xml:space="preserve"> </w:t>
      </w:r>
      <w:r w:rsidR="00CC33F3" w:rsidRPr="00A95C8E">
        <w:rPr>
          <w:rFonts w:ascii="Times New Roman" w:hAnsi="Times New Roman"/>
          <w:noProof/>
          <w:sz w:val="24"/>
          <w:szCs w:val="24"/>
          <w:lang w:eastAsia="ru-RU"/>
        </w:rPr>
        <w:drawing>
          <wp:inline distT="0" distB="0" distL="0" distR="0" wp14:anchorId="1D55B818" wp14:editId="1818B9AA">
            <wp:extent cx="329565" cy="340360"/>
            <wp:effectExtent l="0" t="0" r="0" b="254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l="10503" t="8829" r="10503" b="10654"/>
                    <a:stretch>
                      <a:fillRect/>
                    </a:stretch>
                  </pic:blipFill>
                  <pic:spPr bwMode="auto">
                    <a:xfrm>
                      <a:off x="0" y="0"/>
                      <a:ext cx="329565" cy="340360"/>
                    </a:xfrm>
                    <a:prstGeom prst="rect">
                      <a:avLst/>
                    </a:prstGeom>
                    <a:noFill/>
                    <a:ln>
                      <a:noFill/>
                    </a:ln>
                  </pic:spPr>
                </pic:pic>
              </a:graphicData>
            </a:graphic>
          </wp:inline>
        </w:drawing>
      </w:r>
      <w:r w:rsidR="00CC33F3" w:rsidRPr="00A95C8E">
        <w:rPr>
          <w:rFonts w:ascii="Times New Roman" w:hAnsi="Times New Roman"/>
          <w:sz w:val="24"/>
          <w:szCs w:val="24"/>
        </w:rPr>
        <w:t xml:space="preserve">. Представляет </w:t>
      </w:r>
      <w:r w:rsidR="00CC33F3">
        <w:rPr>
          <w:rFonts w:ascii="Times New Roman" w:hAnsi="Times New Roman"/>
          <w:sz w:val="24"/>
          <w:szCs w:val="24"/>
        </w:rPr>
        <w:t>собой</w:t>
      </w:r>
      <w:r w:rsidR="00CC33F3" w:rsidRPr="00A95C8E">
        <w:rPr>
          <w:rFonts w:ascii="Times New Roman" w:hAnsi="Times New Roman"/>
          <w:sz w:val="24"/>
          <w:szCs w:val="24"/>
        </w:rPr>
        <w:t xml:space="preserve"> список </w:t>
      </w:r>
      <w:r w:rsidR="00CC33F3" w:rsidRPr="001A4626">
        <w:rPr>
          <w:rFonts w:ascii="Times New Roman" w:hAnsi="Times New Roman"/>
          <w:sz w:val="24"/>
          <w:szCs w:val="24"/>
        </w:rPr>
        <w:t xml:space="preserve">доступных контактов </w:t>
      </w:r>
      <w:r w:rsidR="00CC33F3" w:rsidRPr="001A4626">
        <w:rPr>
          <w:rFonts w:ascii="Times New Roman" w:hAnsi="Times New Roman"/>
          <w:color w:val="000000"/>
          <w:sz w:val="24"/>
          <w:szCs w:val="24"/>
        </w:rPr>
        <w:t>(</w:t>
      </w:r>
      <w:r w:rsidR="00CC33F3">
        <w:rPr>
          <w:rFonts w:ascii="Times New Roman" w:hAnsi="Times New Roman"/>
          <w:color w:val="000000"/>
          <w:sz w:val="24"/>
          <w:szCs w:val="24"/>
        </w:rPr>
        <w:t>рис.</w:t>
      </w:r>
      <w:r w:rsidR="00CC33F3" w:rsidRPr="001A4626">
        <w:rPr>
          <w:rFonts w:ascii="Times New Roman" w:hAnsi="Times New Roman"/>
          <w:color w:val="000000"/>
          <w:sz w:val="24"/>
          <w:szCs w:val="24"/>
        </w:rPr>
        <w:t xml:space="preserve"> </w:t>
      </w:r>
      <w:r w:rsidR="00EC7699">
        <w:rPr>
          <w:rFonts w:ascii="Times New Roman" w:hAnsi="Times New Roman"/>
          <w:color w:val="000000"/>
          <w:sz w:val="24"/>
          <w:szCs w:val="24"/>
        </w:rPr>
        <w:t>46</w:t>
      </w:r>
      <w:r w:rsidR="00CC33F3" w:rsidRPr="001A4626">
        <w:rPr>
          <w:rFonts w:ascii="Times New Roman" w:hAnsi="Times New Roman"/>
          <w:color w:val="000000"/>
          <w:sz w:val="24"/>
          <w:szCs w:val="24"/>
        </w:rPr>
        <w:t>)</w:t>
      </w:r>
      <w:r w:rsidR="00CC33F3" w:rsidRPr="001A4626">
        <w:rPr>
          <w:rFonts w:ascii="Times New Roman" w:hAnsi="Times New Roman"/>
          <w:sz w:val="24"/>
          <w:szCs w:val="24"/>
        </w:rPr>
        <w:t>:</w:t>
      </w:r>
    </w:p>
    <w:p w14:paraId="4650E8CE" w14:textId="19E5439C" w:rsidR="00CC33F3" w:rsidRPr="001665D4" w:rsidRDefault="00EC7699" w:rsidP="0098248A">
      <w:pPr>
        <w:pStyle w:val="aa"/>
        <w:spacing w:before="120" w:after="120"/>
        <w:ind w:firstLine="567"/>
        <w:jc w:val="center"/>
        <w:rPr>
          <w:rFonts w:ascii="Times New Roman" w:hAnsi="Times New Roman"/>
          <w:color w:val="auto"/>
          <w:sz w:val="24"/>
          <w:szCs w:val="24"/>
        </w:rPr>
      </w:pPr>
      <w:r>
        <w:rPr>
          <w:rFonts w:ascii="Times New Roman" w:hAnsi="Times New Roman"/>
          <w:color w:val="auto"/>
          <w:sz w:val="24"/>
          <w:szCs w:val="24"/>
        </w:rPr>
        <w:t>Рисунок 46</w:t>
      </w:r>
      <w:r w:rsidR="00CC33F3" w:rsidRPr="00D2523E">
        <w:rPr>
          <w:rFonts w:ascii="Times New Roman" w:hAnsi="Times New Roman"/>
          <w:color w:val="auto"/>
          <w:sz w:val="24"/>
          <w:szCs w:val="24"/>
        </w:rPr>
        <w:t>. Окно с контактами</w:t>
      </w:r>
    </w:p>
    <w:p w14:paraId="290000AD" w14:textId="008F1CBD" w:rsidR="00CC33F3" w:rsidRPr="00F91027" w:rsidRDefault="00CC33F3" w:rsidP="0098248A">
      <w:pPr>
        <w:spacing w:before="120" w:after="120" w:line="240" w:lineRule="auto"/>
        <w:ind w:firstLine="567"/>
        <w:jc w:val="both"/>
        <w:rPr>
          <w:rFonts w:ascii="Times New Roman" w:hAnsi="Times New Roman"/>
          <w:sz w:val="24"/>
          <w:szCs w:val="24"/>
        </w:rPr>
      </w:pPr>
      <w:r w:rsidRPr="00A95C8E">
        <w:rPr>
          <w:rFonts w:ascii="Times New Roman" w:hAnsi="Times New Roman"/>
          <w:sz w:val="24"/>
          <w:szCs w:val="24"/>
        </w:rPr>
        <w:t>При выборе одного из контактов происходит переход в окно чата.</w:t>
      </w:r>
      <w:r w:rsidR="00EC7699">
        <w:rPr>
          <w:rFonts w:ascii="Times New Roman" w:hAnsi="Times New Roman"/>
          <w:sz w:val="24"/>
          <w:szCs w:val="24"/>
        </w:rPr>
        <w:t xml:space="preserve"> На рис. 46</w:t>
      </w:r>
      <w:r w:rsidR="00323D0F">
        <w:rPr>
          <w:rFonts w:ascii="Times New Roman" w:hAnsi="Times New Roman"/>
          <w:sz w:val="24"/>
          <w:szCs w:val="24"/>
        </w:rPr>
        <w:t>.</w:t>
      </w:r>
      <w:r w:rsidR="00A826DF">
        <w:rPr>
          <w:rFonts w:ascii="Times New Roman" w:hAnsi="Times New Roman"/>
          <w:sz w:val="24"/>
          <w:szCs w:val="24"/>
        </w:rPr>
        <w:t xml:space="preserve"> Вы также можете увидеть количество непрочитанных</w:t>
      </w:r>
      <w:r w:rsidR="00323D0F">
        <w:rPr>
          <w:rFonts w:ascii="Times New Roman" w:hAnsi="Times New Roman"/>
          <w:sz w:val="24"/>
          <w:szCs w:val="24"/>
        </w:rPr>
        <w:t xml:space="preserve"> сообщений в левом верхнем углу. Добавление контактов подробно разбирается в </w:t>
      </w:r>
      <w:hyperlink w:anchor="_4.3._Добавление_контакта" w:history="1">
        <w:r w:rsidR="00323D0F" w:rsidRPr="00FB632F">
          <w:rPr>
            <w:rStyle w:val="a9"/>
            <w:rFonts w:ascii="Times New Roman" w:hAnsi="Times New Roman"/>
            <w:sz w:val="24"/>
            <w:szCs w:val="24"/>
          </w:rPr>
          <w:t>разделе 4.3</w:t>
        </w:r>
      </w:hyperlink>
      <w:r w:rsidR="00323D0F">
        <w:rPr>
          <w:rFonts w:ascii="Times New Roman" w:hAnsi="Times New Roman"/>
          <w:sz w:val="24"/>
          <w:szCs w:val="24"/>
        </w:rPr>
        <w:t>.</w:t>
      </w:r>
    </w:p>
    <w:p w14:paraId="0026BE86" w14:textId="6A6D63EB" w:rsidR="00CC33F3" w:rsidRPr="00A95C8E" w:rsidRDefault="00F81601" w:rsidP="0098248A">
      <w:pPr>
        <w:pStyle w:val="2"/>
        <w:spacing w:before="120" w:after="120" w:line="240" w:lineRule="auto"/>
        <w:ind w:firstLine="567"/>
        <w:jc w:val="both"/>
        <w:rPr>
          <w:rFonts w:ascii="Times New Roman" w:hAnsi="Times New Roman"/>
          <w:b/>
          <w:color w:val="000000"/>
          <w:sz w:val="28"/>
          <w:szCs w:val="28"/>
        </w:rPr>
      </w:pPr>
      <w:bookmarkStart w:id="84" w:name="_Toc530146966"/>
      <w:bookmarkStart w:id="85" w:name="_Toc9417504"/>
      <w:r>
        <w:rPr>
          <w:rFonts w:ascii="Times New Roman" w:hAnsi="Times New Roman"/>
          <w:b/>
          <w:color w:val="000000"/>
          <w:sz w:val="28"/>
          <w:szCs w:val="28"/>
        </w:rPr>
        <w:t>6</w:t>
      </w:r>
      <w:r w:rsidR="00CC33F3">
        <w:rPr>
          <w:rFonts w:ascii="Times New Roman" w:hAnsi="Times New Roman"/>
          <w:b/>
          <w:color w:val="000000"/>
          <w:sz w:val="28"/>
          <w:szCs w:val="28"/>
        </w:rPr>
        <w:t>.5</w:t>
      </w:r>
      <w:r w:rsidR="00CC33F3" w:rsidRPr="00A95C8E">
        <w:rPr>
          <w:rFonts w:ascii="Times New Roman" w:hAnsi="Times New Roman"/>
          <w:b/>
          <w:color w:val="000000"/>
          <w:sz w:val="28"/>
          <w:szCs w:val="28"/>
        </w:rPr>
        <w:t>. Окно чата</w:t>
      </w:r>
      <w:bookmarkEnd w:id="84"/>
      <w:bookmarkEnd w:id="85"/>
    </w:p>
    <w:p w14:paraId="6967CDB4" w14:textId="3F8FD689" w:rsidR="00CC33F3" w:rsidRPr="00A95C8E" w:rsidRDefault="00346D2B" w:rsidP="0098248A">
      <w:pPr>
        <w:spacing w:before="120" w:after="120" w:line="240" w:lineRule="auto"/>
        <w:ind w:firstLine="567"/>
        <w:jc w:val="both"/>
        <w:rPr>
          <w:rFonts w:ascii="Times New Roman" w:hAnsi="Times New Roman"/>
          <w:sz w:val="24"/>
          <w:szCs w:val="24"/>
        </w:rPr>
      </w:pPr>
      <w:r>
        <w:rPr>
          <w:noProof/>
          <w:lang w:eastAsia="ru-RU"/>
        </w:rPr>
        <w:drawing>
          <wp:anchor distT="0" distB="0" distL="114300" distR="114300" simplePos="0" relativeHeight="251715584" behindDoc="0" locked="0" layoutInCell="1" allowOverlap="1" wp14:anchorId="7494BB79" wp14:editId="163BE233">
            <wp:simplePos x="0" y="0"/>
            <wp:positionH relativeFrom="margin">
              <wp:posOffset>177165</wp:posOffset>
            </wp:positionH>
            <wp:positionV relativeFrom="paragraph">
              <wp:posOffset>380365</wp:posOffset>
            </wp:positionV>
            <wp:extent cx="5448300" cy="3061970"/>
            <wp:effectExtent l="0" t="0" r="0" b="5080"/>
            <wp:wrapTopAndBottom/>
            <wp:docPr id="157" name="Рисунок 157" descr="Neurochat 2018-11-15 15-34-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rochat 2018-11-15 15-34-37-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48300" cy="306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F3" w:rsidRPr="00A95C8E">
        <w:rPr>
          <w:rFonts w:ascii="Times New Roman" w:hAnsi="Times New Roman"/>
          <w:sz w:val="24"/>
          <w:szCs w:val="24"/>
        </w:rPr>
        <w:t xml:space="preserve">С помощью окна чата </w:t>
      </w:r>
      <w:r w:rsidR="00CC33F3" w:rsidRPr="00C33A70">
        <w:rPr>
          <w:rFonts w:ascii="Times New Roman" w:hAnsi="Times New Roman"/>
          <w:color w:val="000000"/>
          <w:sz w:val="24"/>
          <w:szCs w:val="24"/>
        </w:rPr>
        <w:t>(</w:t>
      </w:r>
      <w:r w:rsidR="00CC33F3">
        <w:rPr>
          <w:rFonts w:ascii="Times New Roman" w:hAnsi="Times New Roman"/>
          <w:color w:val="000000"/>
          <w:sz w:val="24"/>
          <w:szCs w:val="24"/>
        </w:rPr>
        <w:t>рис.</w:t>
      </w:r>
      <w:r w:rsidR="00CC33F3" w:rsidRPr="00C33A70">
        <w:rPr>
          <w:rFonts w:ascii="Times New Roman" w:hAnsi="Times New Roman"/>
          <w:color w:val="000000"/>
          <w:sz w:val="24"/>
          <w:szCs w:val="24"/>
        </w:rPr>
        <w:t xml:space="preserve"> </w:t>
      </w:r>
      <w:r w:rsidR="00EC7699">
        <w:rPr>
          <w:rFonts w:ascii="Times New Roman" w:hAnsi="Times New Roman"/>
          <w:color w:val="000000"/>
          <w:sz w:val="24"/>
          <w:szCs w:val="24"/>
        </w:rPr>
        <w:t>47</w:t>
      </w:r>
      <w:r w:rsidR="00CC33F3" w:rsidRPr="00C33A70">
        <w:rPr>
          <w:rFonts w:ascii="Times New Roman" w:hAnsi="Times New Roman"/>
          <w:color w:val="000000"/>
          <w:sz w:val="24"/>
          <w:szCs w:val="24"/>
        </w:rPr>
        <w:t>)</w:t>
      </w:r>
      <w:r w:rsidR="00CC33F3">
        <w:rPr>
          <w:rFonts w:ascii="Times New Roman" w:hAnsi="Times New Roman"/>
          <w:color w:val="000000"/>
          <w:sz w:val="24"/>
          <w:szCs w:val="24"/>
        </w:rPr>
        <w:t xml:space="preserve"> </w:t>
      </w:r>
      <w:r w:rsidR="00CC33F3" w:rsidRPr="00A95C8E">
        <w:rPr>
          <w:rFonts w:ascii="Times New Roman" w:hAnsi="Times New Roman"/>
          <w:sz w:val="24"/>
          <w:szCs w:val="24"/>
        </w:rPr>
        <w:t xml:space="preserve">можно общаться с выбранным контактом </w:t>
      </w:r>
      <w:r w:rsidR="00CC33F3">
        <w:rPr>
          <w:rFonts w:ascii="Times New Roman" w:hAnsi="Times New Roman"/>
          <w:sz w:val="24"/>
          <w:szCs w:val="24"/>
        </w:rPr>
        <w:t>посредством</w:t>
      </w:r>
      <w:r w:rsidR="00CC33F3" w:rsidRPr="00A95C8E">
        <w:rPr>
          <w:rFonts w:ascii="Times New Roman" w:hAnsi="Times New Roman"/>
          <w:sz w:val="24"/>
          <w:szCs w:val="24"/>
        </w:rPr>
        <w:t xml:space="preserve"> набора сообщения</w:t>
      </w:r>
      <w:r w:rsidR="00CC33F3">
        <w:rPr>
          <w:rFonts w:ascii="Times New Roman" w:hAnsi="Times New Roman"/>
          <w:sz w:val="24"/>
          <w:szCs w:val="24"/>
        </w:rPr>
        <w:t xml:space="preserve">. </w:t>
      </w:r>
    </w:p>
    <w:p w14:paraId="4E4B66FB" w14:textId="31689EB3" w:rsidR="00CC33F3" w:rsidRPr="001665D4" w:rsidRDefault="00FE34EC" w:rsidP="0098248A">
      <w:pPr>
        <w:pStyle w:val="aa"/>
        <w:spacing w:before="120" w:after="120"/>
        <w:ind w:firstLine="567"/>
        <w:jc w:val="center"/>
        <w:rPr>
          <w:rFonts w:ascii="Times New Roman" w:hAnsi="Times New Roman"/>
          <w:color w:val="auto"/>
          <w:sz w:val="24"/>
          <w:szCs w:val="24"/>
        </w:rPr>
      </w:pPr>
      <w:r>
        <w:rPr>
          <w:rFonts w:ascii="Times New Roman" w:hAnsi="Times New Roman"/>
          <w:color w:val="auto"/>
          <w:sz w:val="24"/>
          <w:szCs w:val="24"/>
        </w:rPr>
        <w:t>Рисунок 47</w:t>
      </w:r>
      <w:r w:rsidR="00CC33F3" w:rsidRPr="0047491F">
        <w:rPr>
          <w:rFonts w:ascii="Times New Roman" w:hAnsi="Times New Roman"/>
          <w:color w:val="auto"/>
          <w:sz w:val="24"/>
          <w:szCs w:val="24"/>
        </w:rPr>
        <w:t>. Окно чата</w:t>
      </w:r>
    </w:p>
    <w:p w14:paraId="3DBA8553" w14:textId="11FFB151" w:rsidR="00CC33F3" w:rsidRDefault="00CC33F3" w:rsidP="0098248A">
      <w:pPr>
        <w:spacing w:before="120" w:after="120"/>
        <w:ind w:firstLine="567"/>
        <w:jc w:val="both"/>
        <w:rPr>
          <w:rFonts w:ascii="Times New Roman" w:hAnsi="Times New Roman"/>
          <w:sz w:val="24"/>
          <w:szCs w:val="24"/>
        </w:rPr>
      </w:pPr>
      <w:r w:rsidRPr="00A95C8E">
        <w:rPr>
          <w:rFonts w:ascii="Times New Roman" w:hAnsi="Times New Roman"/>
          <w:sz w:val="24"/>
          <w:szCs w:val="24"/>
        </w:rPr>
        <w:lastRenderedPageBreak/>
        <w:t>В</w:t>
      </w:r>
      <w:r>
        <w:rPr>
          <w:rFonts w:ascii="Times New Roman" w:hAnsi="Times New Roman"/>
          <w:sz w:val="24"/>
          <w:szCs w:val="24"/>
        </w:rPr>
        <w:t xml:space="preserve"> строке набора, расположенной в</w:t>
      </w:r>
      <w:r w:rsidRPr="00A95C8E">
        <w:rPr>
          <w:rFonts w:ascii="Times New Roman" w:hAnsi="Times New Roman"/>
          <w:sz w:val="24"/>
          <w:szCs w:val="24"/>
        </w:rPr>
        <w:t xml:space="preserve"> левом верхнем углу </w:t>
      </w:r>
      <w:r>
        <w:rPr>
          <w:rFonts w:ascii="Times New Roman" w:hAnsi="Times New Roman"/>
          <w:sz w:val="24"/>
          <w:szCs w:val="24"/>
        </w:rPr>
        <w:t xml:space="preserve">окна чата, </w:t>
      </w:r>
      <w:r w:rsidRPr="00A95C8E">
        <w:rPr>
          <w:rFonts w:ascii="Times New Roman" w:hAnsi="Times New Roman"/>
          <w:sz w:val="24"/>
          <w:szCs w:val="24"/>
        </w:rPr>
        <w:t xml:space="preserve">можно увидеть </w:t>
      </w:r>
      <w:r w:rsidR="00381E21">
        <w:rPr>
          <w:rFonts w:ascii="Times New Roman" w:hAnsi="Times New Roman"/>
          <w:sz w:val="24"/>
          <w:szCs w:val="24"/>
        </w:rPr>
        <w:t>набранное</w:t>
      </w:r>
      <w:r w:rsidRPr="00A95C8E">
        <w:rPr>
          <w:rFonts w:ascii="Times New Roman" w:hAnsi="Times New Roman"/>
          <w:sz w:val="24"/>
          <w:szCs w:val="24"/>
        </w:rPr>
        <w:t xml:space="preserve"> отправленное </w:t>
      </w:r>
      <w:r w:rsidRPr="00C33A70">
        <w:rPr>
          <w:rFonts w:ascii="Times New Roman" w:hAnsi="Times New Roman"/>
          <w:sz w:val="24"/>
          <w:szCs w:val="24"/>
        </w:rPr>
        <w:t>сообщение.</w:t>
      </w:r>
      <w:r w:rsidRPr="00A95C8E">
        <w:rPr>
          <w:rFonts w:ascii="Times New Roman" w:hAnsi="Times New Roman"/>
          <w:sz w:val="24"/>
          <w:szCs w:val="24"/>
        </w:rPr>
        <w:t xml:space="preserve"> </w:t>
      </w:r>
    </w:p>
    <w:p w14:paraId="37998856" w14:textId="669D632C" w:rsidR="00CC33F3" w:rsidRDefault="00CC33F3" w:rsidP="0098248A">
      <w:pPr>
        <w:spacing w:before="120" w:after="120"/>
        <w:ind w:firstLine="567"/>
        <w:jc w:val="both"/>
        <w:rPr>
          <w:rFonts w:ascii="Times New Roman" w:hAnsi="Times New Roman"/>
          <w:sz w:val="24"/>
          <w:szCs w:val="24"/>
        </w:rPr>
      </w:pPr>
      <w:r>
        <w:rPr>
          <w:rFonts w:ascii="Times New Roman" w:hAnsi="Times New Roman"/>
          <w:sz w:val="24"/>
          <w:szCs w:val="24"/>
        </w:rPr>
        <w:t>Слева от буквенной матрицы находятся 4 кнопки быстрого набора</w:t>
      </w:r>
      <w:r w:rsidRPr="00A95C8E">
        <w:rPr>
          <w:rFonts w:ascii="Times New Roman" w:hAnsi="Times New Roman"/>
          <w:sz w:val="24"/>
          <w:szCs w:val="24"/>
        </w:rPr>
        <w:t>.</w:t>
      </w:r>
      <w:r>
        <w:rPr>
          <w:rFonts w:ascii="Times New Roman" w:hAnsi="Times New Roman"/>
          <w:sz w:val="24"/>
          <w:szCs w:val="24"/>
        </w:rPr>
        <w:t xml:space="preserve"> Они позволяют в одно касание набирать ключевые фразы, используемые для общения («Привет!»</w:t>
      </w:r>
      <w:r w:rsidR="00381E21">
        <w:rPr>
          <w:rFonts w:ascii="Times New Roman" w:hAnsi="Times New Roman"/>
          <w:sz w:val="24"/>
          <w:szCs w:val="24"/>
        </w:rPr>
        <w:t>, «Как дела?», «Отлично»</w:t>
      </w:r>
      <w:r>
        <w:rPr>
          <w:rFonts w:ascii="Times New Roman" w:hAnsi="Times New Roman"/>
          <w:sz w:val="24"/>
          <w:szCs w:val="24"/>
        </w:rPr>
        <w:t>). При наборе сообщения данные кнопки выполняют адаптивную функцию – программа предлагает варианты окончания слов и фраз для введенных пользователем букв, используя словарь из наиболее часто употребляемых слов.</w:t>
      </w:r>
      <w:r w:rsidRPr="00A95C8E">
        <w:rPr>
          <w:rFonts w:ascii="Times New Roman" w:hAnsi="Times New Roman"/>
          <w:sz w:val="24"/>
          <w:szCs w:val="24"/>
        </w:rPr>
        <w:t xml:space="preserve"> </w:t>
      </w:r>
    </w:p>
    <w:p w14:paraId="18101426" w14:textId="601B903D" w:rsidR="00CC33F3" w:rsidRDefault="00CC33F3" w:rsidP="0098248A">
      <w:pPr>
        <w:spacing w:before="120" w:after="120"/>
        <w:ind w:firstLine="567"/>
        <w:jc w:val="both"/>
        <w:rPr>
          <w:rFonts w:ascii="Times New Roman" w:hAnsi="Times New Roman"/>
          <w:sz w:val="24"/>
          <w:szCs w:val="24"/>
        </w:rPr>
      </w:pPr>
      <w:r w:rsidRPr="00A95C8E">
        <w:rPr>
          <w:rFonts w:ascii="Times New Roman" w:hAnsi="Times New Roman"/>
          <w:sz w:val="24"/>
          <w:szCs w:val="24"/>
        </w:rPr>
        <w:t>В правом верхнем углу отображается история пер</w:t>
      </w:r>
      <w:r>
        <w:rPr>
          <w:rFonts w:ascii="Times New Roman" w:hAnsi="Times New Roman"/>
          <w:sz w:val="24"/>
          <w:szCs w:val="24"/>
        </w:rPr>
        <w:t xml:space="preserve">еписки, состоящая из последних </w:t>
      </w:r>
      <w:r w:rsidR="00152D1F" w:rsidRPr="00A826DF">
        <w:rPr>
          <w:rFonts w:ascii="Times New Roman" w:hAnsi="Times New Roman"/>
          <w:sz w:val="24"/>
          <w:szCs w:val="24"/>
        </w:rPr>
        <w:t xml:space="preserve">трех </w:t>
      </w:r>
      <w:r w:rsidR="00A826DF" w:rsidRPr="00A826DF">
        <w:rPr>
          <w:rFonts w:ascii="Times New Roman" w:hAnsi="Times New Roman"/>
          <w:sz w:val="24"/>
          <w:szCs w:val="24"/>
        </w:rPr>
        <w:t>строк</w:t>
      </w:r>
      <w:r w:rsidR="00A826DF">
        <w:rPr>
          <w:rFonts w:ascii="Times New Roman" w:hAnsi="Times New Roman"/>
          <w:sz w:val="24"/>
          <w:szCs w:val="24"/>
        </w:rPr>
        <w:t xml:space="preserve"> сообщений</w:t>
      </w:r>
      <w:r w:rsidRPr="00A95C8E">
        <w:rPr>
          <w:rFonts w:ascii="Times New Roman" w:hAnsi="Times New Roman"/>
          <w:sz w:val="24"/>
          <w:szCs w:val="24"/>
        </w:rPr>
        <w:t>. Чтобы посмотреть все сообщения нужно выбрать кн</w:t>
      </w:r>
      <w:r>
        <w:rPr>
          <w:rFonts w:ascii="Times New Roman" w:hAnsi="Times New Roman"/>
          <w:sz w:val="24"/>
          <w:szCs w:val="24"/>
        </w:rPr>
        <w:t>опку «Посмотреть все сообщения», которая расположена под кнопками быстрого набора в левом нижнем углу.</w:t>
      </w:r>
    </w:p>
    <w:p w14:paraId="3BE1C587" w14:textId="6EC17A25" w:rsidR="00CC33F3" w:rsidRDefault="00CC33F3" w:rsidP="0098248A">
      <w:pPr>
        <w:spacing w:before="120" w:after="120"/>
        <w:ind w:firstLine="567"/>
        <w:jc w:val="both"/>
        <w:rPr>
          <w:rFonts w:ascii="Times New Roman" w:hAnsi="Times New Roman"/>
          <w:sz w:val="24"/>
          <w:szCs w:val="24"/>
        </w:rPr>
      </w:pPr>
      <w:r>
        <w:rPr>
          <w:rFonts w:ascii="Times New Roman" w:hAnsi="Times New Roman"/>
          <w:sz w:val="24"/>
          <w:szCs w:val="24"/>
        </w:rPr>
        <w:t>В данной версии АПК общение ведется только с одним абонентом одновременно. Сообщения от других абонентов сохраняются, но уведомление о новом сообщении не приходит. Для просмотра этих сообщений необходимо вый</w:t>
      </w:r>
      <w:r w:rsidR="00381E21">
        <w:rPr>
          <w:rFonts w:ascii="Times New Roman" w:hAnsi="Times New Roman"/>
          <w:sz w:val="24"/>
          <w:szCs w:val="24"/>
        </w:rPr>
        <w:t xml:space="preserve">ти в окно выбора контакта (см. </w:t>
      </w:r>
      <w:hyperlink w:anchor="_6.4._Окно_выбора" w:history="1">
        <w:r w:rsidR="00381E21" w:rsidRPr="00FB632F">
          <w:rPr>
            <w:rStyle w:val="a9"/>
            <w:rFonts w:ascii="Times New Roman" w:hAnsi="Times New Roman"/>
            <w:sz w:val="24"/>
            <w:szCs w:val="24"/>
          </w:rPr>
          <w:t>раздел</w:t>
        </w:r>
        <w:r w:rsidRPr="00FB632F">
          <w:rPr>
            <w:rStyle w:val="a9"/>
            <w:rFonts w:ascii="Times New Roman" w:hAnsi="Times New Roman"/>
            <w:sz w:val="24"/>
            <w:szCs w:val="24"/>
          </w:rPr>
          <w:t xml:space="preserve"> </w:t>
        </w:r>
        <w:r w:rsidR="00381E21" w:rsidRPr="00FB632F">
          <w:rPr>
            <w:rStyle w:val="a9"/>
            <w:rFonts w:ascii="Times New Roman" w:hAnsi="Times New Roman"/>
            <w:sz w:val="24"/>
            <w:szCs w:val="24"/>
          </w:rPr>
          <w:t>6</w:t>
        </w:r>
        <w:r w:rsidRPr="00FB632F">
          <w:rPr>
            <w:rStyle w:val="a9"/>
            <w:rFonts w:ascii="Times New Roman" w:hAnsi="Times New Roman"/>
            <w:sz w:val="24"/>
            <w:szCs w:val="24"/>
          </w:rPr>
          <w:t>.4</w:t>
        </w:r>
      </w:hyperlink>
      <w:r>
        <w:rPr>
          <w:rFonts w:ascii="Times New Roman" w:hAnsi="Times New Roman"/>
          <w:sz w:val="24"/>
          <w:szCs w:val="24"/>
        </w:rPr>
        <w:t xml:space="preserve">) и выбрать там интересующего абонента.   </w:t>
      </w:r>
    </w:p>
    <w:p w14:paraId="5F63B012" w14:textId="77777777" w:rsidR="00CC33F3" w:rsidRDefault="00CC33F3" w:rsidP="0098248A">
      <w:pPr>
        <w:spacing w:before="120" w:after="120"/>
        <w:ind w:firstLine="567"/>
        <w:jc w:val="both"/>
        <w:rPr>
          <w:rFonts w:ascii="Times New Roman" w:hAnsi="Times New Roman"/>
          <w:sz w:val="24"/>
          <w:szCs w:val="24"/>
        </w:rPr>
      </w:pPr>
      <w:r>
        <w:rPr>
          <w:rFonts w:ascii="Times New Roman" w:hAnsi="Times New Roman"/>
          <w:sz w:val="24"/>
          <w:szCs w:val="24"/>
        </w:rPr>
        <w:t>При наборе сообщения задача аналогична задаче калибровки – необходимо считать количество подсветок на целевом символе. Разница в том, что теперь пользователь должен самостоятельно выбирать целевой стимул. Необходимо найти</w:t>
      </w:r>
      <w:r w:rsidRPr="001D1012">
        <w:rPr>
          <w:rFonts w:ascii="Times New Roman" w:hAnsi="Times New Roman"/>
          <w:sz w:val="24"/>
          <w:szCs w:val="24"/>
        </w:rPr>
        <w:t xml:space="preserve"> на экране нужную ячейку и мысленно отмеча</w:t>
      </w:r>
      <w:r>
        <w:rPr>
          <w:rFonts w:ascii="Times New Roman" w:hAnsi="Times New Roman"/>
          <w:sz w:val="24"/>
          <w:szCs w:val="24"/>
        </w:rPr>
        <w:t>ть</w:t>
      </w:r>
      <w:r w:rsidRPr="001D1012">
        <w:rPr>
          <w:rFonts w:ascii="Times New Roman" w:hAnsi="Times New Roman"/>
          <w:sz w:val="24"/>
          <w:szCs w:val="24"/>
        </w:rPr>
        <w:t xml:space="preserve"> моменты ее подсветок</w:t>
      </w:r>
      <w:r>
        <w:rPr>
          <w:rFonts w:ascii="Times New Roman" w:hAnsi="Times New Roman"/>
          <w:sz w:val="24"/>
          <w:szCs w:val="24"/>
        </w:rPr>
        <w:t xml:space="preserve"> </w:t>
      </w:r>
      <w:r w:rsidRPr="001D1012">
        <w:rPr>
          <w:rFonts w:ascii="Times New Roman" w:hAnsi="Times New Roman"/>
          <w:sz w:val="24"/>
          <w:szCs w:val="24"/>
        </w:rPr>
        <w:t xml:space="preserve">до тех пор, пока </w:t>
      </w:r>
      <w:r>
        <w:rPr>
          <w:rFonts w:ascii="Times New Roman" w:hAnsi="Times New Roman"/>
          <w:sz w:val="24"/>
          <w:szCs w:val="24"/>
        </w:rPr>
        <w:t xml:space="preserve">буква не появится в строке набора текста. </w:t>
      </w:r>
    </w:p>
    <w:p w14:paraId="0E668F30" w14:textId="11E2733A" w:rsidR="00CC33F3" w:rsidRDefault="00DB2AFB" w:rsidP="0098248A">
      <w:pPr>
        <w:spacing w:before="120" w:after="120"/>
        <w:ind w:firstLine="567"/>
        <w:jc w:val="both"/>
        <w:rPr>
          <w:noProof/>
          <w:lang w:eastAsia="ru-RU"/>
        </w:rPr>
      </w:pPr>
      <w:r>
        <w:rPr>
          <w:noProof/>
        </w:rPr>
        <w:pict w14:anchorId="5183DD74">
          <v:shape id="_x0000_s1099" type="#_x0000_t75" style="position:absolute;left:0;text-align:left;margin-left:-.3pt;margin-top:45.9pt;width:467.25pt;height:263.25pt;z-index:251764736;mso-position-horizontal:absolute;mso-position-horizontal-relative:text;mso-position-vertical:absolute;mso-position-vertical-relative:text;mso-width-relative:page;mso-height-relative:page">
            <v:imagedata r:id="rId70" o:title="Снимок экрана (355)"/>
            <w10:wrap type="topAndBottom"/>
          </v:shape>
        </w:pict>
      </w:r>
      <w:r w:rsidR="00CC33F3">
        <w:rPr>
          <w:rFonts w:ascii="Times New Roman" w:hAnsi="Times New Roman"/>
          <w:sz w:val="24"/>
          <w:szCs w:val="24"/>
        </w:rPr>
        <w:t>Для</w:t>
      </w:r>
      <w:r w:rsidR="00FE34EC">
        <w:rPr>
          <w:rFonts w:ascii="Times New Roman" w:hAnsi="Times New Roman"/>
          <w:sz w:val="24"/>
          <w:szCs w:val="24"/>
        </w:rPr>
        <w:t xml:space="preserve"> перехода к набору цифр (рис. 48</w:t>
      </w:r>
      <w:r w:rsidR="00CC33F3">
        <w:rPr>
          <w:rFonts w:ascii="Times New Roman" w:hAnsi="Times New Roman"/>
          <w:sz w:val="24"/>
          <w:szCs w:val="24"/>
        </w:rPr>
        <w:t xml:space="preserve">) нужно выбрать кнопку </w:t>
      </w:r>
      <w:r w:rsidR="00CC33F3" w:rsidRPr="00F714A6">
        <w:rPr>
          <w:noProof/>
          <w:lang w:eastAsia="ru-RU"/>
        </w:rPr>
        <w:drawing>
          <wp:inline distT="0" distB="0" distL="0" distR="0" wp14:anchorId="7C84258A" wp14:editId="5117E34E">
            <wp:extent cx="318770" cy="318770"/>
            <wp:effectExtent l="0" t="0" r="508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00CC33F3">
        <w:rPr>
          <w:noProof/>
          <w:lang w:eastAsia="ru-RU"/>
        </w:rPr>
        <w:t xml:space="preserve"> </w:t>
      </w:r>
      <w:r w:rsidR="00FB632F">
        <w:rPr>
          <w:rFonts w:ascii="Times New Roman" w:hAnsi="Times New Roman"/>
          <w:noProof/>
          <w:sz w:val="24"/>
          <w:szCs w:val="24"/>
          <w:lang w:eastAsia="ru-RU"/>
        </w:rPr>
        <w:t>в окне чата (рис. 47</w:t>
      </w:r>
      <w:r w:rsidR="00CC33F3" w:rsidRPr="005868BB">
        <w:rPr>
          <w:rFonts w:ascii="Times New Roman" w:hAnsi="Times New Roman"/>
          <w:noProof/>
          <w:sz w:val="24"/>
          <w:szCs w:val="24"/>
          <w:lang w:eastAsia="ru-RU"/>
        </w:rPr>
        <w:t>)</w:t>
      </w:r>
    </w:p>
    <w:p w14:paraId="0F8FE674" w14:textId="41D47351" w:rsidR="00CC33F3" w:rsidRPr="001665D4" w:rsidRDefault="00FE34EC" w:rsidP="0098248A">
      <w:pPr>
        <w:pStyle w:val="aa"/>
        <w:spacing w:before="120" w:after="120"/>
        <w:ind w:firstLine="567"/>
        <w:jc w:val="center"/>
        <w:rPr>
          <w:rFonts w:ascii="Times New Roman" w:hAnsi="Times New Roman"/>
          <w:color w:val="auto"/>
          <w:sz w:val="24"/>
          <w:szCs w:val="24"/>
        </w:rPr>
      </w:pPr>
      <w:r>
        <w:rPr>
          <w:rFonts w:ascii="Times New Roman" w:hAnsi="Times New Roman"/>
          <w:color w:val="auto"/>
          <w:sz w:val="24"/>
          <w:szCs w:val="24"/>
        </w:rPr>
        <w:t>Рисунок 48</w:t>
      </w:r>
      <w:r w:rsidR="00CC33F3" w:rsidRPr="0047491F">
        <w:rPr>
          <w:rFonts w:ascii="Times New Roman" w:hAnsi="Times New Roman"/>
          <w:color w:val="auto"/>
          <w:sz w:val="24"/>
          <w:szCs w:val="24"/>
        </w:rPr>
        <w:t>. Окно чата</w:t>
      </w:r>
      <w:r w:rsidR="00346D2B">
        <w:rPr>
          <w:rFonts w:ascii="Times New Roman" w:hAnsi="Times New Roman"/>
          <w:color w:val="auto"/>
          <w:sz w:val="24"/>
          <w:szCs w:val="24"/>
        </w:rPr>
        <w:t>, цифровая клавиатура</w:t>
      </w:r>
    </w:p>
    <w:p w14:paraId="1E88A498" w14:textId="538E8F1F" w:rsidR="00CC33F3" w:rsidRDefault="00CC33F3" w:rsidP="0098248A">
      <w:pPr>
        <w:spacing w:before="120" w:after="120"/>
        <w:ind w:firstLine="567"/>
        <w:jc w:val="both"/>
        <w:rPr>
          <w:noProof/>
          <w:lang w:eastAsia="ru-RU"/>
        </w:rPr>
      </w:pPr>
      <w:r>
        <w:rPr>
          <w:rFonts w:ascii="Times New Roman" w:hAnsi="Times New Roman"/>
          <w:sz w:val="24"/>
          <w:szCs w:val="24"/>
        </w:rPr>
        <w:t xml:space="preserve">В случае ошибки выбора можно стереть ненужный символ из строки набора сообщения. Для этого нужно выбрать кнопку </w:t>
      </w:r>
      <w:r w:rsidRPr="008C67F9">
        <w:rPr>
          <w:noProof/>
          <w:lang w:eastAsia="ru-RU"/>
        </w:rPr>
        <w:drawing>
          <wp:inline distT="0" distB="0" distL="0" distR="0" wp14:anchorId="74A12181" wp14:editId="7A5CC215">
            <wp:extent cx="297815" cy="287020"/>
            <wp:effectExtent l="0" t="0" r="698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l="7565" t="4697" r="6505" b="6061"/>
                    <a:stretch>
                      <a:fillRect/>
                    </a:stretch>
                  </pic:blipFill>
                  <pic:spPr bwMode="auto">
                    <a:xfrm>
                      <a:off x="0" y="0"/>
                      <a:ext cx="297815" cy="287020"/>
                    </a:xfrm>
                    <a:prstGeom prst="rect">
                      <a:avLst/>
                    </a:prstGeom>
                    <a:noFill/>
                    <a:ln>
                      <a:noFill/>
                    </a:ln>
                  </pic:spPr>
                </pic:pic>
              </a:graphicData>
            </a:graphic>
          </wp:inline>
        </w:drawing>
      </w:r>
      <w:r>
        <w:rPr>
          <w:noProof/>
          <w:lang w:eastAsia="ru-RU"/>
        </w:rPr>
        <w:t xml:space="preserve">. </w:t>
      </w:r>
    </w:p>
    <w:p w14:paraId="7B1F1463" w14:textId="07B6998A" w:rsidR="00CC33F3" w:rsidRPr="005F403E" w:rsidRDefault="00CC33F3" w:rsidP="0098248A">
      <w:pPr>
        <w:spacing w:before="120" w:after="120"/>
        <w:ind w:firstLine="567"/>
        <w:jc w:val="both"/>
        <w:rPr>
          <w:rFonts w:ascii="Times New Roman" w:hAnsi="Times New Roman"/>
          <w:sz w:val="24"/>
          <w:szCs w:val="24"/>
        </w:rPr>
      </w:pPr>
      <w:r w:rsidRPr="00C33A70">
        <w:rPr>
          <w:rFonts w:ascii="Times New Roman" w:hAnsi="Times New Roman"/>
          <w:sz w:val="24"/>
          <w:szCs w:val="24"/>
        </w:rPr>
        <w:lastRenderedPageBreak/>
        <w:t>Отправка сообщения</w:t>
      </w:r>
      <w:r>
        <w:rPr>
          <w:rFonts w:ascii="Times New Roman" w:hAnsi="Times New Roman"/>
          <w:sz w:val="24"/>
          <w:szCs w:val="24"/>
        </w:rPr>
        <w:t xml:space="preserve"> осуществляется нажатием кнопки </w:t>
      </w:r>
      <w:r w:rsidRPr="008C67F9">
        <w:rPr>
          <w:noProof/>
          <w:lang w:eastAsia="ru-RU"/>
        </w:rPr>
        <w:drawing>
          <wp:inline distT="0" distB="0" distL="0" distR="0" wp14:anchorId="648F5429" wp14:editId="3FFDD3E4">
            <wp:extent cx="308610" cy="297815"/>
            <wp:effectExtent l="0" t="0" r="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l="6749" t="5957" r="8621" b="9206"/>
                    <a:stretch>
                      <a:fillRect/>
                    </a:stretch>
                  </pic:blipFill>
                  <pic:spPr bwMode="auto">
                    <a:xfrm>
                      <a:off x="0" y="0"/>
                      <a:ext cx="308610" cy="297815"/>
                    </a:xfrm>
                    <a:prstGeom prst="rect">
                      <a:avLst/>
                    </a:prstGeom>
                    <a:noFill/>
                    <a:ln>
                      <a:noFill/>
                    </a:ln>
                  </pic:spPr>
                </pic:pic>
              </a:graphicData>
            </a:graphic>
          </wp:inline>
        </w:drawing>
      </w:r>
      <w:r>
        <w:rPr>
          <w:noProof/>
          <w:lang w:eastAsia="ru-RU"/>
        </w:rPr>
        <w:t>.</w:t>
      </w:r>
    </w:p>
    <w:p w14:paraId="725E0A81" w14:textId="47580A1F" w:rsidR="00CC33F3" w:rsidRPr="006F6996" w:rsidRDefault="00CC33F3" w:rsidP="0098248A">
      <w:pPr>
        <w:spacing w:before="120" w:after="120"/>
        <w:ind w:firstLine="567"/>
        <w:jc w:val="both"/>
        <w:rPr>
          <w:rFonts w:ascii="Times New Roman" w:hAnsi="Times New Roman"/>
          <w:noProof/>
          <w:sz w:val="24"/>
          <w:szCs w:val="24"/>
          <w:lang w:eastAsia="ru-RU"/>
        </w:rPr>
      </w:pPr>
      <w:r>
        <w:rPr>
          <w:rFonts w:ascii="Times New Roman" w:hAnsi="Times New Roman"/>
          <w:noProof/>
          <w:sz w:val="24"/>
          <w:szCs w:val="24"/>
          <w:lang w:eastAsia="ru-RU"/>
        </w:rPr>
        <w:t xml:space="preserve">При выборе </w:t>
      </w:r>
      <w:r w:rsidRPr="006F6996">
        <w:rPr>
          <w:rFonts w:ascii="Times New Roman" w:hAnsi="Times New Roman"/>
          <w:noProof/>
          <w:sz w:val="24"/>
          <w:szCs w:val="24"/>
          <w:lang w:eastAsia="ru-RU"/>
        </w:rPr>
        <w:t xml:space="preserve">кнопки </w:t>
      </w:r>
      <w:r w:rsidRPr="006F6996">
        <w:rPr>
          <w:rFonts w:ascii="Times New Roman" w:hAnsi="Times New Roman"/>
          <w:noProof/>
          <w:sz w:val="24"/>
          <w:szCs w:val="24"/>
          <w:lang w:eastAsia="ru-RU"/>
        </w:rPr>
        <w:drawing>
          <wp:inline distT="0" distB="0" distL="0" distR="0" wp14:anchorId="699CA44D" wp14:editId="2A496DF8">
            <wp:extent cx="329565" cy="318770"/>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l="6300" t="4279" r="6921" b="6598"/>
                    <a:stretch>
                      <a:fillRect/>
                    </a:stretch>
                  </pic:blipFill>
                  <pic:spPr bwMode="auto">
                    <a:xfrm>
                      <a:off x="0" y="0"/>
                      <a:ext cx="329565" cy="318770"/>
                    </a:xfrm>
                    <a:prstGeom prst="rect">
                      <a:avLst/>
                    </a:prstGeom>
                    <a:noFill/>
                    <a:ln>
                      <a:noFill/>
                    </a:ln>
                  </pic:spPr>
                </pic:pic>
              </a:graphicData>
            </a:graphic>
          </wp:inline>
        </w:drawing>
      </w:r>
      <w:r>
        <w:rPr>
          <w:rFonts w:ascii="Times New Roman" w:hAnsi="Times New Roman"/>
          <w:noProof/>
          <w:sz w:val="24"/>
          <w:szCs w:val="24"/>
          <w:lang w:eastAsia="ru-RU"/>
        </w:rPr>
        <w:t xml:space="preserve"> </w:t>
      </w:r>
      <w:r w:rsidRPr="00A826DF">
        <w:rPr>
          <w:rFonts w:ascii="Times New Roman" w:hAnsi="Times New Roman"/>
          <w:noProof/>
          <w:sz w:val="24"/>
          <w:szCs w:val="24"/>
          <w:lang w:eastAsia="ru-RU"/>
        </w:rPr>
        <w:t xml:space="preserve">происходит </w:t>
      </w:r>
      <w:r w:rsidR="00152D1F" w:rsidRPr="00A826DF">
        <w:rPr>
          <w:rFonts w:ascii="Times New Roman" w:hAnsi="Times New Roman"/>
          <w:noProof/>
          <w:sz w:val="24"/>
          <w:szCs w:val="24"/>
          <w:lang w:eastAsia="ru-RU"/>
        </w:rPr>
        <w:t>переход</w:t>
      </w:r>
      <w:r>
        <w:rPr>
          <w:rFonts w:ascii="Times New Roman" w:hAnsi="Times New Roman"/>
          <w:noProof/>
          <w:sz w:val="24"/>
          <w:szCs w:val="24"/>
          <w:lang w:eastAsia="ru-RU"/>
        </w:rPr>
        <w:t xml:space="preserve"> к</w:t>
      </w:r>
      <w:r w:rsidR="00A826DF">
        <w:rPr>
          <w:rFonts w:ascii="Times New Roman" w:hAnsi="Times New Roman"/>
          <w:noProof/>
          <w:sz w:val="24"/>
          <w:szCs w:val="24"/>
          <w:lang w:eastAsia="ru-RU"/>
        </w:rPr>
        <w:t xml:space="preserve"> предыдущему экрану</w:t>
      </w:r>
      <w:r w:rsidRPr="006F6996">
        <w:rPr>
          <w:rFonts w:ascii="Times New Roman" w:hAnsi="Times New Roman"/>
          <w:noProof/>
          <w:sz w:val="24"/>
          <w:szCs w:val="24"/>
          <w:lang w:eastAsia="ru-RU"/>
        </w:rPr>
        <w:t>.</w:t>
      </w:r>
    </w:p>
    <w:p w14:paraId="1CC5F079" w14:textId="77777777" w:rsidR="00CC33F3" w:rsidRDefault="00CC33F3" w:rsidP="0098248A">
      <w:pPr>
        <w:spacing w:before="120" w:after="120"/>
        <w:ind w:firstLine="567"/>
        <w:jc w:val="both"/>
        <w:rPr>
          <w:rFonts w:ascii="Times New Roman" w:hAnsi="Times New Roman"/>
          <w:sz w:val="24"/>
          <w:szCs w:val="24"/>
        </w:rPr>
      </w:pPr>
      <w:r>
        <w:rPr>
          <w:rFonts w:ascii="Times New Roman" w:hAnsi="Times New Roman"/>
          <w:sz w:val="24"/>
          <w:szCs w:val="24"/>
        </w:rPr>
        <w:t>В</w:t>
      </w:r>
      <w:r w:rsidRPr="00C33A70">
        <w:rPr>
          <w:rFonts w:ascii="Times New Roman" w:hAnsi="Times New Roman"/>
          <w:sz w:val="24"/>
          <w:szCs w:val="24"/>
        </w:rPr>
        <w:t xml:space="preserve"> случае отсутствия активности в программе в течение определенного времени происходит переход на стартовый экран</w:t>
      </w:r>
      <w:r>
        <w:rPr>
          <w:rFonts w:ascii="Times New Roman" w:hAnsi="Times New Roman"/>
          <w:sz w:val="24"/>
          <w:szCs w:val="24"/>
        </w:rPr>
        <w:t>.</w:t>
      </w:r>
    </w:p>
    <w:p w14:paraId="70A7244D" w14:textId="54D8F257" w:rsidR="00CC33F3" w:rsidRPr="00A95C8E" w:rsidRDefault="00F81601" w:rsidP="0098248A">
      <w:pPr>
        <w:pStyle w:val="2"/>
        <w:spacing w:before="120" w:after="120"/>
        <w:ind w:firstLine="567"/>
        <w:rPr>
          <w:rFonts w:ascii="Times New Roman" w:hAnsi="Times New Roman"/>
          <w:b/>
          <w:color w:val="000000"/>
          <w:sz w:val="28"/>
          <w:szCs w:val="28"/>
        </w:rPr>
      </w:pPr>
      <w:bookmarkStart w:id="86" w:name="_Toc530146967"/>
      <w:bookmarkStart w:id="87" w:name="_Toc9417505"/>
      <w:r>
        <w:rPr>
          <w:rFonts w:ascii="Times New Roman" w:hAnsi="Times New Roman"/>
          <w:b/>
          <w:color w:val="000000"/>
          <w:sz w:val="28"/>
          <w:szCs w:val="28"/>
        </w:rPr>
        <w:t>6</w:t>
      </w:r>
      <w:r w:rsidR="00CC33F3">
        <w:rPr>
          <w:rFonts w:ascii="Times New Roman" w:hAnsi="Times New Roman"/>
          <w:b/>
          <w:color w:val="000000"/>
          <w:sz w:val="28"/>
          <w:szCs w:val="28"/>
        </w:rPr>
        <w:t>.6</w:t>
      </w:r>
      <w:r w:rsidR="00CC33F3" w:rsidRPr="00A95C8E">
        <w:rPr>
          <w:rFonts w:ascii="Times New Roman" w:hAnsi="Times New Roman"/>
          <w:b/>
          <w:color w:val="000000"/>
          <w:sz w:val="28"/>
          <w:szCs w:val="28"/>
        </w:rPr>
        <w:t>. Окно просмотра сообщений</w:t>
      </w:r>
      <w:bookmarkEnd w:id="86"/>
      <w:bookmarkEnd w:id="87"/>
    </w:p>
    <w:p w14:paraId="57288FB6" w14:textId="1F56FABF" w:rsidR="00CC33F3" w:rsidRPr="005357A1" w:rsidRDefault="00DB2AFB" w:rsidP="0098248A">
      <w:pPr>
        <w:spacing w:before="120" w:after="120"/>
        <w:ind w:firstLine="567"/>
        <w:jc w:val="both"/>
        <w:rPr>
          <w:rFonts w:ascii="Times New Roman" w:hAnsi="Times New Roman"/>
          <w:sz w:val="24"/>
          <w:szCs w:val="24"/>
        </w:rPr>
      </w:pPr>
      <w:r>
        <w:rPr>
          <w:noProof/>
        </w:rPr>
        <w:pict w14:anchorId="647F1129">
          <v:shape id="_x0000_s1069" type="#_x0000_t75" style="position:absolute;left:0;text-align:left;margin-left:-.3pt;margin-top:31.65pt;width:466.5pt;height:262.5pt;z-index:251722752;mso-position-horizontal:absolute;mso-position-horizontal-relative:text;mso-position-vertical:absolute;mso-position-vertical-relative:text;mso-width-relative:page;mso-height-relative:page">
            <v:imagedata r:id="rId75" o:title="Снимок экрана (199)"/>
            <w10:wrap type="topAndBottom"/>
          </v:shape>
        </w:pict>
      </w:r>
      <w:r w:rsidR="00CC33F3" w:rsidRPr="00A95C8E">
        <w:rPr>
          <w:rFonts w:ascii="Times New Roman" w:hAnsi="Times New Roman"/>
          <w:sz w:val="24"/>
          <w:szCs w:val="24"/>
        </w:rPr>
        <w:t>В окне просмотра с</w:t>
      </w:r>
      <w:r w:rsidR="00CC33F3" w:rsidRPr="001A4626">
        <w:rPr>
          <w:rFonts w:ascii="Times New Roman" w:hAnsi="Times New Roman"/>
          <w:sz w:val="24"/>
          <w:szCs w:val="24"/>
        </w:rPr>
        <w:t xml:space="preserve">ообщений </w:t>
      </w:r>
      <w:r w:rsidR="00CC33F3" w:rsidRPr="001A4626">
        <w:rPr>
          <w:rFonts w:ascii="Times New Roman" w:hAnsi="Times New Roman"/>
          <w:color w:val="000000"/>
          <w:sz w:val="24"/>
          <w:szCs w:val="24"/>
        </w:rPr>
        <w:t>(</w:t>
      </w:r>
      <w:r w:rsidR="00CC33F3">
        <w:rPr>
          <w:rFonts w:ascii="Times New Roman" w:hAnsi="Times New Roman"/>
          <w:color w:val="000000"/>
          <w:sz w:val="24"/>
          <w:szCs w:val="24"/>
        </w:rPr>
        <w:t>рис.</w:t>
      </w:r>
      <w:r w:rsidR="00CC33F3" w:rsidRPr="001A4626">
        <w:rPr>
          <w:rFonts w:ascii="Times New Roman" w:hAnsi="Times New Roman"/>
          <w:color w:val="000000"/>
          <w:sz w:val="24"/>
          <w:szCs w:val="24"/>
        </w:rPr>
        <w:t xml:space="preserve"> </w:t>
      </w:r>
      <w:r w:rsidR="00FE34EC">
        <w:rPr>
          <w:rFonts w:ascii="Times New Roman" w:hAnsi="Times New Roman"/>
          <w:color w:val="000000"/>
          <w:sz w:val="24"/>
          <w:szCs w:val="24"/>
        </w:rPr>
        <w:t>49</w:t>
      </w:r>
      <w:r w:rsidR="00CC33F3" w:rsidRPr="001A4626">
        <w:rPr>
          <w:rFonts w:ascii="Times New Roman" w:hAnsi="Times New Roman"/>
          <w:color w:val="000000"/>
          <w:sz w:val="24"/>
          <w:szCs w:val="24"/>
        </w:rPr>
        <w:t>)</w:t>
      </w:r>
      <w:r w:rsidR="00CC33F3">
        <w:rPr>
          <w:rFonts w:ascii="Times New Roman" w:hAnsi="Times New Roman"/>
          <w:color w:val="000000"/>
        </w:rPr>
        <w:t xml:space="preserve"> </w:t>
      </w:r>
      <w:r w:rsidR="00CC33F3" w:rsidRPr="00A95C8E">
        <w:rPr>
          <w:rFonts w:ascii="Times New Roman" w:hAnsi="Times New Roman"/>
          <w:sz w:val="24"/>
          <w:szCs w:val="24"/>
        </w:rPr>
        <w:t>можно просмотреть все с</w:t>
      </w:r>
      <w:r w:rsidR="00CC33F3">
        <w:rPr>
          <w:rFonts w:ascii="Times New Roman" w:hAnsi="Times New Roman"/>
          <w:sz w:val="24"/>
          <w:szCs w:val="24"/>
        </w:rPr>
        <w:t>ообщения с выбранным контактом.</w:t>
      </w:r>
    </w:p>
    <w:p w14:paraId="4A1E2F21" w14:textId="044BDA16" w:rsidR="00CC33F3" w:rsidRPr="001665D4" w:rsidRDefault="00CC33F3" w:rsidP="0098248A">
      <w:pPr>
        <w:pStyle w:val="aa"/>
        <w:spacing w:before="120" w:after="120"/>
        <w:ind w:firstLine="567"/>
        <w:jc w:val="center"/>
        <w:rPr>
          <w:rFonts w:ascii="Times New Roman" w:hAnsi="Times New Roman"/>
          <w:color w:val="auto"/>
          <w:sz w:val="24"/>
          <w:szCs w:val="24"/>
        </w:rPr>
      </w:pPr>
      <w:r w:rsidRPr="00ED2943">
        <w:rPr>
          <w:rFonts w:ascii="Times New Roman" w:hAnsi="Times New Roman"/>
          <w:color w:val="auto"/>
          <w:sz w:val="24"/>
          <w:szCs w:val="24"/>
        </w:rPr>
        <w:t xml:space="preserve">Рисунок </w:t>
      </w:r>
      <w:r w:rsidR="00FE34EC">
        <w:rPr>
          <w:rFonts w:ascii="Times New Roman" w:hAnsi="Times New Roman"/>
          <w:color w:val="auto"/>
          <w:sz w:val="24"/>
          <w:szCs w:val="24"/>
        </w:rPr>
        <w:t>49</w:t>
      </w:r>
      <w:r w:rsidRPr="00ED2943">
        <w:rPr>
          <w:rFonts w:ascii="Times New Roman" w:hAnsi="Times New Roman"/>
          <w:color w:val="auto"/>
          <w:sz w:val="24"/>
          <w:szCs w:val="24"/>
        </w:rPr>
        <w:t>. Окно просмотра сообщений от выбранного контакта</w:t>
      </w:r>
    </w:p>
    <w:p w14:paraId="0302E20E" w14:textId="08C49AE1" w:rsidR="00CC33F3" w:rsidRDefault="00CC33F3" w:rsidP="002C4EC5">
      <w:pPr>
        <w:spacing w:before="120" w:after="120"/>
        <w:ind w:firstLine="567"/>
        <w:jc w:val="both"/>
        <w:rPr>
          <w:rFonts w:ascii="Times New Roman" w:hAnsi="Times New Roman"/>
          <w:sz w:val="24"/>
          <w:szCs w:val="24"/>
        </w:rPr>
      </w:pPr>
      <w:r w:rsidRPr="00A95C8E">
        <w:rPr>
          <w:rFonts w:ascii="Times New Roman" w:hAnsi="Times New Roman"/>
          <w:sz w:val="24"/>
          <w:szCs w:val="24"/>
        </w:rPr>
        <w:t xml:space="preserve">Кнопки </w:t>
      </w:r>
      <w:r w:rsidRPr="00A95C8E">
        <w:rPr>
          <w:rFonts w:ascii="Times New Roman" w:hAnsi="Times New Roman"/>
          <w:noProof/>
          <w:sz w:val="24"/>
          <w:szCs w:val="24"/>
          <w:lang w:eastAsia="ru-RU"/>
        </w:rPr>
        <w:drawing>
          <wp:inline distT="0" distB="0" distL="0" distR="0" wp14:anchorId="3957FE08" wp14:editId="28095312">
            <wp:extent cx="361315" cy="351155"/>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 cstate="print">
                      <a:extLst>
                        <a:ext uri="{28A0092B-C50C-407E-A947-70E740481C1C}">
                          <a14:useLocalDpi xmlns:a14="http://schemas.microsoft.com/office/drawing/2010/main" val="0"/>
                        </a:ext>
                      </a:extLst>
                    </a:blip>
                    <a:srcRect l="6850" t="7143" r="6850" b="7143"/>
                    <a:stretch>
                      <a:fillRect/>
                    </a:stretch>
                  </pic:blipFill>
                  <pic:spPr bwMode="auto">
                    <a:xfrm>
                      <a:off x="0" y="0"/>
                      <a:ext cx="361315" cy="351155"/>
                    </a:xfrm>
                    <a:prstGeom prst="rect">
                      <a:avLst/>
                    </a:prstGeom>
                    <a:noFill/>
                    <a:ln>
                      <a:noFill/>
                    </a:ln>
                  </pic:spPr>
                </pic:pic>
              </a:graphicData>
            </a:graphic>
          </wp:inline>
        </w:drawing>
      </w:r>
      <w:r w:rsidRPr="00A95C8E">
        <w:rPr>
          <w:rFonts w:ascii="Times New Roman" w:hAnsi="Times New Roman"/>
          <w:sz w:val="24"/>
          <w:szCs w:val="24"/>
        </w:rPr>
        <w:t xml:space="preserve"> </w:t>
      </w:r>
      <w:r w:rsidRPr="00A95C8E">
        <w:rPr>
          <w:rFonts w:ascii="Times New Roman" w:hAnsi="Times New Roman"/>
          <w:noProof/>
          <w:sz w:val="24"/>
          <w:szCs w:val="24"/>
          <w:lang w:eastAsia="ru-RU"/>
        </w:rPr>
        <w:drawing>
          <wp:inline distT="0" distB="0" distL="0" distR="0" wp14:anchorId="7FB94D7F" wp14:editId="05F9DC07">
            <wp:extent cx="351155" cy="3295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7" cstate="print">
                      <a:extLst>
                        <a:ext uri="{28A0092B-C50C-407E-A947-70E740481C1C}">
                          <a14:useLocalDpi xmlns:a14="http://schemas.microsoft.com/office/drawing/2010/main" val="0"/>
                        </a:ext>
                      </a:extLst>
                    </a:blip>
                    <a:srcRect l="3561" t="3226" r="8000" b="4517"/>
                    <a:stretch>
                      <a:fillRect/>
                    </a:stretch>
                  </pic:blipFill>
                  <pic:spPr bwMode="auto">
                    <a:xfrm>
                      <a:off x="0" y="0"/>
                      <a:ext cx="351155" cy="329565"/>
                    </a:xfrm>
                    <a:prstGeom prst="rect">
                      <a:avLst/>
                    </a:prstGeom>
                    <a:noFill/>
                    <a:ln>
                      <a:noFill/>
                    </a:ln>
                  </pic:spPr>
                </pic:pic>
              </a:graphicData>
            </a:graphic>
          </wp:inline>
        </w:drawing>
      </w:r>
      <w:r w:rsidRPr="00A95C8E">
        <w:rPr>
          <w:rFonts w:ascii="Times New Roman" w:hAnsi="Times New Roman"/>
          <w:sz w:val="24"/>
          <w:szCs w:val="24"/>
        </w:rPr>
        <w:t xml:space="preserve">  отвечают за перемотку истории сообщений.</w:t>
      </w:r>
    </w:p>
    <w:p w14:paraId="20A6D721" w14:textId="53372E11" w:rsidR="00CC33F3" w:rsidRPr="00A95C8E" w:rsidRDefault="00CC33F3" w:rsidP="002C4EC5">
      <w:pPr>
        <w:spacing w:before="120" w:after="120"/>
        <w:ind w:firstLine="567"/>
        <w:jc w:val="both"/>
        <w:rPr>
          <w:rFonts w:ascii="Times New Roman" w:hAnsi="Times New Roman"/>
          <w:sz w:val="24"/>
          <w:szCs w:val="24"/>
        </w:rPr>
      </w:pPr>
      <w:r w:rsidRPr="0047491F">
        <w:rPr>
          <w:rFonts w:ascii="Times New Roman" w:hAnsi="Times New Roman"/>
          <w:sz w:val="24"/>
          <w:szCs w:val="24"/>
        </w:rPr>
        <w:t>Кнопка «Окно контактов» о</w:t>
      </w:r>
      <w:r>
        <w:rPr>
          <w:rFonts w:ascii="Times New Roman" w:hAnsi="Times New Roman"/>
          <w:sz w:val="24"/>
          <w:szCs w:val="24"/>
        </w:rPr>
        <w:t>существляет переход в м</w:t>
      </w:r>
      <w:r w:rsidR="002220EE">
        <w:rPr>
          <w:rFonts w:ascii="Times New Roman" w:hAnsi="Times New Roman"/>
          <w:sz w:val="24"/>
          <w:szCs w:val="24"/>
        </w:rPr>
        <w:t>еню выбора контакта (см. Пункт 5</w:t>
      </w:r>
      <w:r>
        <w:rPr>
          <w:rFonts w:ascii="Times New Roman" w:hAnsi="Times New Roman"/>
          <w:sz w:val="24"/>
          <w:szCs w:val="24"/>
        </w:rPr>
        <w:t>.4)</w:t>
      </w:r>
    </w:p>
    <w:p w14:paraId="3B97CEA1" w14:textId="2F6E7E54" w:rsidR="00CC33F3" w:rsidRPr="00A95C8E" w:rsidRDefault="00CC33F3" w:rsidP="002C4EC5">
      <w:pPr>
        <w:spacing w:before="120" w:after="120"/>
        <w:ind w:firstLine="567"/>
        <w:jc w:val="both"/>
        <w:rPr>
          <w:rFonts w:ascii="Times New Roman" w:hAnsi="Times New Roman"/>
          <w:sz w:val="24"/>
          <w:szCs w:val="24"/>
        </w:rPr>
      </w:pPr>
      <w:r w:rsidRPr="00A95C8E">
        <w:rPr>
          <w:rFonts w:ascii="Times New Roman" w:hAnsi="Times New Roman"/>
          <w:sz w:val="24"/>
          <w:szCs w:val="24"/>
        </w:rPr>
        <w:t xml:space="preserve">Кнопка </w:t>
      </w:r>
      <w:r w:rsidRPr="00A95C8E">
        <w:rPr>
          <w:rFonts w:ascii="Times New Roman" w:hAnsi="Times New Roman"/>
          <w:noProof/>
          <w:sz w:val="24"/>
          <w:szCs w:val="24"/>
          <w:lang w:eastAsia="ru-RU"/>
        </w:rPr>
        <w:drawing>
          <wp:inline distT="0" distB="0" distL="0" distR="0" wp14:anchorId="02DF041E" wp14:editId="5E70FB88">
            <wp:extent cx="361315" cy="340360"/>
            <wp:effectExtent l="0" t="0" r="635"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8" cstate="print">
                      <a:extLst>
                        <a:ext uri="{28A0092B-C50C-407E-A947-70E740481C1C}">
                          <a14:useLocalDpi xmlns:a14="http://schemas.microsoft.com/office/drawing/2010/main" val="0"/>
                        </a:ext>
                      </a:extLst>
                    </a:blip>
                    <a:srcRect l="5162" t="3624" r="9032" b="4347"/>
                    <a:stretch>
                      <a:fillRect/>
                    </a:stretch>
                  </pic:blipFill>
                  <pic:spPr bwMode="auto">
                    <a:xfrm>
                      <a:off x="0" y="0"/>
                      <a:ext cx="361315" cy="340360"/>
                    </a:xfrm>
                    <a:prstGeom prst="rect">
                      <a:avLst/>
                    </a:prstGeom>
                    <a:noFill/>
                    <a:ln>
                      <a:noFill/>
                    </a:ln>
                  </pic:spPr>
                </pic:pic>
              </a:graphicData>
            </a:graphic>
          </wp:inline>
        </w:drawing>
      </w:r>
      <w:r w:rsidRPr="00A95C8E">
        <w:rPr>
          <w:rFonts w:ascii="Times New Roman" w:hAnsi="Times New Roman"/>
          <w:sz w:val="24"/>
          <w:szCs w:val="24"/>
        </w:rPr>
        <w:t xml:space="preserve"> ини</w:t>
      </w:r>
      <w:r>
        <w:rPr>
          <w:rFonts w:ascii="Times New Roman" w:hAnsi="Times New Roman"/>
          <w:sz w:val="24"/>
          <w:szCs w:val="24"/>
        </w:rPr>
        <w:t xml:space="preserve">циализирует тревожное сообщение (аналогично с кнопкой тревоги в стартовом окне, выводит сообщение на экран и отправляет СМС на привязанный номер мобильного телефона).  </w:t>
      </w:r>
    </w:p>
    <w:p w14:paraId="49DEC576" w14:textId="362C00E0" w:rsidR="00CC33F3" w:rsidRDefault="00CC33F3" w:rsidP="002C4EC5">
      <w:pPr>
        <w:spacing w:before="120" w:after="120"/>
        <w:ind w:firstLine="567"/>
        <w:jc w:val="both"/>
        <w:rPr>
          <w:rFonts w:ascii="Times New Roman" w:hAnsi="Times New Roman"/>
          <w:sz w:val="24"/>
          <w:szCs w:val="24"/>
        </w:rPr>
      </w:pPr>
      <w:r w:rsidRPr="00A95C8E">
        <w:rPr>
          <w:rFonts w:ascii="Times New Roman" w:hAnsi="Times New Roman"/>
          <w:sz w:val="24"/>
          <w:szCs w:val="24"/>
        </w:rPr>
        <w:t>Кнопка «Написать» открывает окно чата</w:t>
      </w:r>
      <w:r w:rsidR="00DB5F65">
        <w:rPr>
          <w:rFonts w:ascii="Times New Roman" w:hAnsi="Times New Roman"/>
          <w:sz w:val="24"/>
          <w:szCs w:val="24"/>
        </w:rPr>
        <w:t xml:space="preserve"> (см. раздел</w:t>
      </w:r>
      <w:r>
        <w:rPr>
          <w:rFonts w:ascii="Times New Roman" w:hAnsi="Times New Roman"/>
          <w:sz w:val="24"/>
          <w:szCs w:val="24"/>
        </w:rPr>
        <w:t xml:space="preserve"> </w:t>
      </w:r>
      <w:r w:rsidR="00DB5F65">
        <w:rPr>
          <w:rFonts w:ascii="Times New Roman" w:hAnsi="Times New Roman"/>
          <w:sz w:val="24"/>
          <w:szCs w:val="24"/>
        </w:rPr>
        <w:t>6</w:t>
      </w:r>
      <w:r>
        <w:rPr>
          <w:rFonts w:ascii="Times New Roman" w:hAnsi="Times New Roman"/>
          <w:sz w:val="24"/>
          <w:szCs w:val="24"/>
        </w:rPr>
        <w:t>.5</w:t>
      </w:r>
      <w:r w:rsidR="00DB5F65">
        <w:rPr>
          <w:rFonts w:ascii="Times New Roman" w:hAnsi="Times New Roman"/>
          <w:sz w:val="24"/>
          <w:szCs w:val="24"/>
        </w:rPr>
        <w:t>.</w:t>
      </w:r>
      <w:r>
        <w:rPr>
          <w:rFonts w:ascii="Times New Roman" w:hAnsi="Times New Roman"/>
          <w:sz w:val="24"/>
          <w:szCs w:val="24"/>
        </w:rPr>
        <w:t>).</w:t>
      </w:r>
    </w:p>
    <w:p w14:paraId="024A2AF2" w14:textId="3F524D05" w:rsidR="00CC33F3" w:rsidRDefault="00CC33F3" w:rsidP="002C4EC5">
      <w:pPr>
        <w:spacing w:before="120" w:after="120"/>
        <w:ind w:firstLine="567"/>
        <w:jc w:val="both"/>
        <w:rPr>
          <w:rFonts w:ascii="Times New Roman" w:hAnsi="Times New Roman"/>
          <w:sz w:val="24"/>
          <w:szCs w:val="24"/>
        </w:rPr>
      </w:pPr>
      <w:r w:rsidRPr="00A95C8E">
        <w:rPr>
          <w:rFonts w:ascii="Times New Roman" w:hAnsi="Times New Roman"/>
          <w:sz w:val="24"/>
          <w:szCs w:val="24"/>
        </w:rPr>
        <w:t xml:space="preserve"> Кнопка «Главный экран» открывает </w:t>
      </w:r>
      <w:r>
        <w:rPr>
          <w:rFonts w:ascii="Times New Roman" w:hAnsi="Times New Roman"/>
          <w:sz w:val="24"/>
          <w:szCs w:val="24"/>
        </w:rPr>
        <w:t>главный экран программы (см.</w:t>
      </w:r>
      <w:r w:rsidR="00DB5F65">
        <w:rPr>
          <w:rFonts w:ascii="Times New Roman" w:hAnsi="Times New Roman"/>
          <w:sz w:val="24"/>
          <w:szCs w:val="24"/>
        </w:rPr>
        <w:t xml:space="preserve"> раздел</w:t>
      </w:r>
      <w:r>
        <w:rPr>
          <w:rFonts w:ascii="Times New Roman" w:hAnsi="Times New Roman"/>
          <w:sz w:val="24"/>
          <w:szCs w:val="24"/>
        </w:rPr>
        <w:t xml:space="preserve"> </w:t>
      </w:r>
      <w:r w:rsidR="00DB5F65">
        <w:rPr>
          <w:rFonts w:ascii="Times New Roman" w:hAnsi="Times New Roman"/>
          <w:sz w:val="24"/>
          <w:szCs w:val="24"/>
        </w:rPr>
        <w:t>6</w:t>
      </w:r>
      <w:r>
        <w:rPr>
          <w:rFonts w:ascii="Times New Roman" w:hAnsi="Times New Roman"/>
          <w:sz w:val="24"/>
          <w:szCs w:val="24"/>
        </w:rPr>
        <w:t>.3</w:t>
      </w:r>
      <w:r w:rsidR="00DB5F65">
        <w:rPr>
          <w:rFonts w:ascii="Times New Roman" w:hAnsi="Times New Roman"/>
          <w:sz w:val="24"/>
          <w:szCs w:val="24"/>
        </w:rPr>
        <w:t>.</w:t>
      </w:r>
      <w:r>
        <w:rPr>
          <w:rFonts w:ascii="Times New Roman" w:hAnsi="Times New Roman"/>
          <w:sz w:val="24"/>
          <w:szCs w:val="24"/>
        </w:rPr>
        <w:t>)</w:t>
      </w:r>
      <w:r w:rsidRPr="00A95C8E">
        <w:rPr>
          <w:rFonts w:ascii="Times New Roman" w:hAnsi="Times New Roman"/>
          <w:sz w:val="24"/>
          <w:szCs w:val="24"/>
        </w:rPr>
        <w:t>.</w:t>
      </w:r>
    </w:p>
    <w:p w14:paraId="29242F38" w14:textId="3AFEACAF" w:rsidR="001547F5" w:rsidRPr="0088305F" w:rsidRDefault="00F81601" w:rsidP="0098248A">
      <w:pPr>
        <w:pStyle w:val="2"/>
        <w:spacing w:before="120" w:after="120"/>
        <w:ind w:firstLine="567"/>
        <w:rPr>
          <w:rFonts w:ascii="Times New Roman" w:hAnsi="Times New Roman"/>
          <w:b/>
          <w:color w:val="auto"/>
          <w:sz w:val="28"/>
          <w:szCs w:val="28"/>
        </w:rPr>
      </w:pPr>
      <w:bookmarkStart w:id="88" w:name="_Toc9417506"/>
      <w:r>
        <w:rPr>
          <w:rFonts w:ascii="Times New Roman" w:hAnsi="Times New Roman"/>
          <w:b/>
          <w:color w:val="auto"/>
          <w:sz w:val="28"/>
          <w:szCs w:val="28"/>
        </w:rPr>
        <w:lastRenderedPageBreak/>
        <w:t>6</w:t>
      </w:r>
      <w:r w:rsidR="001547F5" w:rsidRPr="0088305F">
        <w:rPr>
          <w:rFonts w:ascii="Times New Roman" w:hAnsi="Times New Roman"/>
          <w:b/>
          <w:color w:val="auto"/>
          <w:sz w:val="28"/>
          <w:szCs w:val="28"/>
        </w:rPr>
        <w:t>.7</w:t>
      </w:r>
      <w:r w:rsidR="00056E05">
        <w:rPr>
          <w:rFonts w:ascii="Times New Roman" w:hAnsi="Times New Roman"/>
          <w:b/>
          <w:color w:val="auto"/>
          <w:sz w:val="28"/>
          <w:szCs w:val="28"/>
        </w:rPr>
        <w:t>.</w:t>
      </w:r>
      <w:r w:rsidR="001547F5" w:rsidRPr="0088305F">
        <w:rPr>
          <w:rFonts w:ascii="Times New Roman" w:hAnsi="Times New Roman"/>
          <w:b/>
          <w:color w:val="auto"/>
          <w:sz w:val="28"/>
          <w:szCs w:val="28"/>
        </w:rPr>
        <w:t xml:space="preserve"> Блокнот</w:t>
      </w:r>
      <w:bookmarkEnd w:id="88"/>
    </w:p>
    <w:p w14:paraId="6BD3EFED" w14:textId="69D19FF1" w:rsidR="001547F5" w:rsidRPr="0088305F" w:rsidRDefault="00DB2AFB" w:rsidP="0098248A">
      <w:pPr>
        <w:spacing w:before="120" w:after="120"/>
        <w:ind w:firstLine="567"/>
        <w:jc w:val="both"/>
        <w:rPr>
          <w:rFonts w:ascii="Times New Roman" w:hAnsi="Times New Roman"/>
          <w:sz w:val="24"/>
          <w:szCs w:val="24"/>
        </w:rPr>
      </w:pPr>
      <w:r>
        <w:rPr>
          <w:noProof/>
        </w:rPr>
        <w:pict w14:anchorId="27A5B17D">
          <v:shape id="_x0000_s1087" type="#_x0000_t75" style="position:absolute;left:0;text-align:left;margin-left:.45pt;margin-top:74.55pt;width:466.5pt;height:252pt;z-index:251748352;mso-position-horizontal-relative:text;mso-position-vertical-relative:text;mso-width-relative:page;mso-height-relative:page">
            <v:imagedata r:id="rId79" o:title="Снимок экрана (318)"/>
            <w10:wrap type="topAndBottom"/>
          </v:shape>
        </w:pict>
      </w:r>
      <w:r w:rsidR="0059775A" w:rsidRPr="0088305F">
        <w:rPr>
          <w:rFonts w:ascii="Times New Roman" w:hAnsi="Times New Roman"/>
          <w:sz w:val="24"/>
          <w:szCs w:val="24"/>
        </w:rPr>
        <w:t xml:space="preserve">Блокнот позволяет сохранить набранный текст, который в последствии можно отправить сообщением или сохранить в текстовый файл </w:t>
      </w:r>
      <w:r w:rsidR="0059775A" w:rsidRPr="0088305F">
        <w:rPr>
          <w:rFonts w:ascii="Times New Roman" w:hAnsi="Times New Roman"/>
          <w:sz w:val="24"/>
          <w:szCs w:val="24"/>
          <w:lang w:val="en-US"/>
        </w:rPr>
        <w:t>txt</w:t>
      </w:r>
      <w:r w:rsidR="0059775A" w:rsidRPr="0088305F">
        <w:rPr>
          <w:rFonts w:ascii="Times New Roman" w:hAnsi="Times New Roman"/>
          <w:sz w:val="24"/>
          <w:szCs w:val="24"/>
        </w:rPr>
        <w:t xml:space="preserve">. Для записи в </w:t>
      </w:r>
      <w:r w:rsidR="0059775A" w:rsidRPr="00A826DF">
        <w:rPr>
          <w:rFonts w:ascii="Times New Roman" w:hAnsi="Times New Roman"/>
          <w:sz w:val="24"/>
          <w:szCs w:val="24"/>
        </w:rPr>
        <w:t>блокнот</w:t>
      </w:r>
      <w:r w:rsidR="00152D1F" w:rsidRPr="00A826DF">
        <w:rPr>
          <w:rFonts w:ascii="Times New Roman" w:hAnsi="Times New Roman"/>
          <w:sz w:val="24"/>
          <w:szCs w:val="24"/>
        </w:rPr>
        <w:t xml:space="preserve"> в</w:t>
      </w:r>
      <w:r w:rsidR="0059775A" w:rsidRPr="00A826DF">
        <w:rPr>
          <w:rFonts w:ascii="Times New Roman" w:hAnsi="Times New Roman"/>
          <w:sz w:val="24"/>
          <w:szCs w:val="24"/>
        </w:rPr>
        <w:t xml:space="preserve"> окне</w:t>
      </w:r>
      <w:r w:rsidR="00FE34EC">
        <w:rPr>
          <w:rFonts w:ascii="Times New Roman" w:hAnsi="Times New Roman"/>
          <w:sz w:val="24"/>
          <w:szCs w:val="24"/>
        </w:rPr>
        <w:t xml:space="preserve"> чата (рис. 50</w:t>
      </w:r>
      <w:r w:rsidR="0059775A" w:rsidRPr="0088305F">
        <w:rPr>
          <w:rFonts w:ascii="Times New Roman" w:hAnsi="Times New Roman"/>
          <w:sz w:val="24"/>
          <w:szCs w:val="24"/>
        </w:rPr>
        <w:t xml:space="preserve">) наберите текст, </w:t>
      </w:r>
      <w:r w:rsidR="00152D1F" w:rsidRPr="00A826DF">
        <w:rPr>
          <w:rFonts w:ascii="Times New Roman" w:hAnsi="Times New Roman"/>
          <w:sz w:val="24"/>
          <w:szCs w:val="24"/>
        </w:rPr>
        <w:t>после этого</w:t>
      </w:r>
      <w:r w:rsidR="0059775A" w:rsidRPr="00A826DF">
        <w:rPr>
          <w:rFonts w:ascii="Times New Roman" w:hAnsi="Times New Roman"/>
          <w:sz w:val="24"/>
          <w:szCs w:val="24"/>
        </w:rPr>
        <w:t xml:space="preserve"> нажмите кнопку «добавить в заметки»</w:t>
      </w:r>
      <w:r w:rsidR="00152D1F" w:rsidRPr="00A826DF">
        <w:rPr>
          <w:rFonts w:ascii="Times New Roman" w:hAnsi="Times New Roman"/>
          <w:sz w:val="24"/>
          <w:szCs w:val="24"/>
        </w:rPr>
        <w:t>, чтобы его сохранить</w:t>
      </w:r>
      <w:r w:rsidR="00202CC7">
        <w:rPr>
          <w:rFonts w:ascii="Times New Roman" w:hAnsi="Times New Roman"/>
          <w:sz w:val="24"/>
          <w:szCs w:val="24"/>
        </w:rPr>
        <w:t xml:space="preserve">, </w:t>
      </w:r>
      <w:r w:rsidR="00202CC7" w:rsidRPr="005424BC">
        <w:rPr>
          <w:rFonts w:ascii="Times New Roman" w:hAnsi="Times New Roman"/>
          <w:sz w:val="24"/>
          <w:szCs w:val="24"/>
        </w:rPr>
        <w:t>либо через окно заметок нажать на кноп</w:t>
      </w:r>
      <w:r w:rsidR="00DB5F65">
        <w:rPr>
          <w:rFonts w:ascii="Times New Roman" w:hAnsi="Times New Roman"/>
          <w:sz w:val="24"/>
          <w:szCs w:val="24"/>
        </w:rPr>
        <w:t>ку «новая заметка» (</w:t>
      </w:r>
      <w:r w:rsidR="004939C0">
        <w:rPr>
          <w:rFonts w:ascii="Times New Roman" w:hAnsi="Times New Roman"/>
          <w:sz w:val="24"/>
          <w:szCs w:val="24"/>
        </w:rPr>
        <w:t xml:space="preserve">см. </w:t>
      </w:r>
      <w:r w:rsidR="00DB5F65">
        <w:rPr>
          <w:rFonts w:ascii="Times New Roman" w:hAnsi="Times New Roman"/>
          <w:sz w:val="24"/>
          <w:szCs w:val="24"/>
        </w:rPr>
        <w:t>рис. 50</w:t>
      </w:r>
      <w:r w:rsidR="00202CC7" w:rsidRPr="005424BC">
        <w:rPr>
          <w:rFonts w:ascii="Times New Roman" w:hAnsi="Times New Roman"/>
          <w:sz w:val="24"/>
          <w:szCs w:val="24"/>
        </w:rPr>
        <w:t>)</w:t>
      </w:r>
    </w:p>
    <w:p w14:paraId="62ED61F7" w14:textId="13C1FA37" w:rsidR="0059775A" w:rsidRPr="0088305F" w:rsidRDefault="00FE34EC" w:rsidP="0098248A">
      <w:pPr>
        <w:spacing w:before="120" w:after="120"/>
        <w:jc w:val="center"/>
        <w:rPr>
          <w:rFonts w:ascii="Times New Roman" w:hAnsi="Times New Roman"/>
          <w:i/>
          <w:color w:val="000000"/>
          <w:sz w:val="24"/>
          <w:szCs w:val="24"/>
        </w:rPr>
      </w:pPr>
      <w:r>
        <w:rPr>
          <w:rFonts w:ascii="Times New Roman" w:hAnsi="Times New Roman"/>
          <w:i/>
          <w:color w:val="000000"/>
          <w:sz w:val="24"/>
          <w:szCs w:val="24"/>
        </w:rPr>
        <w:t>Рисунок 50.</w:t>
      </w:r>
      <w:r w:rsidR="0059775A" w:rsidRPr="0088305F">
        <w:rPr>
          <w:rFonts w:ascii="Times New Roman" w:hAnsi="Times New Roman"/>
          <w:i/>
          <w:color w:val="000000"/>
          <w:sz w:val="24"/>
          <w:szCs w:val="24"/>
        </w:rPr>
        <w:t xml:space="preserve"> Добавление текста в заметки</w:t>
      </w:r>
    </w:p>
    <w:p w14:paraId="725E28AE" w14:textId="7E8A6C91" w:rsidR="00CC33F3" w:rsidRPr="00202CC7" w:rsidRDefault="0059775A" w:rsidP="0098248A">
      <w:pPr>
        <w:spacing w:before="120" w:after="120"/>
        <w:jc w:val="both"/>
        <w:rPr>
          <w:rFonts w:ascii="Times New Roman" w:hAnsi="Times New Roman"/>
          <w:color w:val="000000"/>
          <w:sz w:val="24"/>
          <w:szCs w:val="24"/>
        </w:rPr>
      </w:pPr>
      <w:r w:rsidRPr="0088305F">
        <w:rPr>
          <w:rFonts w:ascii="Times New Roman" w:hAnsi="Times New Roman"/>
          <w:color w:val="000000"/>
          <w:sz w:val="24"/>
          <w:szCs w:val="24"/>
        </w:rPr>
        <w:tab/>
        <w:t>Для просмотра добавленных заметок необ</w:t>
      </w:r>
      <w:r w:rsidR="00FE34EC">
        <w:rPr>
          <w:rFonts w:ascii="Times New Roman" w:hAnsi="Times New Roman"/>
          <w:color w:val="000000"/>
          <w:sz w:val="24"/>
          <w:szCs w:val="24"/>
        </w:rPr>
        <w:t>ходимо в окне контактов (рис. 46</w:t>
      </w:r>
      <w:r w:rsidRPr="0088305F">
        <w:rPr>
          <w:rFonts w:ascii="Times New Roman" w:hAnsi="Times New Roman"/>
          <w:color w:val="000000"/>
          <w:sz w:val="24"/>
          <w:szCs w:val="24"/>
        </w:rPr>
        <w:t>) выбрать кнопку с названием «Блокнот»</w:t>
      </w:r>
      <w:r w:rsidR="00047C9F" w:rsidRPr="0088305F">
        <w:rPr>
          <w:rFonts w:ascii="Times New Roman" w:hAnsi="Times New Roman"/>
          <w:color w:val="000000"/>
          <w:sz w:val="24"/>
          <w:szCs w:val="24"/>
        </w:rPr>
        <w:t>.</w:t>
      </w:r>
      <w:r w:rsidR="00202CC7" w:rsidRPr="00202C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02CC7" w:rsidRPr="00202CC7">
        <w:rPr>
          <w:rFonts w:ascii="Times New Roman" w:hAnsi="Times New Roman"/>
          <w:noProof/>
          <w:color w:val="000000"/>
          <w:sz w:val="24"/>
          <w:szCs w:val="24"/>
          <w:lang w:eastAsia="ru-RU"/>
        </w:rPr>
        <w:drawing>
          <wp:anchor distT="0" distB="0" distL="114300" distR="114300" simplePos="0" relativeHeight="251777024" behindDoc="0" locked="0" layoutInCell="1" allowOverlap="1" wp14:anchorId="21BF0A0C" wp14:editId="15A9008C">
            <wp:simplePos x="0" y="0"/>
            <wp:positionH relativeFrom="column">
              <wp:posOffset>-3810</wp:posOffset>
            </wp:positionH>
            <wp:positionV relativeFrom="paragraph">
              <wp:posOffset>398145</wp:posOffset>
            </wp:positionV>
            <wp:extent cx="5940425" cy="3341370"/>
            <wp:effectExtent l="0" t="0" r="3175" b="0"/>
            <wp:wrapTopAndBottom/>
            <wp:docPr id="3" name="Рисунок 3" descr="C:\Users\yashchin\Pictures\Screenshots\Снимок экрана (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hchin\Pictures\Screenshots\Снимок экрана (39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ACA0" w14:textId="17D2CC60" w:rsidR="00047C9F" w:rsidRPr="005424BC" w:rsidRDefault="00E92813" w:rsidP="0098248A">
      <w:pPr>
        <w:spacing w:before="120" w:after="120"/>
        <w:jc w:val="center"/>
        <w:rPr>
          <w:rFonts w:ascii="Times New Roman" w:hAnsi="Times New Roman"/>
          <w:i/>
          <w:color w:val="000000"/>
          <w:sz w:val="24"/>
          <w:szCs w:val="24"/>
        </w:rPr>
      </w:pPr>
      <w:r>
        <w:rPr>
          <w:rFonts w:ascii="Times New Roman" w:hAnsi="Times New Roman"/>
          <w:i/>
          <w:color w:val="000000"/>
          <w:sz w:val="24"/>
          <w:szCs w:val="24"/>
        </w:rPr>
        <w:t>Рисунок 51</w:t>
      </w:r>
      <w:r w:rsidR="00887E1E" w:rsidRPr="005424BC">
        <w:rPr>
          <w:rFonts w:ascii="Times New Roman" w:hAnsi="Times New Roman"/>
          <w:i/>
          <w:color w:val="000000"/>
          <w:sz w:val="24"/>
          <w:szCs w:val="24"/>
        </w:rPr>
        <w:t>. Блокнот</w:t>
      </w:r>
    </w:p>
    <w:p w14:paraId="28152D4A" w14:textId="37D1D253" w:rsidR="00202CC7" w:rsidRPr="005424BC" w:rsidRDefault="00887E1E" w:rsidP="00DB5F65">
      <w:pPr>
        <w:spacing w:before="120" w:after="120"/>
        <w:ind w:firstLine="708"/>
        <w:jc w:val="both"/>
        <w:rPr>
          <w:rFonts w:ascii="Times New Roman" w:hAnsi="Times New Roman"/>
          <w:sz w:val="24"/>
          <w:szCs w:val="24"/>
        </w:rPr>
      </w:pPr>
      <w:r w:rsidRPr="005424BC">
        <w:rPr>
          <w:rFonts w:ascii="Times New Roman" w:hAnsi="Times New Roman"/>
          <w:sz w:val="24"/>
          <w:szCs w:val="24"/>
        </w:rPr>
        <w:t xml:space="preserve">Для отправки заметки сообщением выберите кнопку «выбрать заметку», после чего вы автоматически перейдёте к окну контактов и сможете выбрать пользователя, которому </w:t>
      </w:r>
      <w:r w:rsidRPr="005424BC">
        <w:rPr>
          <w:rFonts w:ascii="Times New Roman" w:hAnsi="Times New Roman"/>
          <w:sz w:val="24"/>
          <w:szCs w:val="24"/>
        </w:rPr>
        <w:lastRenderedPageBreak/>
        <w:t xml:space="preserve">хотите отправить сохранённый текст. </w:t>
      </w:r>
      <w:r w:rsidR="00202CC7" w:rsidRPr="005424BC">
        <w:rPr>
          <w:rFonts w:ascii="Times New Roman" w:hAnsi="Times New Roman"/>
          <w:sz w:val="24"/>
          <w:szCs w:val="24"/>
        </w:rPr>
        <w:t>Также Вы можете выбрать в окне контактов «блокнот» для продолжения набора текста в данной заметке для её обновления.</w:t>
      </w:r>
    </w:p>
    <w:p w14:paraId="4B5EA1CD" w14:textId="77777777" w:rsidR="00CC2E10" w:rsidRPr="005424BC" w:rsidRDefault="00887E1E" w:rsidP="002C4EC5">
      <w:pPr>
        <w:spacing w:before="120" w:after="120"/>
        <w:ind w:firstLine="708"/>
        <w:jc w:val="both"/>
        <w:rPr>
          <w:rFonts w:ascii="Times New Roman" w:hAnsi="Times New Roman"/>
          <w:sz w:val="24"/>
          <w:szCs w:val="24"/>
        </w:rPr>
      </w:pPr>
      <w:r w:rsidRPr="005424BC">
        <w:rPr>
          <w:rFonts w:ascii="Times New Roman" w:hAnsi="Times New Roman"/>
          <w:sz w:val="24"/>
          <w:szCs w:val="24"/>
        </w:rPr>
        <w:t>Для сохранения одной выбранной заметки в файл нажмите на кнопку «сохранить заметку»</w:t>
      </w:r>
      <w:r w:rsidR="003E7306" w:rsidRPr="005424BC">
        <w:rPr>
          <w:rFonts w:ascii="Times New Roman" w:hAnsi="Times New Roman"/>
          <w:sz w:val="24"/>
          <w:szCs w:val="24"/>
        </w:rPr>
        <w:t xml:space="preserve"> или «сохранить все заметки». Заметки будут сохранены</w:t>
      </w:r>
      <w:r w:rsidRPr="005424BC">
        <w:rPr>
          <w:rFonts w:ascii="Times New Roman" w:hAnsi="Times New Roman"/>
          <w:sz w:val="24"/>
          <w:szCs w:val="24"/>
        </w:rPr>
        <w:t xml:space="preserve"> в файл </w:t>
      </w:r>
      <w:r w:rsidRPr="005424BC">
        <w:rPr>
          <w:rFonts w:ascii="Times New Roman" w:hAnsi="Times New Roman"/>
          <w:sz w:val="24"/>
          <w:szCs w:val="24"/>
          <w:lang w:val="en-US"/>
        </w:rPr>
        <w:t>txt</w:t>
      </w:r>
      <w:r w:rsidRPr="005424BC">
        <w:rPr>
          <w:rFonts w:ascii="Times New Roman" w:hAnsi="Times New Roman"/>
          <w:sz w:val="24"/>
          <w:szCs w:val="24"/>
        </w:rPr>
        <w:t xml:space="preserve"> в папке прог</w:t>
      </w:r>
      <w:r w:rsidR="00202CC7" w:rsidRPr="005424BC">
        <w:rPr>
          <w:rFonts w:ascii="Times New Roman" w:hAnsi="Times New Roman"/>
          <w:sz w:val="24"/>
          <w:szCs w:val="24"/>
        </w:rPr>
        <w:t>раммы под названием «SavedNotes</w:t>
      </w:r>
      <w:r w:rsidRPr="005424BC">
        <w:rPr>
          <w:rFonts w:ascii="Times New Roman" w:hAnsi="Times New Roman"/>
          <w:sz w:val="24"/>
          <w:szCs w:val="24"/>
        </w:rPr>
        <w:t>» (папка по умолчанию: C:\Neurochat</w:t>
      </w:r>
      <w:r w:rsidR="00202CC7" w:rsidRPr="005424BC">
        <w:rPr>
          <w:rFonts w:ascii="Times New Roman" w:hAnsi="Times New Roman"/>
          <w:sz w:val="24"/>
          <w:szCs w:val="24"/>
        </w:rPr>
        <w:t>\SavedNotes</w:t>
      </w:r>
      <w:r w:rsidRPr="005424BC">
        <w:rPr>
          <w:rFonts w:ascii="Times New Roman" w:hAnsi="Times New Roman"/>
          <w:sz w:val="24"/>
          <w:szCs w:val="24"/>
        </w:rPr>
        <w:t>)</w:t>
      </w:r>
      <w:r w:rsidR="00202CC7" w:rsidRPr="005424BC">
        <w:rPr>
          <w:rFonts w:ascii="Times New Roman" w:hAnsi="Times New Roman"/>
          <w:sz w:val="24"/>
          <w:szCs w:val="24"/>
        </w:rPr>
        <w:t>. В названии файла будет указана дата сохранения заметки (пример: C:\Neurochat\SavedNotes\</w:t>
      </w:r>
      <w:r w:rsidR="00202CC7" w:rsidRPr="005424BC">
        <w:rPr>
          <w:rFonts w:ascii="Times New Roman" w:hAnsi="Times New Roman"/>
          <w:sz w:val="24"/>
          <w:szCs w:val="24"/>
          <w:lang w:val="en-US"/>
        </w:rPr>
        <w:t>note</w:t>
      </w:r>
      <w:r w:rsidR="00202CC7" w:rsidRPr="005424BC">
        <w:rPr>
          <w:rFonts w:ascii="Times New Roman" w:hAnsi="Times New Roman"/>
          <w:sz w:val="24"/>
          <w:szCs w:val="24"/>
        </w:rPr>
        <w:t>_2019.03.08___14.32.</w:t>
      </w:r>
      <w:r w:rsidR="002D4AC3" w:rsidRPr="005424BC">
        <w:rPr>
          <w:rFonts w:ascii="Times New Roman" w:hAnsi="Times New Roman"/>
          <w:sz w:val="24"/>
          <w:szCs w:val="24"/>
        </w:rPr>
        <w:t>11.txt)</w:t>
      </w:r>
    </w:p>
    <w:p w14:paraId="6905D762" w14:textId="150E486B" w:rsidR="00CC2E10" w:rsidRPr="005424BC" w:rsidRDefault="00F81601" w:rsidP="002C4EC5">
      <w:pPr>
        <w:pStyle w:val="2"/>
        <w:spacing w:before="120" w:after="120"/>
        <w:ind w:firstLine="708"/>
        <w:jc w:val="both"/>
        <w:rPr>
          <w:rFonts w:ascii="Times New Roman" w:hAnsi="Times New Roman"/>
          <w:b/>
          <w:color w:val="000000" w:themeColor="text1"/>
          <w:sz w:val="28"/>
          <w:szCs w:val="28"/>
        </w:rPr>
      </w:pPr>
      <w:bookmarkStart w:id="89" w:name="_Toc9417507"/>
      <w:r>
        <w:rPr>
          <w:rFonts w:ascii="Times New Roman" w:hAnsi="Times New Roman"/>
          <w:b/>
          <w:color w:val="000000" w:themeColor="text1"/>
          <w:sz w:val="28"/>
          <w:szCs w:val="28"/>
        </w:rPr>
        <w:t>6</w:t>
      </w:r>
      <w:r w:rsidR="00CC2E10" w:rsidRPr="005424BC">
        <w:rPr>
          <w:rFonts w:ascii="Times New Roman" w:hAnsi="Times New Roman"/>
          <w:b/>
          <w:color w:val="000000" w:themeColor="text1"/>
          <w:sz w:val="28"/>
          <w:szCs w:val="28"/>
        </w:rPr>
        <w:t>.8. Спящий режим</w:t>
      </w:r>
      <w:bookmarkEnd w:id="89"/>
    </w:p>
    <w:p w14:paraId="5982CACE" w14:textId="3A238E03" w:rsidR="00CC2E10" w:rsidRPr="005424BC" w:rsidRDefault="00DB2AFB" w:rsidP="002C4EC5">
      <w:pPr>
        <w:spacing w:before="120" w:after="120"/>
        <w:ind w:firstLine="708"/>
        <w:jc w:val="both"/>
        <w:rPr>
          <w:rFonts w:ascii="Times New Roman" w:hAnsi="Times New Roman"/>
          <w:sz w:val="24"/>
          <w:szCs w:val="24"/>
        </w:rPr>
      </w:pPr>
      <w:r>
        <w:rPr>
          <w:noProof/>
        </w:rPr>
        <w:pict w14:anchorId="5FEB3397">
          <v:shape id="_x0000_s1107" type="#_x0000_t75" style="position:absolute;left:0;text-align:left;margin-left:27.05pt;margin-top:66.5pt;width:412.5pt;height:232.15pt;z-index:251781120;mso-position-horizontal-relative:text;mso-position-vertical-relative:text;mso-width-relative:page;mso-height-relative:page">
            <v:imagedata r:id="rId81" o:title="image_2019_04_02T08_20_20_245Z"/>
            <w10:wrap type="topAndBottom"/>
          </v:shape>
        </w:pict>
      </w:r>
      <w:r w:rsidR="005F25B0" w:rsidRPr="005F25B0">
        <w:t xml:space="preserve"> </w:t>
      </w:r>
      <w:r w:rsidR="005F25B0" w:rsidRPr="005F25B0">
        <w:rPr>
          <w:rFonts w:ascii="Times New Roman" w:hAnsi="Times New Roman"/>
          <w:sz w:val="24"/>
          <w:szCs w:val="24"/>
        </w:rPr>
        <w:t xml:space="preserve">Программа уходит в спящий режим и блокирует произвольный набор, если она распознает бездействие или невозможность определить выбираемый пользователем знак в течение 1 до 15 минут. Вы также можете включить спящий режим вручную, нажав кнопку «Pause» на </w:t>
      </w:r>
      <w:r w:rsidR="00DB5F65" w:rsidRPr="005F25B0">
        <w:rPr>
          <w:rFonts w:ascii="Times New Roman" w:hAnsi="Times New Roman"/>
          <w:sz w:val="24"/>
          <w:szCs w:val="24"/>
        </w:rPr>
        <w:t>клавиатуре</w:t>
      </w:r>
      <w:r w:rsidR="00DB5F65" w:rsidRPr="005D4BB3">
        <w:rPr>
          <w:rFonts w:ascii="Times New Roman" w:hAnsi="Times New Roman"/>
          <w:sz w:val="24"/>
          <w:szCs w:val="24"/>
        </w:rPr>
        <w:t xml:space="preserve"> </w:t>
      </w:r>
      <w:r w:rsidR="00DB5F65">
        <w:rPr>
          <w:rFonts w:ascii="Times New Roman" w:hAnsi="Times New Roman"/>
          <w:sz w:val="24"/>
          <w:szCs w:val="24"/>
        </w:rPr>
        <w:t>(</w:t>
      </w:r>
      <w:r w:rsidR="00E92813">
        <w:rPr>
          <w:rFonts w:ascii="Times New Roman" w:hAnsi="Times New Roman"/>
          <w:sz w:val="24"/>
          <w:szCs w:val="24"/>
        </w:rPr>
        <w:t>см. рис. 52</w:t>
      </w:r>
      <w:r w:rsidR="00CC2E10" w:rsidRPr="005424BC">
        <w:rPr>
          <w:rFonts w:ascii="Times New Roman" w:hAnsi="Times New Roman"/>
          <w:sz w:val="24"/>
          <w:szCs w:val="24"/>
        </w:rPr>
        <w:t>)</w:t>
      </w:r>
      <w:r w:rsidR="00645EB6">
        <w:rPr>
          <w:rFonts w:ascii="Times New Roman" w:hAnsi="Times New Roman"/>
          <w:sz w:val="24"/>
          <w:szCs w:val="24"/>
        </w:rPr>
        <w:t>.</w:t>
      </w:r>
    </w:p>
    <w:p w14:paraId="18C0743B" w14:textId="4441D9E2" w:rsidR="00CC2E10" w:rsidRPr="005424BC" w:rsidRDefault="00E92813" w:rsidP="0098248A">
      <w:pPr>
        <w:spacing w:before="120" w:after="120"/>
        <w:ind w:firstLine="708"/>
        <w:jc w:val="center"/>
        <w:rPr>
          <w:rFonts w:ascii="Times New Roman" w:hAnsi="Times New Roman"/>
          <w:i/>
          <w:sz w:val="24"/>
          <w:szCs w:val="24"/>
        </w:rPr>
      </w:pPr>
      <w:r>
        <w:rPr>
          <w:rFonts w:ascii="Times New Roman" w:hAnsi="Times New Roman"/>
          <w:i/>
          <w:sz w:val="24"/>
          <w:szCs w:val="24"/>
        </w:rPr>
        <w:t>Рисунок 52</w:t>
      </w:r>
      <w:r w:rsidR="00CC2E10" w:rsidRPr="005424BC">
        <w:rPr>
          <w:rFonts w:ascii="Times New Roman" w:hAnsi="Times New Roman"/>
          <w:i/>
          <w:sz w:val="24"/>
          <w:szCs w:val="24"/>
        </w:rPr>
        <w:t>. Окно блокировки.</w:t>
      </w:r>
    </w:p>
    <w:p w14:paraId="4EEC2C09" w14:textId="41B48408" w:rsidR="00047C9F" w:rsidRPr="005424BC" w:rsidRDefault="00DB2AFB" w:rsidP="0098248A">
      <w:pPr>
        <w:spacing w:before="120" w:after="120"/>
        <w:rPr>
          <w:rFonts w:ascii="Times New Roman" w:hAnsi="Times New Roman"/>
          <w:color w:val="000000"/>
          <w:sz w:val="24"/>
          <w:szCs w:val="24"/>
        </w:rPr>
      </w:pPr>
      <w:r>
        <w:rPr>
          <w:noProof/>
        </w:rPr>
        <w:lastRenderedPageBreak/>
        <w:pict w14:anchorId="6D4BA9F2">
          <v:shape id="_x0000_s1108" type="#_x0000_t75" style="position:absolute;margin-left:20.45pt;margin-top:48.6pt;width:401.25pt;height:225.8pt;z-index:251783168;mso-position-horizontal-relative:text;mso-position-vertical-relative:text;mso-width-relative:page;mso-height-relative:page">
            <v:imagedata r:id="rId82" o:title="image_2019_04_02T08_21_16_027Z"/>
            <w10:wrap type="topAndBottom"/>
          </v:shape>
        </w:pict>
      </w:r>
      <w:r w:rsidR="00CC2E10" w:rsidRPr="005424BC">
        <w:rPr>
          <w:rFonts w:ascii="Times New Roman" w:hAnsi="Times New Roman"/>
          <w:color w:val="000000"/>
          <w:sz w:val="24"/>
          <w:szCs w:val="24"/>
        </w:rPr>
        <w:tab/>
        <w:t>Для выхода из спящего режима необходимо нажать кнопку «разблокировать», после чего отобразиться экран подтверждения</w:t>
      </w:r>
      <w:r w:rsidR="00812F17" w:rsidRPr="005424BC">
        <w:rPr>
          <w:rFonts w:ascii="Times New Roman" w:hAnsi="Times New Roman"/>
          <w:color w:val="000000"/>
          <w:sz w:val="24"/>
          <w:szCs w:val="24"/>
        </w:rPr>
        <w:t xml:space="preserve"> (</w:t>
      </w:r>
      <w:r w:rsidR="00E92813">
        <w:rPr>
          <w:rFonts w:ascii="Times New Roman" w:hAnsi="Times New Roman"/>
          <w:color w:val="000000"/>
          <w:sz w:val="24"/>
          <w:szCs w:val="24"/>
        </w:rPr>
        <w:t>см. рис. 53</w:t>
      </w:r>
      <w:r w:rsidR="00CC2E10" w:rsidRPr="005424BC">
        <w:rPr>
          <w:rFonts w:ascii="Times New Roman" w:hAnsi="Times New Roman"/>
          <w:color w:val="000000"/>
          <w:sz w:val="24"/>
          <w:szCs w:val="24"/>
        </w:rPr>
        <w:t>)</w:t>
      </w:r>
      <w:r w:rsidR="00645EB6">
        <w:rPr>
          <w:rFonts w:ascii="Times New Roman" w:hAnsi="Times New Roman"/>
          <w:color w:val="000000"/>
          <w:sz w:val="24"/>
          <w:szCs w:val="24"/>
        </w:rPr>
        <w:t xml:space="preserve">, на котором следует нажать кнопку «продолжать работу». </w:t>
      </w:r>
    </w:p>
    <w:p w14:paraId="036A9DC3" w14:textId="0DFF8D5C" w:rsidR="00CC2E10" w:rsidRPr="00CC2E10" w:rsidRDefault="00E92813" w:rsidP="0098248A">
      <w:pPr>
        <w:spacing w:before="120" w:after="120"/>
        <w:jc w:val="center"/>
        <w:rPr>
          <w:rFonts w:ascii="Times New Roman" w:hAnsi="Times New Roman"/>
          <w:i/>
          <w:color w:val="000000"/>
          <w:sz w:val="24"/>
          <w:szCs w:val="24"/>
        </w:rPr>
      </w:pPr>
      <w:r>
        <w:rPr>
          <w:rFonts w:ascii="Times New Roman" w:hAnsi="Times New Roman"/>
          <w:i/>
          <w:color w:val="000000"/>
          <w:sz w:val="24"/>
          <w:szCs w:val="24"/>
        </w:rPr>
        <w:t>Рисунок 53</w:t>
      </w:r>
      <w:r w:rsidR="00CC2E10" w:rsidRPr="005424BC">
        <w:rPr>
          <w:rFonts w:ascii="Times New Roman" w:hAnsi="Times New Roman"/>
          <w:i/>
          <w:color w:val="000000"/>
          <w:sz w:val="24"/>
          <w:szCs w:val="24"/>
        </w:rPr>
        <w:t>. Выход из блокировки</w:t>
      </w:r>
    </w:p>
    <w:p w14:paraId="3739A46C" w14:textId="1C3060C4" w:rsidR="00CC2E10" w:rsidRDefault="00CC2E10" w:rsidP="0098248A">
      <w:pPr>
        <w:spacing w:before="120" w:after="120"/>
        <w:rPr>
          <w:rFonts w:ascii="Times New Roman" w:hAnsi="Times New Roman"/>
          <w:color w:val="000000"/>
          <w:sz w:val="24"/>
          <w:szCs w:val="24"/>
        </w:rPr>
      </w:pPr>
    </w:p>
    <w:p w14:paraId="214B7FD8" w14:textId="1BCED9BD" w:rsidR="00CC33F3" w:rsidRPr="008F350F" w:rsidRDefault="00F81601" w:rsidP="0098248A">
      <w:pPr>
        <w:pStyle w:val="1"/>
        <w:spacing w:before="120" w:after="120"/>
        <w:rPr>
          <w:rFonts w:ascii="Times New Roman" w:hAnsi="Times New Roman"/>
          <w:color w:val="000000"/>
        </w:rPr>
      </w:pPr>
      <w:bookmarkStart w:id="90" w:name="_Toc530146969"/>
      <w:bookmarkStart w:id="91" w:name="_Toc9417508"/>
      <w:r>
        <w:rPr>
          <w:rFonts w:ascii="Times New Roman" w:hAnsi="Times New Roman"/>
          <w:color w:val="000000"/>
        </w:rPr>
        <w:t>7</w:t>
      </w:r>
      <w:r w:rsidR="00CC33F3" w:rsidRPr="008F350F">
        <w:rPr>
          <w:rFonts w:ascii="Times New Roman" w:hAnsi="Times New Roman"/>
          <w:color w:val="000000"/>
        </w:rPr>
        <w:t xml:space="preserve">. </w:t>
      </w:r>
      <w:bookmarkEnd w:id="90"/>
      <w:r w:rsidR="00B739CC" w:rsidRPr="00B739CC">
        <w:rPr>
          <w:rFonts w:ascii="Times New Roman" w:hAnsi="Times New Roman"/>
          <w:b/>
          <w:color w:val="000000"/>
        </w:rPr>
        <w:t>Аварийные ситуации</w:t>
      </w:r>
      <w:bookmarkEnd w:id="91"/>
    </w:p>
    <w:p w14:paraId="687449C6" w14:textId="361A9255" w:rsidR="00CC33F3" w:rsidRPr="000F7BE6" w:rsidRDefault="00ED2943" w:rsidP="0098248A">
      <w:pPr>
        <w:pStyle w:val="2"/>
        <w:spacing w:before="120" w:after="120"/>
        <w:ind w:firstLine="567"/>
        <w:rPr>
          <w:rFonts w:ascii="Times New Roman" w:hAnsi="Times New Roman"/>
          <w:b/>
          <w:color w:val="000000"/>
          <w:sz w:val="28"/>
          <w:szCs w:val="28"/>
          <w:highlight w:val="yellow"/>
        </w:rPr>
      </w:pPr>
      <w:bookmarkStart w:id="92" w:name="_Toc9417509"/>
      <w:bookmarkStart w:id="93" w:name="_Toc530146970"/>
      <w:r w:rsidRPr="000F7BE6">
        <w:rPr>
          <w:noProof/>
          <w:highlight w:val="yellow"/>
          <w:lang w:eastAsia="ru-RU"/>
        </w:rPr>
        <w:drawing>
          <wp:anchor distT="0" distB="0" distL="114300" distR="114300" simplePos="0" relativeHeight="251707392" behindDoc="1" locked="0" layoutInCell="1" allowOverlap="1" wp14:anchorId="7DC6D73B" wp14:editId="4A0DA551">
            <wp:simplePos x="0" y="0"/>
            <wp:positionH relativeFrom="margin">
              <wp:align>left</wp:align>
            </wp:positionH>
            <wp:positionV relativeFrom="paragraph">
              <wp:posOffset>295275</wp:posOffset>
            </wp:positionV>
            <wp:extent cx="5686425" cy="3086100"/>
            <wp:effectExtent l="0" t="0" r="9525" b="0"/>
            <wp:wrapTight wrapText="bothSides">
              <wp:wrapPolygon edited="0">
                <wp:start x="0" y="0"/>
                <wp:lineTo x="0" y="21467"/>
                <wp:lineTo x="21564" y="21467"/>
                <wp:lineTo x="21564" y="0"/>
                <wp:lineTo x="0"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8642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01">
        <w:rPr>
          <w:rFonts w:ascii="Times New Roman" w:hAnsi="Times New Roman"/>
          <w:b/>
          <w:color w:val="000000"/>
          <w:sz w:val="28"/>
          <w:szCs w:val="28"/>
        </w:rPr>
        <w:t>7</w:t>
      </w:r>
      <w:r w:rsidR="00CC33F3" w:rsidRPr="00A95C8E">
        <w:rPr>
          <w:rFonts w:ascii="Times New Roman" w:hAnsi="Times New Roman"/>
          <w:b/>
          <w:color w:val="000000"/>
          <w:sz w:val="28"/>
          <w:szCs w:val="28"/>
        </w:rPr>
        <w:t>.</w:t>
      </w:r>
      <w:r w:rsidR="00CC33F3" w:rsidRPr="0047491F">
        <w:rPr>
          <w:rFonts w:ascii="Times New Roman" w:hAnsi="Times New Roman"/>
          <w:b/>
          <w:color w:val="000000"/>
          <w:sz w:val="28"/>
          <w:szCs w:val="28"/>
        </w:rPr>
        <w:t>1. Нет сигнала от гарнитуры (ЭЭГ не отвечает)</w:t>
      </w:r>
      <w:bookmarkEnd w:id="92"/>
      <w:r w:rsidR="00CC33F3" w:rsidRPr="0047491F">
        <w:rPr>
          <w:rFonts w:ascii="Times New Roman" w:hAnsi="Times New Roman"/>
          <w:b/>
          <w:color w:val="000000"/>
          <w:sz w:val="28"/>
          <w:szCs w:val="28"/>
        </w:rPr>
        <w:t xml:space="preserve"> </w:t>
      </w:r>
      <w:bookmarkEnd w:id="93"/>
    </w:p>
    <w:p w14:paraId="503F15A2" w14:textId="79B53151" w:rsidR="00CC33F3" w:rsidRPr="0047491F" w:rsidRDefault="00CC33F3" w:rsidP="0098248A">
      <w:pPr>
        <w:spacing w:before="120" w:after="120"/>
        <w:jc w:val="center"/>
        <w:rPr>
          <w:rFonts w:ascii="Times New Roman" w:hAnsi="Times New Roman"/>
          <w:i/>
          <w:sz w:val="24"/>
          <w:szCs w:val="24"/>
        </w:rPr>
      </w:pPr>
      <w:r w:rsidRPr="0047491F">
        <w:rPr>
          <w:rFonts w:ascii="Times New Roman" w:hAnsi="Times New Roman"/>
          <w:i/>
          <w:sz w:val="24"/>
          <w:szCs w:val="24"/>
        </w:rPr>
        <w:t>Рисунок</w:t>
      </w:r>
      <w:r w:rsidR="00E92813">
        <w:rPr>
          <w:rFonts w:ascii="Times New Roman" w:hAnsi="Times New Roman"/>
          <w:i/>
          <w:sz w:val="24"/>
          <w:szCs w:val="24"/>
        </w:rPr>
        <w:t xml:space="preserve"> 54</w:t>
      </w:r>
      <w:r w:rsidRPr="0047491F">
        <w:rPr>
          <w:rFonts w:ascii="Times New Roman" w:hAnsi="Times New Roman"/>
          <w:i/>
          <w:sz w:val="24"/>
          <w:szCs w:val="24"/>
        </w:rPr>
        <w:t>. Сообщение «ЭЭГ не отвечает»</w:t>
      </w:r>
    </w:p>
    <w:p w14:paraId="1F2DC67D" w14:textId="68BB8320" w:rsidR="00CC33F3" w:rsidRPr="0047491F" w:rsidRDefault="00CC33F3" w:rsidP="0098248A">
      <w:pPr>
        <w:spacing w:before="120" w:after="120"/>
        <w:ind w:firstLine="567"/>
        <w:jc w:val="both"/>
        <w:rPr>
          <w:rFonts w:ascii="Times New Roman" w:hAnsi="Times New Roman"/>
          <w:sz w:val="24"/>
          <w:szCs w:val="24"/>
        </w:rPr>
      </w:pPr>
      <w:r w:rsidRPr="0047491F">
        <w:rPr>
          <w:rFonts w:ascii="Times New Roman" w:hAnsi="Times New Roman"/>
          <w:sz w:val="24"/>
          <w:szCs w:val="24"/>
        </w:rPr>
        <w:t>Если при работе с программ</w:t>
      </w:r>
      <w:r>
        <w:rPr>
          <w:rFonts w:ascii="Times New Roman" w:hAnsi="Times New Roman"/>
          <w:sz w:val="24"/>
          <w:szCs w:val="24"/>
        </w:rPr>
        <w:t>о</w:t>
      </w:r>
      <w:r w:rsidR="00E92813">
        <w:rPr>
          <w:rFonts w:ascii="Times New Roman" w:hAnsi="Times New Roman"/>
          <w:sz w:val="24"/>
          <w:szCs w:val="24"/>
        </w:rPr>
        <w:t>й Вы увидели сообщение с рисунка 54</w:t>
      </w:r>
      <w:r w:rsidR="00ED2943">
        <w:rPr>
          <w:rFonts w:ascii="Times New Roman" w:hAnsi="Times New Roman"/>
          <w:sz w:val="24"/>
          <w:szCs w:val="24"/>
        </w:rPr>
        <w:t>, то</w:t>
      </w:r>
      <w:r w:rsidRPr="0047491F">
        <w:rPr>
          <w:rFonts w:ascii="Times New Roman" w:hAnsi="Times New Roman"/>
          <w:sz w:val="24"/>
          <w:szCs w:val="24"/>
        </w:rPr>
        <w:t xml:space="preserve"> </w:t>
      </w:r>
      <w:r w:rsidR="00ED2943">
        <w:rPr>
          <w:rFonts w:ascii="Times New Roman" w:hAnsi="Times New Roman"/>
          <w:sz w:val="24"/>
          <w:szCs w:val="24"/>
        </w:rPr>
        <w:t>программа перестала получать сигналы от усилителя.</w:t>
      </w:r>
      <w:r>
        <w:rPr>
          <w:rFonts w:ascii="Times New Roman" w:hAnsi="Times New Roman"/>
          <w:sz w:val="24"/>
          <w:szCs w:val="24"/>
        </w:rPr>
        <w:t xml:space="preserve"> </w:t>
      </w:r>
      <w:r w:rsidRPr="0047491F">
        <w:rPr>
          <w:rFonts w:ascii="Times New Roman" w:hAnsi="Times New Roman"/>
          <w:sz w:val="24"/>
          <w:szCs w:val="24"/>
        </w:rPr>
        <w:t>Для решения данной проблемы необходимо проверить подключение гарнитуры по wi-fi, а после подключение к самой программе «</w:t>
      </w:r>
      <w:r>
        <w:rPr>
          <w:rFonts w:ascii="Times New Roman" w:hAnsi="Times New Roman"/>
          <w:sz w:val="24"/>
          <w:szCs w:val="24"/>
        </w:rPr>
        <w:t>НейроЧат</w:t>
      </w:r>
      <w:r w:rsidRPr="0047491F">
        <w:rPr>
          <w:rFonts w:ascii="Times New Roman" w:hAnsi="Times New Roman"/>
          <w:sz w:val="24"/>
          <w:szCs w:val="24"/>
        </w:rPr>
        <w:t xml:space="preserve">». </w:t>
      </w:r>
      <w:r w:rsidR="00ED2943">
        <w:rPr>
          <w:rFonts w:ascii="Times New Roman" w:hAnsi="Times New Roman"/>
          <w:sz w:val="24"/>
          <w:szCs w:val="24"/>
        </w:rPr>
        <w:t>Рассмотрим эти варианты далее.</w:t>
      </w:r>
    </w:p>
    <w:p w14:paraId="3A246CB2" w14:textId="0603DD61" w:rsidR="00CC33F3" w:rsidRDefault="00DB2AFB" w:rsidP="0098248A">
      <w:pPr>
        <w:spacing w:before="120" w:after="120"/>
        <w:ind w:firstLine="567"/>
        <w:jc w:val="both"/>
        <w:rPr>
          <w:rFonts w:ascii="Times New Roman" w:hAnsi="Times New Roman"/>
          <w:sz w:val="24"/>
          <w:szCs w:val="24"/>
        </w:rPr>
      </w:pPr>
      <w:r>
        <w:rPr>
          <w:noProof/>
        </w:rPr>
        <w:lastRenderedPageBreak/>
        <w:pict w14:anchorId="3F13EF94">
          <v:shape id="_x0000_s1074" type="#_x0000_t75" style="position:absolute;left:0;text-align:left;margin-left:49.95pt;margin-top:47.95pt;width:367.6pt;height:309.8pt;z-index:251728896;mso-position-horizontal-relative:text;mso-position-vertical-relative:text;mso-width-relative:page;mso-height-relative:page">
            <v:imagedata r:id="rId84" o:title="Снимок экрана (279)"/>
            <w10:wrap type="topAndBottom"/>
          </v:shape>
        </w:pict>
      </w:r>
      <w:r w:rsidR="00CC33F3" w:rsidRPr="0047491F">
        <w:rPr>
          <w:rFonts w:ascii="Times New Roman" w:hAnsi="Times New Roman"/>
          <w:sz w:val="24"/>
          <w:szCs w:val="24"/>
        </w:rPr>
        <w:t xml:space="preserve">Если произошёл кратковременный обрыв сигнала, то через 15-30 секунд гарнитура сама подключится к компьютеру, и Вы сможете продолжить работу без каких-либо действий. В случае же, если этого не произошло, проверьте wi-fi соединение: </w:t>
      </w:r>
    </w:p>
    <w:p w14:paraId="5CCA64EF" w14:textId="56E6ECAF" w:rsidR="00434462" w:rsidRPr="0047491F" w:rsidRDefault="00461271" w:rsidP="0098248A">
      <w:pPr>
        <w:spacing w:before="120" w:after="120"/>
        <w:ind w:firstLine="567"/>
        <w:jc w:val="center"/>
        <w:rPr>
          <w:rFonts w:ascii="Times New Roman" w:hAnsi="Times New Roman"/>
          <w:sz w:val="24"/>
          <w:szCs w:val="24"/>
        </w:rPr>
      </w:pPr>
      <w:r>
        <w:rPr>
          <w:rFonts w:ascii="Times New Roman" w:hAnsi="Times New Roman"/>
          <w:i/>
          <w:sz w:val="24"/>
          <w:szCs w:val="24"/>
        </w:rPr>
        <w:t>Рисунок 55</w:t>
      </w:r>
      <w:r w:rsidR="00434462" w:rsidRPr="00CC3813">
        <w:rPr>
          <w:rFonts w:ascii="Times New Roman" w:hAnsi="Times New Roman"/>
          <w:i/>
          <w:sz w:val="24"/>
          <w:szCs w:val="24"/>
        </w:rPr>
        <w:t xml:space="preserve">. Проверка подключения по </w:t>
      </w:r>
      <w:r w:rsidR="00434462" w:rsidRPr="00CC3813">
        <w:rPr>
          <w:rFonts w:ascii="Times New Roman" w:hAnsi="Times New Roman"/>
          <w:i/>
          <w:sz w:val="24"/>
          <w:szCs w:val="24"/>
          <w:lang w:val="en-US"/>
        </w:rPr>
        <w:t>wi</w:t>
      </w:r>
      <w:r w:rsidR="00434462" w:rsidRPr="00CC3813">
        <w:rPr>
          <w:rFonts w:ascii="Times New Roman" w:hAnsi="Times New Roman"/>
          <w:i/>
          <w:sz w:val="24"/>
          <w:szCs w:val="24"/>
        </w:rPr>
        <w:t>-</w:t>
      </w:r>
      <w:r w:rsidR="00434462" w:rsidRPr="00CC3813">
        <w:rPr>
          <w:rFonts w:ascii="Times New Roman" w:hAnsi="Times New Roman"/>
          <w:i/>
          <w:sz w:val="24"/>
          <w:szCs w:val="24"/>
          <w:lang w:val="en-US"/>
        </w:rPr>
        <w:t>fi</w:t>
      </w:r>
    </w:p>
    <w:p w14:paraId="25E7F456" w14:textId="260304B4" w:rsidR="00ED2943" w:rsidRPr="00434462" w:rsidRDefault="00461271" w:rsidP="0098248A">
      <w:pPr>
        <w:spacing w:before="120" w:after="120"/>
        <w:jc w:val="center"/>
        <w:rPr>
          <w:rFonts w:ascii="Times New Roman" w:hAnsi="Times New Roman"/>
          <w:i/>
          <w:sz w:val="24"/>
          <w:szCs w:val="24"/>
        </w:rPr>
      </w:pPr>
      <w:r>
        <w:rPr>
          <w:rFonts w:ascii="Times New Roman" w:hAnsi="Times New Roman"/>
          <w:i/>
          <w:sz w:val="24"/>
          <w:szCs w:val="24"/>
        </w:rPr>
        <w:t>Рисунок 56</w:t>
      </w:r>
      <w:r w:rsidR="00434462" w:rsidRPr="0047491F">
        <w:rPr>
          <w:rFonts w:ascii="Times New Roman" w:hAnsi="Times New Roman"/>
          <w:i/>
          <w:sz w:val="24"/>
          <w:szCs w:val="24"/>
        </w:rPr>
        <w:t>. Проверка подключения гарнитуры в программе</w:t>
      </w:r>
      <w:r w:rsidR="00434462" w:rsidRPr="0047491F">
        <w:rPr>
          <w:rFonts w:ascii="Times New Roman" w:hAnsi="Times New Roman"/>
          <w:noProof/>
          <w:sz w:val="24"/>
          <w:szCs w:val="24"/>
          <w:lang w:eastAsia="ru-RU"/>
        </w:rPr>
        <w:t xml:space="preserve"> </w:t>
      </w:r>
      <w:r w:rsidR="00ED2943" w:rsidRPr="0047491F">
        <w:rPr>
          <w:rFonts w:ascii="Times New Roman" w:hAnsi="Times New Roman"/>
          <w:noProof/>
          <w:sz w:val="24"/>
          <w:szCs w:val="24"/>
          <w:lang w:eastAsia="ru-RU"/>
        </w:rPr>
        <w:drawing>
          <wp:anchor distT="0" distB="0" distL="114300" distR="114300" simplePos="0" relativeHeight="251710464" behindDoc="1" locked="0" layoutInCell="1" allowOverlap="1" wp14:anchorId="28DD91AF" wp14:editId="0EC1265A">
            <wp:simplePos x="0" y="0"/>
            <wp:positionH relativeFrom="margin">
              <wp:align>right</wp:align>
            </wp:positionH>
            <wp:positionV relativeFrom="paragraph">
              <wp:posOffset>0</wp:posOffset>
            </wp:positionV>
            <wp:extent cx="5940425" cy="3341370"/>
            <wp:effectExtent l="0" t="0" r="3175" b="0"/>
            <wp:wrapTight wrapText="bothSides">
              <wp:wrapPolygon edited="0">
                <wp:start x="0" y="0"/>
                <wp:lineTo x="0" y="21428"/>
                <wp:lineTo x="21542" y="21428"/>
                <wp:lineTo x="21542" y="0"/>
                <wp:lineTo x="0" y="0"/>
              </wp:wrapPolygon>
            </wp:wrapTight>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2AC49" w14:textId="12468FB4" w:rsidR="00CC33F3" w:rsidRPr="004B5022" w:rsidRDefault="00CC33F3" w:rsidP="0098248A">
      <w:pPr>
        <w:spacing w:before="120" w:after="120"/>
        <w:ind w:firstLine="567"/>
        <w:jc w:val="both"/>
        <w:rPr>
          <w:rFonts w:ascii="Times New Roman" w:hAnsi="Times New Roman"/>
          <w:b/>
          <w:sz w:val="24"/>
          <w:szCs w:val="24"/>
        </w:rPr>
      </w:pPr>
      <w:r w:rsidRPr="00C318C5">
        <w:rPr>
          <w:rFonts w:ascii="Times New Roman" w:hAnsi="Times New Roman"/>
          <w:sz w:val="24"/>
          <w:szCs w:val="24"/>
        </w:rPr>
        <w:t xml:space="preserve">Если Ваша гарнитура не подключается к программе и\или не подключается по wi-fi, </w:t>
      </w:r>
      <w:r w:rsidRPr="00C318C5">
        <w:rPr>
          <w:rFonts w:ascii="Times New Roman" w:hAnsi="Times New Roman"/>
          <w:b/>
          <w:sz w:val="24"/>
          <w:szCs w:val="24"/>
        </w:rPr>
        <w:t xml:space="preserve">проверьте заряд аккумуляторной </w:t>
      </w:r>
      <w:r w:rsidR="004B5022">
        <w:rPr>
          <w:rFonts w:ascii="Times New Roman" w:hAnsi="Times New Roman"/>
          <w:b/>
          <w:sz w:val="24"/>
          <w:szCs w:val="24"/>
        </w:rPr>
        <w:t xml:space="preserve">батареи, а также драйвера Вашего </w:t>
      </w:r>
      <w:r w:rsidR="004B5022">
        <w:rPr>
          <w:rFonts w:ascii="Times New Roman" w:hAnsi="Times New Roman"/>
          <w:b/>
          <w:sz w:val="24"/>
          <w:szCs w:val="24"/>
          <w:lang w:val="en-US"/>
        </w:rPr>
        <w:t>wi</w:t>
      </w:r>
      <w:r w:rsidR="004B5022" w:rsidRPr="004B5022">
        <w:rPr>
          <w:rFonts w:ascii="Times New Roman" w:hAnsi="Times New Roman"/>
          <w:b/>
          <w:sz w:val="24"/>
          <w:szCs w:val="24"/>
        </w:rPr>
        <w:t>-</w:t>
      </w:r>
      <w:r w:rsidR="004B5022">
        <w:rPr>
          <w:rFonts w:ascii="Times New Roman" w:hAnsi="Times New Roman"/>
          <w:b/>
          <w:sz w:val="24"/>
          <w:szCs w:val="24"/>
          <w:lang w:val="en-US"/>
        </w:rPr>
        <w:t>fi</w:t>
      </w:r>
      <w:r w:rsidR="004B5022" w:rsidRPr="004B5022">
        <w:rPr>
          <w:rFonts w:ascii="Times New Roman" w:hAnsi="Times New Roman"/>
          <w:b/>
          <w:sz w:val="24"/>
          <w:szCs w:val="24"/>
        </w:rPr>
        <w:t xml:space="preserve"> </w:t>
      </w:r>
      <w:r w:rsidR="004B5022">
        <w:rPr>
          <w:rFonts w:ascii="Times New Roman" w:hAnsi="Times New Roman"/>
          <w:b/>
          <w:sz w:val="24"/>
          <w:szCs w:val="24"/>
        </w:rPr>
        <w:t xml:space="preserve">адаптера. </w:t>
      </w:r>
    </w:p>
    <w:p w14:paraId="6B2854E4" w14:textId="5724D987" w:rsidR="00CC33F3" w:rsidRPr="000F12DC" w:rsidRDefault="00F81601" w:rsidP="0098248A">
      <w:pPr>
        <w:pStyle w:val="2"/>
        <w:spacing w:before="120" w:after="120"/>
        <w:ind w:firstLine="567"/>
        <w:rPr>
          <w:rFonts w:ascii="Times New Roman" w:hAnsi="Times New Roman"/>
          <w:b/>
          <w:color w:val="000000"/>
          <w:sz w:val="28"/>
          <w:szCs w:val="28"/>
        </w:rPr>
      </w:pPr>
      <w:bookmarkStart w:id="94" w:name="_Toc530146971"/>
      <w:bookmarkStart w:id="95" w:name="_Toc9417510"/>
      <w:r>
        <w:rPr>
          <w:rFonts w:ascii="Times New Roman" w:hAnsi="Times New Roman"/>
          <w:b/>
          <w:color w:val="000000"/>
          <w:sz w:val="28"/>
          <w:szCs w:val="28"/>
        </w:rPr>
        <w:lastRenderedPageBreak/>
        <w:t>7</w:t>
      </w:r>
      <w:r w:rsidR="00CC33F3" w:rsidRPr="00A95C8E">
        <w:rPr>
          <w:rFonts w:ascii="Times New Roman" w:hAnsi="Times New Roman"/>
          <w:b/>
          <w:color w:val="000000"/>
          <w:sz w:val="28"/>
          <w:szCs w:val="28"/>
        </w:rPr>
        <w:t>.2. Плохие результаты калибровки</w:t>
      </w:r>
      <w:bookmarkEnd w:id="94"/>
      <w:bookmarkEnd w:id="95"/>
    </w:p>
    <w:p w14:paraId="054DB002" w14:textId="76C860DE" w:rsidR="00CC33F3" w:rsidRPr="00312C12" w:rsidRDefault="00CC33F3" w:rsidP="0098248A">
      <w:pPr>
        <w:spacing w:before="120" w:after="120"/>
        <w:ind w:firstLine="567"/>
        <w:rPr>
          <w:rFonts w:ascii="Times New Roman" w:hAnsi="Times New Roman"/>
          <w:sz w:val="24"/>
          <w:szCs w:val="24"/>
        </w:rPr>
      </w:pPr>
      <w:r w:rsidRPr="00312C12">
        <w:rPr>
          <w:rFonts w:ascii="Times New Roman" w:hAnsi="Times New Roman"/>
          <w:sz w:val="24"/>
          <w:szCs w:val="24"/>
        </w:rPr>
        <w:t>Проверить правильно</w:t>
      </w:r>
      <w:r w:rsidR="00434462" w:rsidRPr="00312C12">
        <w:rPr>
          <w:rFonts w:ascii="Times New Roman" w:hAnsi="Times New Roman"/>
          <w:sz w:val="24"/>
          <w:szCs w:val="24"/>
        </w:rPr>
        <w:t xml:space="preserve">сть установки шлема (См. </w:t>
      </w:r>
      <w:r w:rsidR="00434462" w:rsidRPr="00312C12">
        <w:rPr>
          <w:rFonts w:ascii="Times New Roman" w:hAnsi="Times New Roman"/>
          <w:b/>
          <w:i/>
          <w:sz w:val="24"/>
          <w:szCs w:val="24"/>
        </w:rPr>
        <w:t>пункт 2.3.</w:t>
      </w:r>
      <w:r w:rsidRPr="00312C12">
        <w:rPr>
          <w:rFonts w:ascii="Times New Roman" w:hAnsi="Times New Roman"/>
          <w:sz w:val="24"/>
          <w:szCs w:val="24"/>
        </w:rPr>
        <w:t>).</w:t>
      </w:r>
    </w:p>
    <w:p w14:paraId="1065F5E6" w14:textId="62D077D1" w:rsidR="00CC33F3" w:rsidRPr="0071600D" w:rsidRDefault="00DB2AFB" w:rsidP="0098248A">
      <w:pPr>
        <w:pStyle w:val="2"/>
        <w:spacing w:before="120" w:after="120"/>
        <w:ind w:firstLine="567"/>
        <w:rPr>
          <w:rFonts w:ascii="Times New Roman" w:hAnsi="Times New Roman"/>
          <w:b/>
          <w:color w:val="000000"/>
          <w:sz w:val="28"/>
          <w:szCs w:val="28"/>
        </w:rPr>
      </w:pPr>
      <w:bookmarkStart w:id="96" w:name="_Toc530146972"/>
      <w:bookmarkStart w:id="97" w:name="_Toc9417511"/>
      <w:r>
        <w:rPr>
          <w:noProof/>
        </w:rPr>
        <w:pict w14:anchorId="10AE466A">
          <v:shape id="_x0000_s1094" type="#_x0000_t75" style="position:absolute;left:0;text-align:left;margin-left:-.3pt;margin-top:18.95pt;width:468pt;height:248.3pt;z-index:-251557888;mso-position-horizontal:absolute;mso-position-horizontal-relative:text;mso-position-vertical:absolute;mso-position-vertical-relative:text;mso-width-relative:page;mso-height-relative:page" wrapcoords="-35 0 -35 21539 21600 21539 21600 0 -35 0">
            <v:imagedata r:id="rId86" o:title="Снимок экрана (340)"/>
            <w10:wrap type="topAndBottom"/>
          </v:shape>
        </w:pict>
      </w:r>
      <w:r w:rsidR="00F81601">
        <w:rPr>
          <w:rFonts w:ascii="Times New Roman" w:hAnsi="Times New Roman"/>
          <w:b/>
          <w:color w:val="000000"/>
          <w:sz w:val="28"/>
          <w:szCs w:val="28"/>
        </w:rPr>
        <w:t>7</w:t>
      </w:r>
      <w:r w:rsidR="00CC33F3" w:rsidRPr="0071600D">
        <w:rPr>
          <w:rFonts w:ascii="Times New Roman" w:hAnsi="Times New Roman"/>
          <w:b/>
          <w:color w:val="000000"/>
          <w:sz w:val="28"/>
          <w:szCs w:val="28"/>
        </w:rPr>
        <w:t xml:space="preserve">.3. </w:t>
      </w:r>
      <w:bookmarkEnd w:id="96"/>
      <w:r w:rsidR="00B325F1" w:rsidRPr="0071600D">
        <w:rPr>
          <w:rFonts w:ascii="Times New Roman" w:hAnsi="Times New Roman"/>
          <w:b/>
          <w:color w:val="000000"/>
          <w:sz w:val="28"/>
          <w:szCs w:val="28"/>
        </w:rPr>
        <w:t>Проблемы с сетью</w:t>
      </w:r>
      <w:bookmarkEnd w:id="97"/>
    </w:p>
    <w:p w14:paraId="4646566C" w14:textId="3DEB3B58" w:rsidR="00326B5D" w:rsidRPr="0071600D" w:rsidRDefault="00461271" w:rsidP="0098248A">
      <w:pPr>
        <w:spacing w:before="120" w:after="120"/>
        <w:ind w:firstLine="567"/>
        <w:jc w:val="center"/>
        <w:rPr>
          <w:rFonts w:ascii="Times New Roman" w:hAnsi="Times New Roman"/>
          <w:i/>
          <w:sz w:val="24"/>
          <w:szCs w:val="24"/>
        </w:rPr>
      </w:pPr>
      <w:r>
        <w:rPr>
          <w:rFonts w:ascii="Times New Roman" w:hAnsi="Times New Roman"/>
          <w:i/>
          <w:sz w:val="24"/>
          <w:szCs w:val="24"/>
        </w:rPr>
        <w:t>Рисунок 57</w:t>
      </w:r>
      <w:r w:rsidR="00326B5D" w:rsidRPr="0071600D">
        <w:rPr>
          <w:rFonts w:ascii="Times New Roman" w:hAnsi="Times New Roman"/>
          <w:i/>
          <w:sz w:val="24"/>
          <w:szCs w:val="24"/>
        </w:rPr>
        <w:t>. «Отсутствует связь с сервером»</w:t>
      </w:r>
    </w:p>
    <w:p w14:paraId="1A56863E" w14:textId="6A29CF3A" w:rsidR="00B325F1" w:rsidRPr="0071600D" w:rsidRDefault="00DB2AFB" w:rsidP="0098248A">
      <w:pPr>
        <w:spacing w:before="120" w:after="120"/>
        <w:ind w:firstLine="708"/>
        <w:jc w:val="both"/>
        <w:rPr>
          <w:rFonts w:ascii="Times New Roman" w:hAnsi="Times New Roman"/>
          <w:sz w:val="24"/>
          <w:szCs w:val="24"/>
        </w:rPr>
      </w:pPr>
      <w:r>
        <w:rPr>
          <w:i/>
          <w:noProof/>
        </w:rPr>
        <w:pict w14:anchorId="58B0A5A5">
          <v:shape id="_x0000_s1095" type="#_x0000_t75" style="position:absolute;left:0;text-align:left;margin-left:-.3pt;margin-top:62.3pt;width:466.5pt;height:246.75pt;z-index:251760640;mso-position-horizontal-relative:text;mso-position-vertical-relative:text;mso-width-relative:page;mso-height-relative:page">
            <v:imagedata r:id="rId87" o:title="Снимок экрана (341)"/>
            <w10:wrap type="topAndBottom"/>
          </v:shape>
        </w:pict>
      </w:r>
      <w:r w:rsidR="00B325F1" w:rsidRPr="0071600D">
        <w:rPr>
          <w:rFonts w:ascii="Times New Roman" w:hAnsi="Times New Roman"/>
          <w:sz w:val="24"/>
          <w:szCs w:val="24"/>
        </w:rPr>
        <w:t xml:space="preserve">Проверьте интернет соединение. Попробуйте открыть сайт </w:t>
      </w:r>
      <w:r w:rsidR="00B325F1" w:rsidRPr="0071600D">
        <w:rPr>
          <w:rFonts w:ascii="Times New Roman" w:hAnsi="Times New Roman"/>
          <w:sz w:val="24"/>
          <w:szCs w:val="24"/>
          <w:lang w:val="en-US"/>
        </w:rPr>
        <w:t>srv</w:t>
      </w:r>
      <w:r w:rsidR="00B325F1" w:rsidRPr="0071600D">
        <w:rPr>
          <w:rFonts w:ascii="Times New Roman" w:hAnsi="Times New Roman"/>
          <w:sz w:val="24"/>
          <w:szCs w:val="24"/>
        </w:rPr>
        <w:t>.</w:t>
      </w:r>
      <w:r w:rsidR="00B325F1" w:rsidRPr="0071600D">
        <w:rPr>
          <w:rFonts w:ascii="Times New Roman" w:hAnsi="Times New Roman"/>
          <w:sz w:val="24"/>
          <w:szCs w:val="24"/>
          <w:lang w:val="en-US"/>
        </w:rPr>
        <w:t>neurochat</w:t>
      </w:r>
      <w:r w:rsidR="00B325F1" w:rsidRPr="0071600D">
        <w:rPr>
          <w:rFonts w:ascii="Times New Roman" w:hAnsi="Times New Roman"/>
          <w:sz w:val="24"/>
          <w:szCs w:val="24"/>
        </w:rPr>
        <w:t>.</w:t>
      </w:r>
      <w:r w:rsidR="00B325F1" w:rsidRPr="0071600D">
        <w:rPr>
          <w:rFonts w:ascii="Times New Roman" w:hAnsi="Times New Roman"/>
          <w:sz w:val="24"/>
          <w:szCs w:val="24"/>
          <w:lang w:val="en-US"/>
        </w:rPr>
        <w:t>ru</w:t>
      </w:r>
      <w:r w:rsidR="00B325F1" w:rsidRPr="0071600D">
        <w:rPr>
          <w:rFonts w:ascii="Times New Roman" w:hAnsi="Times New Roman"/>
          <w:sz w:val="24"/>
          <w:szCs w:val="24"/>
        </w:rPr>
        <w:t xml:space="preserve">. Если страница не открывается, обратитесь к поставщику услуг или к своему системному администратору (также ошибка может возникать при работе с прокси сервером, который может блокировать подключение Нейрочата). </w:t>
      </w:r>
    </w:p>
    <w:p w14:paraId="56AD1CF2" w14:textId="5F574087" w:rsidR="00326B5D" w:rsidRPr="0071600D" w:rsidRDefault="002E2740" w:rsidP="0098248A">
      <w:pPr>
        <w:spacing w:before="120" w:after="120"/>
        <w:ind w:firstLine="567"/>
        <w:jc w:val="center"/>
        <w:rPr>
          <w:rFonts w:ascii="Times New Roman" w:hAnsi="Times New Roman"/>
          <w:i/>
          <w:sz w:val="24"/>
          <w:szCs w:val="24"/>
        </w:rPr>
      </w:pPr>
      <w:r w:rsidRPr="0071600D">
        <w:rPr>
          <w:rFonts w:ascii="Times New Roman" w:hAnsi="Times New Roman"/>
          <w:i/>
          <w:sz w:val="24"/>
          <w:szCs w:val="24"/>
        </w:rPr>
        <w:t>Р</w:t>
      </w:r>
      <w:r w:rsidR="00461271">
        <w:rPr>
          <w:rFonts w:ascii="Times New Roman" w:hAnsi="Times New Roman"/>
          <w:i/>
          <w:sz w:val="24"/>
          <w:szCs w:val="24"/>
        </w:rPr>
        <w:t>исунок 58</w:t>
      </w:r>
      <w:r w:rsidR="00326B5D" w:rsidRPr="0071600D">
        <w:rPr>
          <w:rFonts w:ascii="Times New Roman" w:hAnsi="Times New Roman"/>
          <w:i/>
          <w:sz w:val="24"/>
          <w:szCs w:val="24"/>
        </w:rPr>
        <w:t xml:space="preserve"> «Жду результатов калибровки»</w:t>
      </w:r>
    </w:p>
    <w:p w14:paraId="5CE9C913" w14:textId="3999CF18" w:rsidR="009D042B" w:rsidRPr="0071600D" w:rsidRDefault="00326B5D" w:rsidP="0098248A">
      <w:pPr>
        <w:spacing w:before="120" w:after="120"/>
        <w:ind w:firstLine="567"/>
        <w:rPr>
          <w:rFonts w:ascii="Times New Roman" w:hAnsi="Times New Roman"/>
          <w:sz w:val="24"/>
          <w:szCs w:val="24"/>
        </w:rPr>
      </w:pPr>
      <w:r w:rsidRPr="0071600D">
        <w:rPr>
          <w:rFonts w:ascii="Times New Roman" w:hAnsi="Times New Roman"/>
          <w:sz w:val="24"/>
          <w:szCs w:val="24"/>
        </w:rPr>
        <w:t xml:space="preserve">При возникновении данной ошибки проверьте своё сетевое подключение и скорость обмена данными. </w:t>
      </w:r>
      <w:r w:rsidR="002E2740" w:rsidRPr="0071600D">
        <w:rPr>
          <w:rFonts w:ascii="Times New Roman" w:hAnsi="Times New Roman"/>
          <w:sz w:val="24"/>
          <w:szCs w:val="24"/>
        </w:rPr>
        <w:t>Посмотреть задержку можно в программе во вкладке «классификатор</w:t>
      </w:r>
      <w:r w:rsidR="00461271">
        <w:rPr>
          <w:rFonts w:ascii="Times New Roman" w:hAnsi="Times New Roman"/>
          <w:sz w:val="24"/>
          <w:szCs w:val="24"/>
        </w:rPr>
        <w:t>», как показано на рисунке 59</w:t>
      </w:r>
      <w:r w:rsidRPr="0071600D">
        <w:rPr>
          <w:rFonts w:ascii="Times New Roman" w:hAnsi="Times New Roman"/>
          <w:sz w:val="24"/>
          <w:szCs w:val="24"/>
        </w:rPr>
        <w:t xml:space="preserve"> </w:t>
      </w:r>
    </w:p>
    <w:p w14:paraId="70EBCB93" w14:textId="77777777" w:rsidR="009D042B" w:rsidRPr="0071600D" w:rsidRDefault="009D042B" w:rsidP="0098248A">
      <w:pPr>
        <w:spacing w:before="120" w:after="120"/>
        <w:ind w:firstLine="567"/>
        <w:rPr>
          <w:rFonts w:ascii="Times New Roman" w:hAnsi="Times New Roman"/>
          <w:sz w:val="24"/>
          <w:szCs w:val="24"/>
        </w:rPr>
      </w:pPr>
    </w:p>
    <w:p w14:paraId="1E1CEFE2" w14:textId="77777777" w:rsidR="009D042B" w:rsidRPr="0071600D" w:rsidRDefault="009D042B" w:rsidP="0098248A">
      <w:pPr>
        <w:spacing w:before="120" w:after="120"/>
        <w:ind w:firstLine="567"/>
        <w:rPr>
          <w:rFonts w:ascii="Times New Roman" w:hAnsi="Times New Roman"/>
          <w:sz w:val="24"/>
          <w:szCs w:val="24"/>
        </w:rPr>
      </w:pPr>
    </w:p>
    <w:p w14:paraId="53141545" w14:textId="1E922F5E" w:rsidR="009D042B" w:rsidRPr="0071600D" w:rsidRDefault="00DB2AFB" w:rsidP="0098248A">
      <w:pPr>
        <w:spacing w:before="120" w:after="120"/>
        <w:ind w:firstLine="567"/>
        <w:rPr>
          <w:rFonts w:ascii="Times New Roman" w:hAnsi="Times New Roman"/>
          <w:i/>
          <w:sz w:val="24"/>
          <w:szCs w:val="24"/>
        </w:rPr>
      </w:pPr>
      <w:r>
        <w:rPr>
          <w:i/>
          <w:noProof/>
        </w:rPr>
        <w:pict w14:anchorId="0FE29B83">
          <v:shape id="_x0000_s1097" type="#_x0000_t75" style="position:absolute;left:0;text-align:left;margin-left:-21.3pt;margin-top:.05pt;width:467.25pt;height:205.5pt;z-index:251762688;mso-position-horizontal-relative:text;mso-position-vertical-relative:text;mso-width-relative:page;mso-height-relative:page">
            <v:imagedata r:id="rId88" o:title="Снимок экрана (342)"/>
            <w10:wrap type="topAndBottom"/>
          </v:shape>
        </w:pict>
      </w:r>
      <w:r w:rsidR="00461271">
        <w:rPr>
          <w:rFonts w:ascii="Times New Roman" w:hAnsi="Times New Roman"/>
          <w:i/>
          <w:sz w:val="24"/>
          <w:szCs w:val="24"/>
        </w:rPr>
        <w:t>Рисунок 59</w:t>
      </w:r>
      <w:r w:rsidR="009D042B" w:rsidRPr="0071600D">
        <w:rPr>
          <w:rFonts w:ascii="Times New Roman" w:hAnsi="Times New Roman"/>
          <w:i/>
          <w:sz w:val="24"/>
          <w:szCs w:val="24"/>
        </w:rPr>
        <w:t xml:space="preserve">. Проверка интернет соединения в программе «Нейрочат». </w:t>
      </w:r>
    </w:p>
    <w:p w14:paraId="1A497A89" w14:textId="469AC581" w:rsidR="00326B5D" w:rsidRPr="00A20BB9" w:rsidRDefault="009D042B" w:rsidP="0098248A">
      <w:pPr>
        <w:spacing w:before="120" w:after="120"/>
        <w:ind w:firstLine="567"/>
        <w:jc w:val="both"/>
        <w:rPr>
          <w:rFonts w:ascii="Times New Roman" w:hAnsi="Times New Roman"/>
          <w:sz w:val="24"/>
          <w:szCs w:val="24"/>
        </w:rPr>
      </w:pPr>
      <w:r w:rsidRPr="0071600D">
        <w:rPr>
          <w:rFonts w:ascii="Times New Roman" w:hAnsi="Times New Roman"/>
          <w:sz w:val="24"/>
          <w:szCs w:val="24"/>
        </w:rPr>
        <w:t>На ри</w:t>
      </w:r>
      <w:r w:rsidR="00461271">
        <w:rPr>
          <w:rFonts w:ascii="Times New Roman" w:hAnsi="Times New Roman"/>
          <w:sz w:val="24"/>
          <w:szCs w:val="24"/>
        </w:rPr>
        <w:t>сунке 59</w:t>
      </w:r>
      <w:r w:rsidR="00F009A4" w:rsidRPr="0071600D">
        <w:rPr>
          <w:rFonts w:ascii="Times New Roman" w:hAnsi="Times New Roman"/>
          <w:sz w:val="24"/>
          <w:szCs w:val="24"/>
        </w:rPr>
        <w:t xml:space="preserve"> видно, что слева у классификатора написан пинг с некоторыми значениями. Программа «Нейрочат» работает, если </w:t>
      </w:r>
      <w:r w:rsidR="009A3B7E">
        <w:rPr>
          <w:rFonts w:ascii="Times New Roman" w:hAnsi="Times New Roman"/>
          <w:sz w:val="24"/>
          <w:szCs w:val="24"/>
        </w:rPr>
        <w:t>эти значения меньше или равны 15</w:t>
      </w:r>
      <w:r w:rsidR="00F009A4" w:rsidRPr="0071600D">
        <w:rPr>
          <w:rFonts w:ascii="Times New Roman" w:hAnsi="Times New Roman"/>
          <w:sz w:val="24"/>
          <w:szCs w:val="24"/>
        </w:rPr>
        <w:t>0. При больших значениях в графе «пинг» будет написано «</w:t>
      </w:r>
      <w:r w:rsidR="00F009A4" w:rsidRPr="0071600D">
        <w:rPr>
          <w:rFonts w:ascii="Times New Roman" w:hAnsi="Times New Roman"/>
          <w:sz w:val="24"/>
          <w:szCs w:val="24"/>
          <w:lang w:val="en-US"/>
        </w:rPr>
        <w:t>no</w:t>
      </w:r>
      <w:r w:rsidR="00F009A4" w:rsidRPr="0071600D">
        <w:rPr>
          <w:rFonts w:ascii="Times New Roman" w:hAnsi="Times New Roman"/>
          <w:sz w:val="24"/>
          <w:szCs w:val="24"/>
        </w:rPr>
        <w:t xml:space="preserve"> </w:t>
      </w:r>
      <w:r w:rsidR="00F009A4" w:rsidRPr="0071600D">
        <w:rPr>
          <w:rFonts w:ascii="Times New Roman" w:hAnsi="Times New Roman"/>
          <w:sz w:val="24"/>
          <w:szCs w:val="24"/>
          <w:lang w:val="en-US"/>
        </w:rPr>
        <w:t>info</w:t>
      </w:r>
      <w:r w:rsidR="00F009A4" w:rsidRPr="0071600D">
        <w:rPr>
          <w:rFonts w:ascii="Times New Roman" w:hAnsi="Times New Roman"/>
          <w:sz w:val="24"/>
          <w:szCs w:val="24"/>
        </w:rPr>
        <w:t>»</w:t>
      </w:r>
      <w:r w:rsidR="00B325F1" w:rsidRPr="0071600D">
        <w:rPr>
          <w:rFonts w:ascii="Times New Roman" w:hAnsi="Times New Roman"/>
          <w:sz w:val="24"/>
          <w:szCs w:val="24"/>
        </w:rPr>
        <w:t xml:space="preserve">, это видно на рисунке справа. </w:t>
      </w:r>
      <w:r w:rsidR="00A20BB9" w:rsidRPr="0071600D">
        <w:rPr>
          <w:rFonts w:ascii="Times New Roman" w:hAnsi="Times New Roman"/>
          <w:sz w:val="24"/>
          <w:szCs w:val="24"/>
        </w:rPr>
        <w:t>Если Вы используете прокси или впн, обратитесь к своему системному администратору</w:t>
      </w:r>
      <w:r w:rsidR="005845BE" w:rsidRPr="0071600D">
        <w:rPr>
          <w:rFonts w:ascii="Times New Roman" w:hAnsi="Times New Roman"/>
          <w:sz w:val="24"/>
          <w:szCs w:val="24"/>
        </w:rPr>
        <w:t xml:space="preserve">. В ином случае Вам необходимо найти </w:t>
      </w:r>
      <w:r w:rsidR="00152D1F" w:rsidRPr="0071600D">
        <w:rPr>
          <w:rFonts w:ascii="Times New Roman" w:hAnsi="Times New Roman"/>
          <w:sz w:val="24"/>
          <w:szCs w:val="24"/>
        </w:rPr>
        <w:t xml:space="preserve">другой вариант подключения к </w:t>
      </w:r>
      <w:r w:rsidR="005845BE" w:rsidRPr="0071600D">
        <w:rPr>
          <w:rFonts w:ascii="Times New Roman" w:hAnsi="Times New Roman"/>
          <w:sz w:val="24"/>
          <w:szCs w:val="24"/>
        </w:rPr>
        <w:t>интернет</w:t>
      </w:r>
      <w:r w:rsidR="00152D1F" w:rsidRPr="0071600D">
        <w:rPr>
          <w:rFonts w:ascii="Times New Roman" w:hAnsi="Times New Roman"/>
          <w:sz w:val="24"/>
          <w:szCs w:val="24"/>
        </w:rPr>
        <w:t>у, обеспечивающий</w:t>
      </w:r>
      <w:r w:rsidR="005845BE" w:rsidRPr="0071600D">
        <w:rPr>
          <w:rFonts w:ascii="Times New Roman" w:hAnsi="Times New Roman"/>
          <w:sz w:val="24"/>
          <w:szCs w:val="24"/>
        </w:rPr>
        <w:t xml:space="preserve"> соединение со скоростью не менее 10 Мбит/с.</w:t>
      </w:r>
      <w:r w:rsidR="005845BE">
        <w:rPr>
          <w:rFonts w:ascii="Times New Roman" w:hAnsi="Times New Roman"/>
          <w:sz w:val="24"/>
          <w:szCs w:val="24"/>
        </w:rPr>
        <w:t xml:space="preserve"> </w:t>
      </w:r>
    </w:p>
    <w:p w14:paraId="6FE7F964" w14:textId="3A96D3DF" w:rsidR="00CC33F3" w:rsidRPr="0047491F" w:rsidRDefault="00F81601" w:rsidP="0098248A">
      <w:pPr>
        <w:pStyle w:val="2"/>
        <w:spacing w:before="120" w:after="120"/>
        <w:ind w:firstLine="567"/>
        <w:rPr>
          <w:rFonts w:ascii="Times New Roman" w:hAnsi="Times New Roman"/>
          <w:b/>
          <w:color w:val="000000"/>
          <w:sz w:val="28"/>
          <w:szCs w:val="28"/>
        </w:rPr>
      </w:pPr>
      <w:bookmarkStart w:id="98" w:name="_Toc530146973"/>
      <w:bookmarkStart w:id="99" w:name="_Toc9417512"/>
      <w:r>
        <w:rPr>
          <w:rFonts w:ascii="Times New Roman" w:hAnsi="Times New Roman"/>
          <w:b/>
          <w:color w:val="000000"/>
          <w:sz w:val="28"/>
          <w:szCs w:val="28"/>
        </w:rPr>
        <w:t>7</w:t>
      </w:r>
      <w:r w:rsidR="00CC33F3" w:rsidRPr="001A0149">
        <w:rPr>
          <w:rFonts w:ascii="Times New Roman" w:hAnsi="Times New Roman"/>
          <w:b/>
          <w:color w:val="000000"/>
          <w:sz w:val="28"/>
          <w:szCs w:val="28"/>
        </w:rPr>
        <w:t xml:space="preserve">.4. </w:t>
      </w:r>
      <w:r w:rsidR="00CC33F3" w:rsidRPr="0047491F">
        <w:rPr>
          <w:rFonts w:ascii="Times New Roman" w:hAnsi="Times New Roman"/>
          <w:b/>
          <w:color w:val="000000"/>
          <w:sz w:val="28"/>
          <w:szCs w:val="28"/>
        </w:rPr>
        <w:t>Сообщение “Следующие контакты отошли” с</w:t>
      </w:r>
      <w:r w:rsidR="00001E4D">
        <w:rPr>
          <w:rFonts w:ascii="Times New Roman" w:hAnsi="Times New Roman"/>
          <w:b/>
          <w:color w:val="000000"/>
          <w:sz w:val="28"/>
          <w:szCs w:val="28"/>
        </w:rPr>
        <w:t>о</w:t>
      </w:r>
      <w:r w:rsidR="00CC33F3" w:rsidRPr="0047491F">
        <w:rPr>
          <w:rFonts w:ascii="Times New Roman" w:hAnsi="Times New Roman"/>
          <w:b/>
          <w:color w:val="000000"/>
          <w:sz w:val="28"/>
          <w:szCs w:val="28"/>
        </w:rPr>
        <w:t xml:space="preserve"> звуковым сопровождением</w:t>
      </w:r>
      <w:bookmarkEnd w:id="98"/>
      <w:bookmarkEnd w:id="99"/>
      <w:r w:rsidR="00CC33F3" w:rsidRPr="0047491F">
        <w:rPr>
          <w:rFonts w:ascii="Times New Roman" w:hAnsi="Times New Roman"/>
          <w:b/>
          <w:color w:val="000000"/>
          <w:sz w:val="28"/>
          <w:szCs w:val="28"/>
        </w:rPr>
        <w:t xml:space="preserve"> </w:t>
      </w:r>
    </w:p>
    <w:p w14:paraId="31575C07" w14:textId="77777777" w:rsidR="00CC33F3" w:rsidRPr="0047491F" w:rsidRDefault="00CC33F3" w:rsidP="0098248A">
      <w:pPr>
        <w:spacing w:before="120" w:after="120"/>
        <w:ind w:firstLine="348"/>
        <w:jc w:val="both"/>
        <w:rPr>
          <w:rFonts w:ascii="Times New Roman" w:hAnsi="Times New Roman"/>
          <w:sz w:val="24"/>
          <w:szCs w:val="24"/>
        </w:rPr>
      </w:pPr>
      <w:r w:rsidRPr="0047491F">
        <w:rPr>
          <w:rFonts w:ascii="Times New Roman" w:hAnsi="Times New Roman"/>
          <w:sz w:val="24"/>
          <w:szCs w:val="24"/>
        </w:rPr>
        <w:t xml:space="preserve">После того, как Вы приступили к работе с программой, а у Вас один или несколько электродов перестали работать должным образом, Вы увидите следующее сообщение: </w:t>
      </w:r>
    </w:p>
    <w:p w14:paraId="7F724531" w14:textId="1DA38260" w:rsidR="00CC33F3" w:rsidRPr="0047491F" w:rsidRDefault="00CC33F3" w:rsidP="0098248A">
      <w:pPr>
        <w:spacing w:before="120" w:after="120"/>
        <w:ind w:firstLine="567"/>
        <w:jc w:val="center"/>
        <w:rPr>
          <w:rFonts w:ascii="Times New Roman" w:hAnsi="Times New Roman"/>
          <w:i/>
          <w:sz w:val="24"/>
          <w:szCs w:val="24"/>
        </w:rPr>
      </w:pPr>
      <w:r w:rsidRPr="0047491F">
        <w:rPr>
          <w:noProof/>
          <w:lang w:eastAsia="ru-RU"/>
        </w:rPr>
        <w:drawing>
          <wp:anchor distT="0" distB="0" distL="114300" distR="114300" simplePos="0" relativeHeight="251711488" behindDoc="1" locked="0" layoutInCell="1" allowOverlap="1" wp14:anchorId="1D301F2D" wp14:editId="0D3130CA">
            <wp:simplePos x="0" y="0"/>
            <wp:positionH relativeFrom="column">
              <wp:posOffset>5715</wp:posOffset>
            </wp:positionH>
            <wp:positionV relativeFrom="paragraph">
              <wp:posOffset>31115</wp:posOffset>
            </wp:positionV>
            <wp:extent cx="5934075" cy="2771775"/>
            <wp:effectExtent l="0" t="0" r="9525" b="9525"/>
            <wp:wrapTight wrapText="bothSides">
              <wp:wrapPolygon edited="0">
                <wp:start x="0" y="0"/>
                <wp:lineTo x="0" y="21526"/>
                <wp:lineTo x="21565" y="21526"/>
                <wp:lineTo x="21565" y="0"/>
                <wp:lineTo x="0"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1F">
        <w:rPr>
          <w:rFonts w:ascii="Times New Roman" w:hAnsi="Times New Roman"/>
          <w:i/>
          <w:sz w:val="24"/>
          <w:szCs w:val="24"/>
        </w:rPr>
        <w:t>Р</w:t>
      </w:r>
      <w:r w:rsidR="00461271">
        <w:rPr>
          <w:rFonts w:ascii="Times New Roman" w:hAnsi="Times New Roman"/>
          <w:i/>
          <w:sz w:val="24"/>
          <w:szCs w:val="24"/>
        </w:rPr>
        <w:t>исунок 60</w:t>
      </w:r>
      <w:r w:rsidRPr="0047491F">
        <w:rPr>
          <w:rFonts w:ascii="Times New Roman" w:hAnsi="Times New Roman"/>
          <w:i/>
          <w:sz w:val="24"/>
          <w:szCs w:val="24"/>
        </w:rPr>
        <w:t>. Сообщение «Следующие контакты отошли: …»</w:t>
      </w:r>
    </w:p>
    <w:p w14:paraId="5DD56209" w14:textId="6672BB60" w:rsidR="00CC33F3" w:rsidRPr="000F7BE6" w:rsidRDefault="00314CF4" w:rsidP="0098248A">
      <w:pPr>
        <w:spacing w:before="120" w:after="120"/>
        <w:ind w:firstLine="348"/>
        <w:jc w:val="both"/>
        <w:rPr>
          <w:rFonts w:ascii="Times New Roman" w:hAnsi="Times New Roman"/>
          <w:sz w:val="24"/>
          <w:szCs w:val="24"/>
          <w:highlight w:val="yellow"/>
        </w:rPr>
      </w:pPr>
      <w:r>
        <w:rPr>
          <w:rFonts w:ascii="Times New Roman" w:hAnsi="Times New Roman"/>
          <w:noProof/>
          <w:sz w:val="24"/>
          <w:szCs w:val="24"/>
          <w:highlight w:val="yellow"/>
          <w:lang w:eastAsia="ru-RU"/>
        </w:rPr>
        <w:lastRenderedPageBreak/>
        <w:drawing>
          <wp:anchor distT="0" distB="0" distL="114300" distR="114300" simplePos="0" relativeHeight="251769856" behindDoc="0" locked="0" layoutInCell="1" allowOverlap="1" wp14:anchorId="5103F797" wp14:editId="4933FBB9">
            <wp:simplePos x="0" y="0"/>
            <wp:positionH relativeFrom="margin">
              <wp:align>center</wp:align>
            </wp:positionH>
            <wp:positionV relativeFrom="paragraph">
              <wp:posOffset>470535</wp:posOffset>
            </wp:positionV>
            <wp:extent cx="4655820" cy="5036820"/>
            <wp:effectExtent l="0" t="0" r="0" b="0"/>
            <wp:wrapTopAndBottom/>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5820" cy="503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F3" w:rsidRPr="0047491F">
        <w:rPr>
          <w:rFonts w:ascii="Times New Roman" w:hAnsi="Times New Roman"/>
          <w:sz w:val="24"/>
          <w:szCs w:val="24"/>
        </w:rPr>
        <w:t>Если Вы решите выйти из программы и вновь посмотреть на проводимость электродов, то Вы увидите примерно следующее:</w:t>
      </w:r>
      <w:r w:rsidR="00CC33F3" w:rsidRPr="000F7BE6">
        <w:rPr>
          <w:rFonts w:ascii="Times New Roman" w:hAnsi="Times New Roman"/>
          <w:sz w:val="24"/>
          <w:szCs w:val="24"/>
          <w:highlight w:val="yellow"/>
        </w:rPr>
        <w:t xml:space="preserve"> </w:t>
      </w:r>
    </w:p>
    <w:p w14:paraId="5E1EC936" w14:textId="74211812" w:rsidR="00CC33F3" w:rsidRPr="0047491F" w:rsidRDefault="00461271" w:rsidP="0098248A">
      <w:pPr>
        <w:spacing w:before="120" w:after="120"/>
        <w:ind w:firstLine="348"/>
        <w:jc w:val="center"/>
        <w:rPr>
          <w:rFonts w:ascii="Times New Roman" w:hAnsi="Times New Roman"/>
          <w:i/>
          <w:sz w:val="24"/>
          <w:szCs w:val="24"/>
        </w:rPr>
      </w:pPr>
      <w:r>
        <w:rPr>
          <w:rFonts w:ascii="Times New Roman" w:hAnsi="Times New Roman"/>
          <w:i/>
          <w:sz w:val="24"/>
          <w:szCs w:val="24"/>
        </w:rPr>
        <w:t>Рисунок 61</w:t>
      </w:r>
      <w:r w:rsidR="00CC33F3" w:rsidRPr="0047491F">
        <w:rPr>
          <w:rFonts w:ascii="Times New Roman" w:hAnsi="Times New Roman"/>
          <w:i/>
          <w:sz w:val="24"/>
          <w:szCs w:val="24"/>
        </w:rPr>
        <w:t>. Состояние электродов</w:t>
      </w:r>
    </w:p>
    <w:p w14:paraId="5E1A0391" w14:textId="62BE920E" w:rsidR="00CC33F3" w:rsidRPr="0047491F" w:rsidRDefault="00230B66" w:rsidP="0098248A">
      <w:pPr>
        <w:spacing w:before="120" w:after="120"/>
        <w:ind w:firstLine="348"/>
        <w:jc w:val="both"/>
        <w:rPr>
          <w:rFonts w:ascii="Times New Roman" w:hAnsi="Times New Roman"/>
          <w:sz w:val="24"/>
          <w:szCs w:val="24"/>
        </w:rPr>
      </w:pPr>
      <w:r w:rsidRPr="00230B66">
        <w:rPr>
          <w:rFonts w:ascii="Times New Roman" w:hAnsi="Times New Roman"/>
          <w:noProof/>
          <w:sz w:val="24"/>
          <w:szCs w:val="24"/>
          <w:lang w:eastAsia="ru-RU"/>
        </w:rPr>
        <w:drawing>
          <wp:anchor distT="0" distB="0" distL="114300" distR="114300" simplePos="0" relativeHeight="251779072" behindDoc="0" locked="0" layoutInCell="1" allowOverlap="1" wp14:anchorId="1487D56A" wp14:editId="6F17A585">
            <wp:simplePos x="0" y="0"/>
            <wp:positionH relativeFrom="margin">
              <wp:align>center</wp:align>
            </wp:positionH>
            <wp:positionV relativeFrom="paragraph">
              <wp:posOffset>883285</wp:posOffset>
            </wp:positionV>
            <wp:extent cx="3876675" cy="2045970"/>
            <wp:effectExtent l="0" t="0" r="9525" b="0"/>
            <wp:wrapTopAndBottom/>
            <wp:docPr id="24" name="Рисунок 24" descr="C:\Users\yashchin\Desktop\Инструкции\Картинки_инст\s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hchin\Desktop\Инструкции\Картинки_инст\sopr.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7667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271">
        <w:rPr>
          <w:rFonts w:ascii="Times New Roman" w:hAnsi="Times New Roman"/>
          <w:sz w:val="24"/>
          <w:szCs w:val="24"/>
        </w:rPr>
        <w:t>На рисунке 61</w:t>
      </w:r>
      <w:r w:rsidR="002220EE">
        <w:rPr>
          <w:rFonts w:ascii="Times New Roman" w:hAnsi="Times New Roman"/>
          <w:sz w:val="24"/>
          <w:szCs w:val="24"/>
        </w:rPr>
        <w:t xml:space="preserve"> в</w:t>
      </w:r>
      <w:r w:rsidR="00CC33F3" w:rsidRPr="0047491F">
        <w:rPr>
          <w:rFonts w:ascii="Times New Roman" w:hAnsi="Times New Roman"/>
          <w:sz w:val="24"/>
          <w:szCs w:val="24"/>
        </w:rPr>
        <w:t xml:space="preserve">идно, что </w:t>
      </w:r>
      <w:r w:rsidR="00152D1F" w:rsidRPr="0071600D">
        <w:rPr>
          <w:rFonts w:ascii="Times New Roman" w:hAnsi="Times New Roman"/>
          <w:sz w:val="24"/>
          <w:szCs w:val="24"/>
        </w:rPr>
        <w:t>несколько электродов</w:t>
      </w:r>
      <w:r w:rsidR="00CC33F3" w:rsidRPr="0071600D">
        <w:rPr>
          <w:rFonts w:ascii="Times New Roman" w:hAnsi="Times New Roman"/>
          <w:sz w:val="24"/>
          <w:szCs w:val="24"/>
        </w:rPr>
        <w:t xml:space="preserve"> не подключены должны образом. При подключении гарнитуры Вы могли заметить, что цифры под цветными кружочками меняются, а значит </w:t>
      </w:r>
      <w:r w:rsidR="00152D1F" w:rsidRPr="0071600D">
        <w:rPr>
          <w:rFonts w:ascii="Times New Roman" w:hAnsi="Times New Roman"/>
          <w:sz w:val="24"/>
          <w:szCs w:val="24"/>
        </w:rPr>
        <w:t>прилегание электродов</w:t>
      </w:r>
      <w:r w:rsidR="00CC33F3" w:rsidRPr="0071600D">
        <w:rPr>
          <w:rFonts w:ascii="Times New Roman" w:hAnsi="Times New Roman"/>
          <w:sz w:val="24"/>
          <w:szCs w:val="24"/>
        </w:rPr>
        <w:t xml:space="preserve"> в некоторый момент времени может стать </w:t>
      </w:r>
      <w:r w:rsidR="00152D1F" w:rsidRPr="0071600D">
        <w:rPr>
          <w:rFonts w:ascii="Times New Roman" w:hAnsi="Times New Roman"/>
          <w:sz w:val="24"/>
          <w:szCs w:val="24"/>
        </w:rPr>
        <w:t>лучше или хуже</w:t>
      </w:r>
      <w:r w:rsidR="00CC33F3" w:rsidRPr="0071600D">
        <w:rPr>
          <w:rFonts w:ascii="Times New Roman" w:hAnsi="Times New Roman"/>
          <w:sz w:val="24"/>
          <w:szCs w:val="24"/>
        </w:rPr>
        <w:t xml:space="preserve">, и кружок, который был </w:t>
      </w:r>
      <w:r w:rsidR="00152D1F" w:rsidRPr="0071600D">
        <w:rPr>
          <w:rFonts w:ascii="Times New Roman" w:hAnsi="Times New Roman"/>
          <w:sz w:val="24"/>
          <w:szCs w:val="24"/>
        </w:rPr>
        <w:t>жёлтым</w:t>
      </w:r>
      <w:r w:rsidR="00CC33F3" w:rsidRPr="0071600D">
        <w:rPr>
          <w:rFonts w:ascii="Times New Roman" w:hAnsi="Times New Roman"/>
          <w:sz w:val="24"/>
          <w:szCs w:val="24"/>
        </w:rPr>
        <w:t xml:space="preserve">, может стать </w:t>
      </w:r>
      <w:r w:rsidR="00152D1F" w:rsidRPr="0071600D">
        <w:rPr>
          <w:rFonts w:ascii="Times New Roman" w:hAnsi="Times New Roman"/>
          <w:sz w:val="24"/>
          <w:szCs w:val="24"/>
        </w:rPr>
        <w:t>зеленом</w:t>
      </w:r>
      <w:r w:rsidR="00CC33F3" w:rsidRPr="0071600D">
        <w:rPr>
          <w:rFonts w:ascii="Times New Roman" w:hAnsi="Times New Roman"/>
          <w:sz w:val="24"/>
          <w:szCs w:val="24"/>
        </w:rPr>
        <w:t xml:space="preserve"> или</w:t>
      </w:r>
      <w:r w:rsidR="00152D1F" w:rsidRPr="0071600D">
        <w:rPr>
          <w:rFonts w:ascii="Times New Roman" w:hAnsi="Times New Roman"/>
          <w:sz w:val="24"/>
          <w:szCs w:val="24"/>
        </w:rPr>
        <w:t xml:space="preserve"> оранжевым</w:t>
      </w:r>
      <w:r w:rsidR="00CC33F3" w:rsidRPr="0071600D">
        <w:rPr>
          <w:rFonts w:ascii="Times New Roman" w:hAnsi="Times New Roman"/>
          <w:sz w:val="24"/>
          <w:szCs w:val="24"/>
        </w:rPr>
        <w:t>.</w:t>
      </w:r>
      <w:r w:rsidR="00CC33F3" w:rsidRPr="0047491F">
        <w:rPr>
          <w:rFonts w:ascii="Times New Roman" w:hAnsi="Times New Roman"/>
          <w:sz w:val="24"/>
          <w:szCs w:val="24"/>
        </w:rPr>
        <w:t xml:space="preserve"> </w:t>
      </w:r>
    </w:p>
    <w:p w14:paraId="6F98D29A" w14:textId="3EACE293" w:rsidR="00CC33F3" w:rsidRPr="0047491F" w:rsidRDefault="002220EE" w:rsidP="0098248A">
      <w:pPr>
        <w:spacing w:before="120" w:after="120"/>
        <w:ind w:firstLine="348"/>
        <w:jc w:val="center"/>
        <w:rPr>
          <w:rFonts w:ascii="Times New Roman" w:hAnsi="Times New Roman"/>
          <w:i/>
          <w:sz w:val="24"/>
          <w:szCs w:val="24"/>
        </w:rPr>
      </w:pPr>
      <w:r w:rsidRPr="005424BC">
        <w:rPr>
          <w:rFonts w:ascii="Times New Roman" w:hAnsi="Times New Roman"/>
          <w:i/>
          <w:sz w:val="24"/>
          <w:szCs w:val="24"/>
        </w:rPr>
        <w:t xml:space="preserve">Рисунок </w:t>
      </w:r>
      <w:r w:rsidR="00461271">
        <w:rPr>
          <w:rFonts w:ascii="Times New Roman" w:hAnsi="Times New Roman"/>
          <w:i/>
          <w:sz w:val="24"/>
          <w:szCs w:val="24"/>
        </w:rPr>
        <w:t>62</w:t>
      </w:r>
      <w:r w:rsidR="00CC33F3" w:rsidRPr="005424BC">
        <w:rPr>
          <w:rFonts w:ascii="Times New Roman" w:hAnsi="Times New Roman"/>
          <w:i/>
          <w:sz w:val="24"/>
          <w:szCs w:val="24"/>
        </w:rPr>
        <w:t>. Состояние электродов.</w:t>
      </w:r>
    </w:p>
    <w:p w14:paraId="54D4475E" w14:textId="05D37D23" w:rsidR="00CC33F3" w:rsidRPr="0047491F" w:rsidRDefault="00CC33F3" w:rsidP="0098248A">
      <w:pPr>
        <w:spacing w:before="120" w:after="120"/>
        <w:ind w:firstLine="348"/>
        <w:jc w:val="both"/>
        <w:rPr>
          <w:rFonts w:ascii="Times New Roman" w:hAnsi="Times New Roman"/>
          <w:sz w:val="24"/>
          <w:szCs w:val="24"/>
        </w:rPr>
      </w:pPr>
      <w:r w:rsidRPr="0047491F">
        <w:rPr>
          <w:rFonts w:ascii="Times New Roman" w:hAnsi="Times New Roman"/>
          <w:sz w:val="24"/>
          <w:szCs w:val="24"/>
        </w:rPr>
        <w:lastRenderedPageBreak/>
        <w:t>После сообщения на рисунке</w:t>
      </w:r>
      <w:r w:rsidR="00461271">
        <w:rPr>
          <w:rFonts w:ascii="Times New Roman" w:hAnsi="Times New Roman"/>
          <w:sz w:val="24"/>
          <w:szCs w:val="24"/>
        </w:rPr>
        <w:t xml:space="preserve"> 60</w:t>
      </w:r>
      <w:r w:rsidRPr="0047491F">
        <w:rPr>
          <w:rFonts w:ascii="Times New Roman" w:hAnsi="Times New Roman"/>
          <w:sz w:val="24"/>
          <w:szCs w:val="24"/>
        </w:rPr>
        <w:t xml:space="preserve">, если Вы открыли ЭЭГ инфо, Вы увидите то, что изображено на рисунке </w:t>
      </w:r>
      <w:r w:rsidR="00461271">
        <w:rPr>
          <w:rFonts w:ascii="Times New Roman" w:hAnsi="Times New Roman"/>
          <w:sz w:val="24"/>
          <w:szCs w:val="24"/>
        </w:rPr>
        <w:t>61</w:t>
      </w:r>
      <w:r w:rsidRPr="0047491F">
        <w:rPr>
          <w:rFonts w:ascii="Times New Roman" w:hAnsi="Times New Roman"/>
          <w:sz w:val="24"/>
          <w:szCs w:val="24"/>
        </w:rPr>
        <w:t>. Не работающий электрод будет выделен соответствующим цветом (красным или оранжевым), и Вы с лёгкостью найдёте его, добавите в электрод гель или поправите его расположение на голове пользователя, убрав волосы из-под электрода,</w:t>
      </w:r>
      <w:r>
        <w:rPr>
          <w:rFonts w:ascii="Times New Roman" w:hAnsi="Times New Roman"/>
          <w:sz w:val="24"/>
          <w:szCs w:val="24"/>
        </w:rPr>
        <w:t xml:space="preserve"> </w:t>
      </w:r>
      <w:r w:rsidRPr="0047491F">
        <w:rPr>
          <w:rFonts w:ascii="Times New Roman" w:hAnsi="Times New Roman"/>
          <w:sz w:val="24"/>
          <w:szCs w:val="24"/>
        </w:rPr>
        <w:t xml:space="preserve">после чего сможете продолжить работу. </w:t>
      </w:r>
    </w:p>
    <w:p w14:paraId="6A8374FE" w14:textId="528ACBD7" w:rsidR="00CC33F3" w:rsidRPr="00434462" w:rsidRDefault="00CC33F3" w:rsidP="0098248A">
      <w:pPr>
        <w:spacing w:before="120" w:after="120"/>
        <w:ind w:firstLine="348"/>
        <w:jc w:val="both"/>
        <w:rPr>
          <w:rFonts w:ascii="Times New Roman" w:hAnsi="Times New Roman"/>
          <w:sz w:val="24"/>
          <w:szCs w:val="24"/>
        </w:rPr>
      </w:pPr>
      <w:r w:rsidRPr="0047491F">
        <w:rPr>
          <w:rFonts w:ascii="Times New Roman" w:hAnsi="Times New Roman"/>
          <w:sz w:val="24"/>
          <w:szCs w:val="24"/>
        </w:rPr>
        <w:t>В случае, если отвал электрода произошёл на этапе калибровки, Вам придётся начать её заново. Если же калибровка была пройдена и отвал электрода случился позже, Вам необходимо поправить электро</w:t>
      </w:r>
      <w:r w:rsidR="00434462">
        <w:rPr>
          <w:rFonts w:ascii="Times New Roman" w:hAnsi="Times New Roman"/>
          <w:sz w:val="24"/>
          <w:szCs w:val="24"/>
        </w:rPr>
        <w:t xml:space="preserve">д и\или нанести под него гель. </w:t>
      </w:r>
    </w:p>
    <w:p w14:paraId="502C2A96" w14:textId="4F0933BB" w:rsidR="00CC33F3" w:rsidRPr="0047491F" w:rsidRDefault="00F81601" w:rsidP="0098248A">
      <w:pPr>
        <w:pStyle w:val="2"/>
        <w:spacing w:before="120" w:after="120"/>
        <w:ind w:firstLine="567"/>
        <w:rPr>
          <w:rFonts w:ascii="Times New Roman" w:hAnsi="Times New Roman"/>
          <w:b/>
          <w:color w:val="000000"/>
          <w:sz w:val="28"/>
          <w:szCs w:val="28"/>
        </w:rPr>
      </w:pPr>
      <w:bookmarkStart w:id="100" w:name="_Toc530146974"/>
      <w:bookmarkStart w:id="101" w:name="_Toc9417513"/>
      <w:r>
        <w:rPr>
          <w:rFonts w:ascii="Times New Roman" w:hAnsi="Times New Roman"/>
          <w:b/>
          <w:color w:val="000000"/>
          <w:sz w:val="28"/>
          <w:szCs w:val="28"/>
        </w:rPr>
        <w:t>7</w:t>
      </w:r>
      <w:r w:rsidR="00386225">
        <w:rPr>
          <w:rFonts w:ascii="Times New Roman" w:hAnsi="Times New Roman"/>
          <w:b/>
          <w:color w:val="000000"/>
          <w:sz w:val="28"/>
          <w:szCs w:val="28"/>
        </w:rPr>
        <w:t>.5.</w:t>
      </w:r>
      <w:r w:rsidR="00CC33F3" w:rsidRPr="0047491F">
        <w:rPr>
          <w:rFonts w:ascii="Times New Roman" w:hAnsi="Times New Roman"/>
          <w:b/>
          <w:color w:val="000000"/>
          <w:sz w:val="28"/>
          <w:szCs w:val="28"/>
        </w:rPr>
        <w:t xml:space="preserve"> Механические повреждения электрода.</w:t>
      </w:r>
      <w:bookmarkEnd w:id="100"/>
      <w:bookmarkEnd w:id="101"/>
      <w:r w:rsidR="00CC33F3" w:rsidRPr="0047491F">
        <w:rPr>
          <w:rFonts w:ascii="Times New Roman" w:hAnsi="Times New Roman"/>
          <w:b/>
          <w:color w:val="000000"/>
          <w:sz w:val="28"/>
          <w:szCs w:val="28"/>
        </w:rPr>
        <w:t xml:space="preserve"> </w:t>
      </w:r>
    </w:p>
    <w:p w14:paraId="496A8F10" w14:textId="0F9D7581" w:rsidR="00CC33F3" w:rsidRPr="0047491F" w:rsidRDefault="00CC33F3" w:rsidP="0098248A">
      <w:pPr>
        <w:spacing w:before="120" w:after="120"/>
        <w:ind w:firstLine="708"/>
        <w:rPr>
          <w:rFonts w:ascii="Times New Roman" w:hAnsi="Times New Roman"/>
          <w:sz w:val="24"/>
          <w:szCs w:val="24"/>
        </w:rPr>
      </w:pPr>
      <w:r w:rsidRPr="0047491F">
        <w:rPr>
          <w:rFonts w:ascii="Times New Roman" w:hAnsi="Times New Roman"/>
          <w:noProof/>
          <w:lang w:eastAsia="ru-RU"/>
        </w:rPr>
        <w:drawing>
          <wp:anchor distT="0" distB="0" distL="114300" distR="114300" simplePos="0" relativeHeight="251714560" behindDoc="1" locked="0" layoutInCell="1" allowOverlap="1" wp14:anchorId="7C7E88DE" wp14:editId="01BECBCF">
            <wp:simplePos x="0" y="0"/>
            <wp:positionH relativeFrom="column">
              <wp:posOffset>-3810</wp:posOffset>
            </wp:positionH>
            <wp:positionV relativeFrom="paragraph">
              <wp:posOffset>539750</wp:posOffset>
            </wp:positionV>
            <wp:extent cx="5934075" cy="4448175"/>
            <wp:effectExtent l="0" t="0" r="9525" b="9525"/>
            <wp:wrapTight wrapText="bothSides">
              <wp:wrapPolygon edited="0">
                <wp:start x="0" y="0"/>
                <wp:lineTo x="0" y="21554"/>
                <wp:lineTo x="21565" y="21554"/>
                <wp:lineTo x="21565" y="0"/>
                <wp:lineTo x="0" y="0"/>
              </wp:wrapPolygon>
            </wp:wrapTight>
            <wp:docPr id="147" name="Рисунок 147" descr="HG0wJ63n_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G0wJ63n_jQ"/>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pic:spPr>
                </pic:pic>
              </a:graphicData>
            </a:graphic>
            <wp14:sizeRelH relativeFrom="page">
              <wp14:pctWidth>0</wp14:pctWidth>
            </wp14:sizeRelH>
            <wp14:sizeRelV relativeFrom="page">
              <wp14:pctHeight>0</wp14:pctHeight>
            </wp14:sizeRelV>
          </wp:anchor>
        </w:drawing>
      </w:r>
      <w:r w:rsidRPr="0047491F">
        <w:rPr>
          <w:rFonts w:ascii="Times New Roman" w:hAnsi="Times New Roman"/>
          <w:sz w:val="24"/>
          <w:szCs w:val="24"/>
        </w:rPr>
        <w:t xml:space="preserve">Перед началом работы необходимо проверить работоспособность электродов. Проверка производится на глаз без дополнительного оборудования. </w:t>
      </w:r>
    </w:p>
    <w:p w14:paraId="17FF3919" w14:textId="48FC8B56" w:rsidR="00CC33F3" w:rsidRPr="0047491F" w:rsidRDefault="00461271" w:rsidP="0098248A">
      <w:pPr>
        <w:spacing w:before="120" w:after="120"/>
        <w:ind w:firstLine="708"/>
        <w:jc w:val="center"/>
        <w:rPr>
          <w:rFonts w:ascii="Times New Roman" w:hAnsi="Times New Roman"/>
          <w:i/>
          <w:sz w:val="24"/>
          <w:szCs w:val="24"/>
        </w:rPr>
      </w:pPr>
      <w:r>
        <w:rPr>
          <w:rFonts w:ascii="Times New Roman" w:hAnsi="Times New Roman"/>
          <w:i/>
          <w:sz w:val="24"/>
          <w:szCs w:val="24"/>
        </w:rPr>
        <w:t>Рисунок 63</w:t>
      </w:r>
      <w:r w:rsidR="00CC33F3" w:rsidRPr="0047491F">
        <w:rPr>
          <w:rFonts w:ascii="Times New Roman" w:hAnsi="Times New Roman"/>
          <w:i/>
          <w:sz w:val="24"/>
          <w:szCs w:val="24"/>
        </w:rPr>
        <w:t>. Электрод</w:t>
      </w:r>
    </w:p>
    <w:p w14:paraId="6A055E5F" w14:textId="5BCE28F4" w:rsidR="009D7B6A" w:rsidRPr="0088305F" w:rsidRDefault="00152D1F" w:rsidP="0098248A">
      <w:pPr>
        <w:spacing w:before="120" w:after="120"/>
        <w:ind w:firstLine="708"/>
        <w:jc w:val="both"/>
        <w:rPr>
          <w:rFonts w:ascii="Times New Roman" w:hAnsi="Times New Roman"/>
          <w:sz w:val="24"/>
          <w:szCs w:val="24"/>
        </w:rPr>
      </w:pPr>
      <w:r w:rsidRPr="0071600D">
        <w:rPr>
          <w:rFonts w:ascii="Times New Roman" w:hAnsi="Times New Roman"/>
          <w:sz w:val="24"/>
          <w:szCs w:val="24"/>
        </w:rPr>
        <w:t>Например,</w:t>
      </w:r>
      <w:r w:rsidR="00CC33F3" w:rsidRPr="0071600D">
        <w:rPr>
          <w:rFonts w:ascii="Times New Roman" w:hAnsi="Times New Roman"/>
          <w:sz w:val="24"/>
          <w:szCs w:val="24"/>
        </w:rPr>
        <w:t xml:space="preserve"> электрод</w:t>
      </w:r>
      <w:r w:rsidR="00461271">
        <w:rPr>
          <w:rFonts w:ascii="Times New Roman" w:hAnsi="Times New Roman"/>
          <w:sz w:val="24"/>
          <w:szCs w:val="24"/>
        </w:rPr>
        <w:t>, изображенный на рис. 63</w:t>
      </w:r>
      <w:r w:rsidRPr="0071600D">
        <w:rPr>
          <w:rFonts w:ascii="Times New Roman" w:hAnsi="Times New Roman"/>
          <w:sz w:val="24"/>
          <w:szCs w:val="24"/>
        </w:rPr>
        <w:t xml:space="preserve"> имеет механические повреждения и </w:t>
      </w:r>
      <w:r w:rsidR="00CC33F3" w:rsidRPr="0071600D">
        <w:rPr>
          <w:rFonts w:ascii="Times New Roman" w:hAnsi="Times New Roman"/>
          <w:sz w:val="24"/>
          <w:szCs w:val="24"/>
        </w:rPr>
        <w:t>будет работать не корректно. При обнаружении любых механических повреждении на электроде, необходимо немедленно обратится в службу технической поддержки для последующей замены повреждённых электродов.</w:t>
      </w:r>
      <w:r w:rsidR="00CC33F3" w:rsidRPr="00705553">
        <w:rPr>
          <w:rFonts w:ascii="Times New Roman" w:hAnsi="Times New Roman"/>
          <w:sz w:val="24"/>
          <w:szCs w:val="24"/>
        </w:rPr>
        <w:t xml:space="preserve"> </w:t>
      </w:r>
    </w:p>
    <w:p w14:paraId="721A3EB7" w14:textId="0B83A79C" w:rsidR="00E17139" w:rsidRPr="0071600D" w:rsidRDefault="00F81601" w:rsidP="0098248A">
      <w:pPr>
        <w:pStyle w:val="2"/>
        <w:spacing w:before="120" w:after="120"/>
        <w:rPr>
          <w:rFonts w:ascii="Times New Roman" w:hAnsi="Times New Roman"/>
          <w:b/>
          <w:color w:val="000000" w:themeColor="text1"/>
          <w:sz w:val="28"/>
          <w:szCs w:val="28"/>
        </w:rPr>
      </w:pPr>
      <w:bookmarkStart w:id="102" w:name="_Toc9417514"/>
      <w:r>
        <w:rPr>
          <w:rFonts w:ascii="Times New Roman" w:hAnsi="Times New Roman"/>
          <w:b/>
          <w:color w:val="000000" w:themeColor="text1"/>
          <w:sz w:val="28"/>
          <w:szCs w:val="28"/>
        </w:rPr>
        <w:t>7</w:t>
      </w:r>
      <w:r w:rsidR="0071600D" w:rsidRPr="0071600D">
        <w:rPr>
          <w:rFonts w:ascii="Times New Roman" w:hAnsi="Times New Roman"/>
          <w:b/>
          <w:color w:val="000000" w:themeColor="text1"/>
          <w:sz w:val="28"/>
          <w:szCs w:val="28"/>
        </w:rPr>
        <w:t>.6</w:t>
      </w:r>
      <w:r w:rsidR="00E17139" w:rsidRPr="0071600D">
        <w:rPr>
          <w:rFonts w:ascii="Times New Roman" w:hAnsi="Times New Roman"/>
          <w:b/>
          <w:color w:val="000000" w:themeColor="text1"/>
          <w:sz w:val="28"/>
          <w:szCs w:val="28"/>
        </w:rPr>
        <w:t xml:space="preserve"> Принудительное отключение электродов</w:t>
      </w:r>
      <w:bookmarkEnd w:id="102"/>
    </w:p>
    <w:p w14:paraId="4C213BBB" w14:textId="5ED28A7E" w:rsidR="00E17139" w:rsidRDefault="00E37C49" w:rsidP="0098248A">
      <w:pPr>
        <w:spacing w:before="120" w:after="120"/>
        <w:ind w:firstLine="708"/>
        <w:jc w:val="both"/>
        <w:rPr>
          <w:rFonts w:ascii="Times New Roman" w:hAnsi="Times New Roman"/>
          <w:sz w:val="24"/>
          <w:szCs w:val="24"/>
        </w:rPr>
      </w:pPr>
      <w:r w:rsidRPr="0071600D">
        <w:rPr>
          <w:rFonts w:ascii="Times New Roman" w:hAnsi="Times New Roman"/>
          <w:sz w:val="24"/>
          <w:szCs w:val="24"/>
        </w:rPr>
        <w:t>В ситуациях, когда из-за повреждения черепа невозможно обеспечить контакт какого-то электрода с поверхностью головы или поврежден электрод</w:t>
      </w:r>
      <w:r w:rsidR="0071600D" w:rsidRPr="0071600D">
        <w:rPr>
          <w:rFonts w:ascii="Times New Roman" w:hAnsi="Times New Roman"/>
          <w:sz w:val="24"/>
          <w:szCs w:val="24"/>
        </w:rPr>
        <w:t>,</w:t>
      </w:r>
      <w:r w:rsidRPr="0071600D">
        <w:rPr>
          <w:rFonts w:ascii="Times New Roman" w:hAnsi="Times New Roman"/>
          <w:sz w:val="24"/>
          <w:szCs w:val="24"/>
        </w:rPr>
        <w:t xml:space="preserve"> можно попробовать отключить работу этого электрода. </w:t>
      </w:r>
      <w:r w:rsidR="00E17139" w:rsidRPr="0071600D">
        <w:rPr>
          <w:rFonts w:ascii="Times New Roman" w:hAnsi="Times New Roman"/>
          <w:sz w:val="24"/>
          <w:szCs w:val="24"/>
        </w:rPr>
        <w:t xml:space="preserve">Для работы гарнитуры без одного или нескольких </w:t>
      </w:r>
      <w:r w:rsidR="00E17139" w:rsidRPr="0071600D">
        <w:rPr>
          <w:rFonts w:ascii="Times New Roman" w:hAnsi="Times New Roman"/>
          <w:sz w:val="24"/>
          <w:szCs w:val="24"/>
        </w:rPr>
        <w:lastRenderedPageBreak/>
        <w:t xml:space="preserve">электродов необходимо воспользоваться вспомогательным меню, </w:t>
      </w:r>
      <w:r w:rsidR="00E17139" w:rsidRPr="00620B7C">
        <w:rPr>
          <w:rFonts w:ascii="Times New Roman" w:hAnsi="Times New Roman"/>
          <w:sz w:val="24"/>
          <w:szCs w:val="24"/>
        </w:rPr>
        <w:t xml:space="preserve">находящимся справа </w:t>
      </w:r>
      <w:r w:rsidR="00AA3AB6" w:rsidRPr="00620B7C">
        <w:rPr>
          <w:rFonts w:ascii="Times New Roman" w:hAnsi="Times New Roman"/>
          <w:sz w:val="24"/>
          <w:szCs w:val="24"/>
        </w:rPr>
        <w:t>в настройках. После отключения электрода на вкладке «ЭЭГ инфо» электрод будет выглядет</w:t>
      </w:r>
      <w:r w:rsidR="00461271">
        <w:rPr>
          <w:rFonts w:ascii="Times New Roman" w:hAnsi="Times New Roman"/>
          <w:sz w:val="24"/>
          <w:szCs w:val="24"/>
        </w:rPr>
        <w:t>ь следующим образом (см. рис. 64</w:t>
      </w:r>
      <w:r w:rsidR="00AA3AB6" w:rsidRPr="00620B7C">
        <w:rPr>
          <w:rFonts w:ascii="Times New Roman" w:hAnsi="Times New Roman"/>
          <w:sz w:val="24"/>
          <w:szCs w:val="24"/>
        </w:rPr>
        <w:t>):</w:t>
      </w:r>
    </w:p>
    <w:p w14:paraId="395B5ED2" w14:textId="4AF5BA3D" w:rsidR="00AA3AB6" w:rsidRPr="0071600D" w:rsidRDefault="00AA3AB6" w:rsidP="0098248A">
      <w:pPr>
        <w:spacing w:before="120" w:after="120"/>
        <w:ind w:firstLine="708"/>
        <w:jc w:val="both"/>
        <w:rPr>
          <w:rFonts w:ascii="Times New Roman" w:hAnsi="Times New Roman"/>
          <w:sz w:val="24"/>
          <w:szCs w:val="24"/>
        </w:rPr>
      </w:pPr>
      <w:r w:rsidRPr="00AA3AB6">
        <w:rPr>
          <w:rFonts w:ascii="Times New Roman" w:hAnsi="Times New Roman"/>
          <w:noProof/>
          <w:sz w:val="24"/>
          <w:szCs w:val="24"/>
          <w:lang w:eastAsia="ru-RU"/>
        </w:rPr>
        <w:drawing>
          <wp:inline distT="0" distB="0" distL="0" distR="0" wp14:anchorId="21522561" wp14:editId="3125DB03">
            <wp:extent cx="5940425" cy="6117223"/>
            <wp:effectExtent l="0" t="0" r="3175" b="0"/>
            <wp:docPr id="4" name="Рисунок 4" descr="C:\Users\yashchin\Desktop\Инструкции\Картинки_инст\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hchin\Desktop\Инструкции\Картинки_инст\232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6117223"/>
                    </a:xfrm>
                    <a:prstGeom prst="rect">
                      <a:avLst/>
                    </a:prstGeom>
                    <a:noFill/>
                    <a:ln>
                      <a:noFill/>
                    </a:ln>
                  </pic:spPr>
                </pic:pic>
              </a:graphicData>
            </a:graphic>
          </wp:inline>
        </w:drawing>
      </w:r>
    </w:p>
    <w:p w14:paraId="5D56F81D" w14:textId="3BEA0CAE" w:rsidR="007418E4" w:rsidRDefault="00461271" w:rsidP="0098248A">
      <w:pPr>
        <w:spacing w:before="120" w:after="120"/>
        <w:ind w:firstLine="708"/>
        <w:jc w:val="center"/>
        <w:rPr>
          <w:rFonts w:ascii="Times New Roman" w:hAnsi="Times New Roman"/>
          <w:i/>
          <w:sz w:val="24"/>
          <w:szCs w:val="24"/>
        </w:rPr>
      </w:pPr>
      <w:r>
        <w:rPr>
          <w:rFonts w:ascii="Times New Roman" w:hAnsi="Times New Roman"/>
          <w:i/>
          <w:sz w:val="24"/>
          <w:szCs w:val="24"/>
        </w:rPr>
        <w:t>Рисунок 64</w:t>
      </w:r>
      <w:r w:rsidR="00E87CBD" w:rsidRPr="005424BC">
        <w:rPr>
          <w:rFonts w:ascii="Times New Roman" w:hAnsi="Times New Roman"/>
          <w:i/>
          <w:sz w:val="24"/>
          <w:szCs w:val="24"/>
        </w:rPr>
        <w:t>. Отключенный электрод</w:t>
      </w:r>
    </w:p>
    <w:p w14:paraId="138A7546" w14:textId="35C0A1A6" w:rsidR="00E87CBD" w:rsidRDefault="00085C00" w:rsidP="00085C00">
      <w:pPr>
        <w:spacing w:before="120" w:after="120"/>
        <w:rPr>
          <w:rFonts w:ascii="Times New Roman" w:hAnsi="Times New Roman"/>
          <w:i/>
          <w:sz w:val="24"/>
          <w:szCs w:val="24"/>
        </w:rPr>
      </w:pPr>
      <w:r w:rsidRPr="00085C00">
        <w:rPr>
          <w:rFonts w:ascii="Times New Roman" w:hAnsi="Times New Roman"/>
          <w:i/>
          <w:noProof/>
          <w:sz w:val="24"/>
          <w:szCs w:val="24"/>
          <w:lang w:eastAsia="ru-RU"/>
        </w:rPr>
        <w:lastRenderedPageBreak/>
        <w:drawing>
          <wp:anchor distT="0" distB="0" distL="114300" distR="114300" simplePos="0" relativeHeight="251847680" behindDoc="0" locked="0" layoutInCell="1" allowOverlap="1" wp14:anchorId="33D0F84D" wp14:editId="7CF50FEC">
            <wp:simplePos x="0" y="0"/>
            <wp:positionH relativeFrom="margin">
              <wp:align>right</wp:align>
            </wp:positionH>
            <wp:positionV relativeFrom="paragraph">
              <wp:posOffset>228600</wp:posOffset>
            </wp:positionV>
            <wp:extent cx="5940425" cy="5029495"/>
            <wp:effectExtent l="0" t="0" r="3175" b="0"/>
            <wp:wrapTopAndBottom/>
            <wp:docPr id="172" name="Рисунок 172" descr="C:\Users\yashchin\Desktop\Инструкции\Картинки_инст\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shchin\Desktop\Инструкции\Картинки_инст\6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502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4002A" w14:textId="6D1C7657" w:rsidR="00E87CBD" w:rsidRPr="0071600D" w:rsidRDefault="00461271" w:rsidP="0098248A">
      <w:pPr>
        <w:spacing w:before="120" w:after="120"/>
        <w:ind w:firstLine="708"/>
        <w:jc w:val="center"/>
        <w:rPr>
          <w:rFonts w:ascii="Times New Roman" w:hAnsi="Times New Roman"/>
          <w:i/>
          <w:sz w:val="24"/>
          <w:szCs w:val="24"/>
        </w:rPr>
      </w:pPr>
      <w:r w:rsidRPr="00085C00">
        <w:rPr>
          <w:rFonts w:ascii="Times New Roman" w:hAnsi="Times New Roman"/>
          <w:i/>
          <w:sz w:val="24"/>
          <w:szCs w:val="24"/>
        </w:rPr>
        <w:t>Рисунок 65</w:t>
      </w:r>
      <w:r w:rsidR="00E87CBD" w:rsidRPr="00085C00">
        <w:rPr>
          <w:rFonts w:ascii="Times New Roman" w:hAnsi="Times New Roman"/>
          <w:i/>
          <w:sz w:val="24"/>
          <w:szCs w:val="24"/>
        </w:rPr>
        <w:t>. Отключение электрода</w:t>
      </w:r>
    </w:p>
    <w:p w14:paraId="465234DA" w14:textId="508E2982" w:rsidR="007418E4" w:rsidRPr="00AA3AB6" w:rsidRDefault="007418E4" w:rsidP="0098248A">
      <w:pPr>
        <w:spacing w:before="120" w:after="120"/>
        <w:ind w:firstLine="708"/>
        <w:jc w:val="both"/>
        <w:rPr>
          <w:rFonts w:ascii="Times New Roman" w:hAnsi="Times New Roman"/>
          <w:sz w:val="28"/>
          <w:szCs w:val="28"/>
        </w:rPr>
      </w:pPr>
      <w:r w:rsidRPr="0071600D">
        <w:rPr>
          <w:rFonts w:ascii="Times New Roman" w:hAnsi="Times New Roman"/>
          <w:sz w:val="24"/>
          <w:szCs w:val="24"/>
        </w:rPr>
        <w:t>Для отключения электрода снимите галочку напротив названия отключаемого электрода, как показано на рисунке (выключен электрод О1, снят выбор чекбокса с названием О1</w:t>
      </w:r>
      <w:r w:rsidR="00F05447" w:rsidRPr="0071600D">
        <w:rPr>
          <w:rFonts w:ascii="Times New Roman" w:hAnsi="Times New Roman"/>
          <w:sz w:val="24"/>
          <w:szCs w:val="24"/>
        </w:rPr>
        <w:t>. Обратите внимание, что неактивный электрод становится серого цвета</w:t>
      </w:r>
      <w:r w:rsidRPr="0071600D">
        <w:rPr>
          <w:rFonts w:ascii="Times New Roman" w:hAnsi="Times New Roman"/>
          <w:sz w:val="24"/>
          <w:szCs w:val="24"/>
        </w:rPr>
        <w:t xml:space="preserve">). После отключения электродов необходимо заново проходить калибровку (каждый раз после отключения нового электрода). </w:t>
      </w:r>
      <w:r w:rsidRPr="00AA3AB6">
        <w:rPr>
          <w:rFonts w:ascii="Times New Roman" w:hAnsi="Times New Roman"/>
          <w:b/>
          <w:sz w:val="28"/>
          <w:szCs w:val="28"/>
        </w:rPr>
        <w:t xml:space="preserve">При отключении одного </w:t>
      </w:r>
      <w:r w:rsidR="00233816">
        <w:rPr>
          <w:rFonts w:ascii="Times New Roman" w:hAnsi="Times New Roman"/>
          <w:b/>
          <w:sz w:val="28"/>
          <w:szCs w:val="28"/>
        </w:rPr>
        <w:t>и более электродов (максимум</w:t>
      </w:r>
      <w:r w:rsidR="00E37C49" w:rsidRPr="00AA3AB6">
        <w:rPr>
          <w:rFonts w:ascii="Times New Roman" w:hAnsi="Times New Roman"/>
          <w:b/>
          <w:sz w:val="28"/>
          <w:szCs w:val="28"/>
        </w:rPr>
        <w:t xml:space="preserve"> 3</w:t>
      </w:r>
      <w:r w:rsidRPr="00AA3AB6">
        <w:rPr>
          <w:rFonts w:ascii="Times New Roman" w:hAnsi="Times New Roman"/>
          <w:b/>
          <w:sz w:val="28"/>
          <w:szCs w:val="28"/>
        </w:rPr>
        <w:t>) скорость набора уменьшается и увеличивается количество ошибочных выборов.</w:t>
      </w:r>
      <w:r w:rsidR="00F05447" w:rsidRPr="00AA3AB6">
        <w:rPr>
          <w:rFonts w:ascii="Times New Roman" w:hAnsi="Times New Roman"/>
          <w:b/>
          <w:sz w:val="28"/>
          <w:szCs w:val="28"/>
        </w:rPr>
        <w:t xml:space="preserve"> </w:t>
      </w:r>
    </w:p>
    <w:p w14:paraId="08D8A07E" w14:textId="67D3735C" w:rsidR="00E248A1" w:rsidRDefault="00E248A1" w:rsidP="0098248A">
      <w:pPr>
        <w:spacing w:before="120" w:after="120"/>
        <w:ind w:firstLine="708"/>
        <w:jc w:val="both"/>
        <w:rPr>
          <w:rFonts w:ascii="Times New Roman" w:hAnsi="Times New Roman"/>
          <w:sz w:val="24"/>
          <w:szCs w:val="24"/>
        </w:rPr>
      </w:pPr>
    </w:p>
    <w:p w14:paraId="59306872" w14:textId="77777777" w:rsidR="002D4AC3" w:rsidRDefault="00E248A1" w:rsidP="0098248A">
      <w:pPr>
        <w:pStyle w:val="1"/>
        <w:spacing w:before="120" w:after="120"/>
        <w:ind w:firstLine="708"/>
        <w:rPr>
          <w:rFonts w:ascii="Times New Roman" w:hAnsi="Times New Roman"/>
          <w:sz w:val="24"/>
          <w:szCs w:val="24"/>
        </w:rPr>
      </w:pPr>
      <w:r w:rsidRPr="00E248A1">
        <w:rPr>
          <w:rFonts w:ascii="Times New Roman" w:hAnsi="Times New Roman"/>
          <w:sz w:val="24"/>
          <w:szCs w:val="24"/>
        </w:rPr>
        <w:br w:type="page"/>
      </w:r>
    </w:p>
    <w:p w14:paraId="107C2A18" w14:textId="3327A625" w:rsidR="002D4AC3" w:rsidRPr="005424BC" w:rsidRDefault="00F81601" w:rsidP="0098248A">
      <w:pPr>
        <w:pStyle w:val="2"/>
        <w:spacing w:before="120" w:after="120"/>
        <w:ind w:firstLine="708"/>
        <w:rPr>
          <w:rFonts w:ascii="Times New Roman" w:hAnsi="Times New Roman"/>
          <w:b/>
          <w:color w:val="000000" w:themeColor="text1"/>
          <w:sz w:val="28"/>
          <w:szCs w:val="28"/>
        </w:rPr>
      </w:pPr>
      <w:bookmarkStart w:id="103" w:name="_Toc9417515"/>
      <w:r>
        <w:rPr>
          <w:rFonts w:ascii="Times New Roman" w:hAnsi="Times New Roman"/>
          <w:b/>
          <w:color w:val="000000" w:themeColor="text1"/>
          <w:sz w:val="28"/>
          <w:szCs w:val="28"/>
        </w:rPr>
        <w:lastRenderedPageBreak/>
        <w:t>7</w:t>
      </w:r>
      <w:r w:rsidR="002D4AC3" w:rsidRPr="005424BC">
        <w:rPr>
          <w:rFonts w:ascii="Times New Roman" w:hAnsi="Times New Roman"/>
          <w:b/>
          <w:color w:val="000000" w:themeColor="text1"/>
          <w:sz w:val="28"/>
          <w:szCs w:val="28"/>
        </w:rPr>
        <w:t>.7 Проблемы с регистрацией</w:t>
      </w:r>
      <w:bookmarkEnd w:id="103"/>
    </w:p>
    <w:p w14:paraId="07146E6E" w14:textId="54B31D31" w:rsidR="002D4AC3" w:rsidRPr="002D4AC3" w:rsidRDefault="002D4AC3" w:rsidP="0098248A">
      <w:pPr>
        <w:spacing w:before="120" w:after="120"/>
        <w:ind w:firstLine="708"/>
        <w:rPr>
          <w:rFonts w:ascii="Times New Roman" w:hAnsi="Times New Roman"/>
          <w:sz w:val="24"/>
          <w:szCs w:val="24"/>
        </w:rPr>
      </w:pPr>
      <w:r w:rsidRPr="005424BC">
        <w:rPr>
          <w:rFonts w:ascii="Times New Roman" w:hAnsi="Times New Roman"/>
          <w:sz w:val="24"/>
          <w:szCs w:val="24"/>
        </w:rPr>
        <w:t>Если Вам не удаётся зарегистрироваться нового пользователя, не удаётся выйти из предыдущего аккаунта, отчистите данные браузера (удалите куки). Это можно сделать, нажав кнопки «</w:t>
      </w:r>
      <w:r w:rsidRPr="005424BC">
        <w:rPr>
          <w:rFonts w:ascii="Times New Roman" w:hAnsi="Times New Roman"/>
          <w:sz w:val="24"/>
          <w:szCs w:val="24"/>
          <w:lang w:val="en-US"/>
        </w:rPr>
        <w:t>Ctrl</w:t>
      </w:r>
      <w:r w:rsidRPr="005424BC">
        <w:rPr>
          <w:rFonts w:ascii="Times New Roman" w:hAnsi="Times New Roman"/>
          <w:sz w:val="24"/>
          <w:szCs w:val="24"/>
        </w:rPr>
        <w:t>+</w:t>
      </w:r>
      <w:r w:rsidRPr="005424BC">
        <w:rPr>
          <w:rFonts w:ascii="Times New Roman" w:hAnsi="Times New Roman"/>
          <w:sz w:val="24"/>
          <w:szCs w:val="24"/>
          <w:lang w:val="en-US"/>
        </w:rPr>
        <w:t>F</w:t>
      </w:r>
      <w:r w:rsidRPr="005424BC">
        <w:rPr>
          <w:rFonts w:ascii="Times New Roman" w:hAnsi="Times New Roman"/>
          <w:sz w:val="24"/>
          <w:szCs w:val="24"/>
        </w:rPr>
        <w:t>5»</w:t>
      </w:r>
      <w:r w:rsidR="00D02DEA" w:rsidRPr="005424BC">
        <w:rPr>
          <w:rFonts w:ascii="Times New Roman" w:hAnsi="Times New Roman"/>
          <w:sz w:val="24"/>
          <w:szCs w:val="24"/>
        </w:rPr>
        <w:t xml:space="preserve"> в окне браузера</w:t>
      </w:r>
      <w:r w:rsidRPr="005424BC">
        <w:rPr>
          <w:rFonts w:ascii="Times New Roman" w:hAnsi="Times New Roman"/>
          <w:sz w:val="24"/>
          <w:szCs w:val="24"/>
        </w:rPr>
        <w:t>.</w:t>
      </w:r>
      <w:r>
        <w:rPr>
          <w:rFonts w:ascii="Times New Roman" w:hAnsi="Times New Roman"/>
          <w:sz w:val="24"/>
          <w:szCs w:val="24"/>
        </w:rPr>
        <w:t xml:space="preserve"> </w:t>
      </w:r>
    </w:p>
    <w:p w14:paraId="57515FC2" w14:textId="0248F5FB" w:rsidR="007418E4" w:rsidRPr="0071600D" w:rsidRDefault="00F81601" w:rsidP="0098248A">
      <w:pPr>
        <w:pStyle w:val="1"/>
        <w:spacing w:before="120" w:after="120"/>
        <w:ind w:firstLine="708"/>
        <w:rPr>
          <w:rFonts w:ascii="Times New Roman" w:hAnsi="Times New Roman"/>
          <w:b/>
          <w:color w:val="000000" w:themeColor="text1"/>
          <w:sz w:val="28"/>
          <w:szCs w:val="28"/>
        </w:rPr>
      </w:pPr>
      <w:bookmarkStart w:id="104" w:name="_8._Включение_и"/>
      <w:bookmarkStart w:id="105" w:name="_Toc9417516"/>
      <w:bookmarkEnd w:id="104"/>
      <w:r>
        <w:rPr>
          <w:rFonts w:ascii="Times New Roman" w:hAnsi="Times New Roman"/>
          <w:b/>
          <w:color w:val="000000" w:themeColor="text1"/>
          <w:sz w:val="28"/>
          <w:szCs w:val="28"/>
        </w:rPr>
        <w:t>8</w:t>
      </w:r>
      <w:r w:rsidR="00E248A1" w:rsidRPr="0071600D">
        <w:rPr>
          <w:rFonts w:ascii="Times New Roman" w:hAnsi="Times New Roman"/>
          <w:b/>
          <w:color w:val="000000" w:themeColor="text1"/>
          <w:sz w:val="28"/>
          <w:szCs w:val="28"/>
        </w:rPr>
        <w:t xml:space="preserve">. </w:t>
      </w:r>
      <w:r w:rsidR="00FD79A4" w:rsidRPr="0071600D">
        <w:rPr>
          <w:rFonts w:ascii="Times New Roman" w:hAnsi="Times New Roman"/>
          <w:b/>
          <w:color w:val="000000" w:themeColor="text1"/>
          <w:sz w:val="28"/>
          <w:szCs w:val="28"/>
        </w:rPr>
        <w:t>Включение и настройка обучающего режима</w:t>
      </w:r>
      <w:bookmarkEnd w:id="105"/>
    </w:p>
    <w:p w14:paraId="0122A512" w14:textId="78389A8E" w:rsidR="00E248A1" w:rsidRPr="0071600D" w:rsidRDefault="00085C00" w:rsidP="0098248A">
      <w:pPr>
        <w:spacing w:before="120" w:after="120" w:line="259" w:lineRule="auto"/>
        <w:ind w:firstLine="708"/>
        <w:jc w:val="both"/>
        <w:rPr>
          <w:rFonts w:ascii="Times New Roman" w:hAnsi="Times New Roman"/>
          <w:color w:val="000000" w:themeColor="text1"/>
          <w:sz w:val="24"/>
          <w:szCs w:val="24"/>
        </w:rPr>
      </w:pPr>
      <w:r w:rsidRPr="00085C00">
        <w:rPr>
          <w:rFonts w:ascii="Times New Roman" w:hAnsi="Times New Roman"/>
          <w:noProof/>
          <w:color w:val="000000" w:themeColor="text1"/>
          <w:sz w:val="24"/>
          <w:szCs w:val="24"/>
          <w:lang w:eastAsia="ru-RU"/>
        </w:rPr>
        <w:drawing>
          <wp:anchor distT="0" distB="0" distL="114300" distR="114300" simplePos="0" relativeHeight="251848704" behindDoc="0" locked="0" layoutInCell="1" allowOverlap="1" wp14:anchorId="631E2A8A" wp14:editId="644CAA16">
            <wp:simplePos x="0" y="0"/>
            <wp:positionH relativeFrom="margin">
              <wp:align>right</wp:align>
            </wp:positionH>
            <wp:positionV relativeFrom="paragraph">
              <wp:posOffset>995680</wp:posOffset>
            </wp:positionV>
            <wp:extent cx="5940425" cy="2950210"/>
            <wp:effectExtent l="0" t="0" r="3175" b="2540"/>
            <wp:wrapTopAndBottom/>
            <wp:docPr id="173" name="Рисунок 173" descr="C:\Users\yashchin\Desktop\Инструкции\Картинки_инст\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ashchin\Desktop\Инструкции\Картинки_инст\6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A1" w:rsidRPr="0071600D">
        <w:rPr>
          <w:rFonts w:ascii="Times New Roman" w:hAnsi="Times New Roman"/>
          <w:color w:val="000000" w:themeColor="text1"/>
          <w:sz w:val="24"/>
          <w:szCs w:val="24"/>
        </w:rPr>
        <w:t>Для включения обучающего режима перейдите в меню «настройки»</w:t>
      </w:r>
      <w:r w:rsidR="00810A27" w:rsidRPr="0071600D">
        <w:rPr>
          <w:rFonts w:ascii="Times New Roman" w:hAnsi="Times New Roman"/>
          <w:color w:val="000000" w:themeColor="text1"/>
          <w:sz w:val="24"/>
          <w:szCs w:val="24"/>
        </w:rPr>
        <w:t>, выберите окно «игра» и поставьте гал</w:t>
      </w:r>
      <w:r w:rsidR="00461271">
        <w:rPr>
          <w:rFonts w:ascii="Times New Roman" w:hAnsi="Times New Roman"/>
          <w:color w:val="000000" w:themeColor="text1"/>
          <w:sz w:val="24"/>
          <w:szCs w:val="24"/>
        </w:rPr>
        <w:t>очку, как показано на рисунке 66</w:t>
      </w:r>
      <w:r w:rsidR="00810A27" w:rsidRPr="0071600D">
        <w:rPr>
          <w:rFonts w:ascii="Times New Roman" w:hAnsi="Times New Roman"/>
          <w:color w:val="000000" w:themeColor="text1"/>
          <w:sz w:val="24"/>
          <w:szCs w:val="24"/>
        </w:rPr>
        <w:t xml:space="preserve">. Теперь после готовности к работе кнопка «старт» из «ээг-инфо» будет запускать игру, вместо калибровки. </w:t>
      </w:r>
      <w:r w:rsidR="00DD4AF7" w:rsidRPr="0071600D">
        <w:rPr>
          <w:rFonts w:ascii="Times New Roman" w:hAnsi="Times New Roman"/>
          <w:color w:val="000000" w:themeColor="text1"/>
          <w:sz w:val="24"/>
          <w:szCs w:val="24"/>
        </w:rPr>
        <w:t xml:space="preserve">Также вы можете запустить «игру» вручную, запустив </w:t>
      </w:r>
      <w:r w:rsidR="00DD4AF7" w:rsidRPr="0071600D">
        <w:rPr>
          <w:rFonts w:ascii="Times New Roman" w:hAnsi="Times New Roman"/>
          <w:color w:val="000000" w:themeColor="text1"/>
          <w:sz w:val="24"/>
          <w:szCs w:val="24"/>
          <w:lang w:val="en-US"/>
        </w:rPr>
        <w:t>NeurochatGame</w:t>
      </w:r>
      <w:r w:rsidR="00DD4AF7" w:rsidRPr="0071600D">
        <w:rPr>
          <w:rFonts w:ascii="Times New Roman" w:hAnsi="Times New Roman"/>
          <w:color w:val="000000" w:themeColor="text1"/>
          <w:sz w:val="24"/>
          <w:szCs w:val="24"/>
        </w:rPr>
        <w:t>.</w:t>
      </w:r>
      <w:r w:rsidR="00DD4AF7" w:rsidRPr="0071600D">
        <w:rPr>
          <w:rFonts w:ascii="Times New Roman" w:hAnsi="Times New Roman"/>
          <w:color w:val="000000" w:themeColor="text1"/>
          <w:sz w:val="24"/>
          <w:szCs w:val="24"/>
          <w:lang w:val="en-US"/>
        </w:rPr>
        <w:t>exe</w:t>
      </w:r>
      <w:r w:rsidR="00DD4AF7" w:rsidRPr="0071600D">
        <w:rPr>
          <w:rFonts w:ascii="Times New Roman" w:hAnsi="Times New Roman"/>
          <w:color w:val="000000" w:themeColor="text1"/>
          <w:sz w:val="24"/>
          <w:szCs w:val="24"/>
        </w:rPr>
        <w:t xml:space="preserve"> (находится в установленной папке </w:t>
      </w:r>
      <w:r w:rsidR="00DD4AF7" w:rsidRPr="0071600D">
        <w:rPr>
          <w:rFonts w:ascii="Times New Roman" w:hAnsi="Times New Roman"/>
          <w:color w:val="000000" w:themeColor="text1"/>
          <w:sz w:val="24"/>
          <w:szCs w:val="24"/>
          <w:lang w:val="en-US"/>
        </w:rPr>
        <w:t>Neurochat</w:t>
      </w:r>
      <w:r w:rsidR="00DD4AF7" w:rsidRPr="0071600D">
        <w:rPr>
          <w:rFonts w:ascii="Times New Roman" w:hAnsi="Times New Roman"/>
          <w:color w:val="000000" w:themeColor="text1"/>
          <w:sz w:val="24"/>
          <w:szCs w:val="24"/>
        </w:rPr>
        <w:t xml:space="preserve">). </w:t>
      </w:r>
    </w:p>
    <w:p w14:paraId="62F2702A" w14:textId="00E4A170" w:rsidR="00810A27" w:rsidRPr="0071600D" w:rsidRDefault="00461271" w:rsidP="0098248A">
      <w:pPr>
        <w:spacing w:before="120" w:after="120" w:line="259" w:lineRule="auto"/>
        <w:ind w:firstLine="708"/>
        <w:jc w:val="center"/>
        <w:rPr>
          <w:rFonts w:ascii="Times New Roman" w:hAnsi="Times New Roman"/>
          <w:i/>
          <w:color w:val="000000" w:themeColor="text1"/>
          <w:sz w:val="24"/>
          <w:szCs w:val="24"/>
        </w:rPr>
      </w:pPr>
      <w:r w:rsidRPr="00085C00">
        <w:rPr>
          <w:rFonts w:ascii="Times New Roman" w:hAnsi="Times New Roman"/>
          <w:i/>
          <w:color w:val="000000" w:themeColor="text1"/>
          <w:sz w:val="24"/>
          <w:szCs w:val="24"/>
        </w:rPr>
        <w:t>Рисунок 66</w:t>
      </w:r>
      <w:r w:rsidR="00810A27" w:rsidRPr="00085C00">
        <w:rPr>
          <w:rFonts w:ascii="Times New Roman" w:hAnsi="Times New Roman"/>
          <w:i/>
          <w:color w:val="000000" w:themeColor="text1"/>
          <w:sz w:val="24"/>
          <w:szCs w:val="24"/>
        </w:rPr>
        <w:t>. Включение обучающей программы.</w:t>
      </w:r>
    </w:p>
    <w:p w14:paraId="1F80A7E5" w14:textId="20340F14" w:rsidR="00F15951" w:rsidRPr="0071600D" w:rsidRDefault="00F15951" w:rsidP="0098248A">
      <w:pPr>
        <w:spacing w:before="120" w:after="120" w:line="259" w:lineRule="auto"/>
        <w:ind w:firstLine="708"/>
        <w:jc w:val="both"/>
        <w:rPr>
          <w:rFonts w:ascii="Times New Roman" w:hAnsi="Times New Roman"/>
          <w:color w:val="000000" w:themeColor="text1"/>
          <w:sz w:val="24"/>
          <w:szCs w:val="24"/>
        </w:rPr>
      </w:pPr>
      <w:r w:rsidRPr="0071600D">
        <w:rPr>
          <w:rFonts w:ascii="Times New Roman" w:hAnsi="Times New Roman"/>
          <w:color w:val="000000" w:themeColor="text1"/>
          <w:sz w:val="24"/>
          <w:szCs w:val="24"/>
        </w:rPr>
        <w:t>Для каждого уров</w:t>
      </w:r>
      <w:r w:rsidR="008B76E2">
        <w:rPr>
          <w:rFonts w:ascii="Times New Roman" w:hAnsi="Times New Roman"/>
          <w:color w:val="000000" w:themeColor="text1"/>
          <w:sz w:val="24"/>
          <w:szCs w:val="24"/>
        </w:rPr>
        <w:t>ня есть свои настройки скорости и проходного порога для перехода на следующий уровень</w:t>
      </w:r>
      <w:r w:rsidRPr="0071600D">
        <w:rPr>
          <w:rFonts w:ascii="Times New Roman" w:hAnsi="Times New Roman"/>
          <w:color w:val="000000" w:themeColor="text1"/>
          <w:sz w:val="24"/>
          <w:szCs w:val="24"/>
        </w:rPr>
        <w:t>. Для этого выберите уров</w:t>
      </w:r>
      <w:r w:rsidR="008B76E2">
        <w:rPr>
          <w:rFonts w:ascii="Times New Roman" w:hAnsi="Times New Roman"/>
          <w:color w:val="000000" w:themeColor="text1"/>
          <w:sz w:val="24"/>
          <w:szCs w:val="24"/>
        </w:rPr>
        <w:t>ень</w:t>
      </w:r>
      <w:r w:rsidRPr="0071600D">
        <w:rPr>
          <w:rFonts w:ascii="Times New Roman" w:hAnsi="Times New Roman"/>
          <w:color w:val="000000" w:themeColor="text1"/>
          <w:sz w:val="24"/>
          <w:szCs w:val="24"/>
        </w:rPr>
        <w:t xml:space="preserve"> в графе «настройки для уровня», а затем выставите желаемую скорость для данного уровня – это поле «</w:t>
      </w:r>
      <w:r w:rsidR="008B76E2">
        <w:rPr>
          <w:rFonts w:ascii="Times New Roman" w:hAnsi="Times New Roman"/>
          <w:color w:val="000000" w:themeColor="text1"/>
          <w:sz w:val="24"/>
          <w:szCs w:val="24"/>
        </w:rPr>
        <w:t>Отображение стимула» или измените значения качества калибровки (см. рис. 66)</w:t>
      </w:r>
    </w:p>
    <w:p w14:paraId="1B68FC8E" w14:textId="2DD457BF" w:rsidR="00810A27" w:rsidRPr="0071600D" w:rsidRDefault="00DB2AFB" w:rsidP="0098248A">
      <w:pPr>
        <w:spacing w:before="120" w:after="120" w:line="259" w:lineRule="auto"/>
        <w:ind w:firstLine="709"/>
        <w:jc w:val="both"/>
        <w:rPr>
          <w:rFonts w:ascii="Times New Roman" w:hAnsi="Times New Roman"/>
          <w:color w:val="000000" w:themeColor="text1"/>
          <w:sz w:val="24"/>
          <w:szCs w:val="24"/>
        </w:rPr>
      </w:pPr>
      <w:r>
        <w:rPr>
          <w:noProof/>
          <w:color w:val="000000" w:themeColor="text1"/>
        </w:rPr>
        <w:lastRenderedPageBreak/>
        <w:pict w14:anchorId="66885A6E">
          <v:shape id="_x0000_s1091" type="#_x0000_t75" style="position:absolute;left:0;text-align:left;margin-left:22.2pt;margin-top:46.8pt;width:422.55pt;height:235.65pt;z-index:251754496;mso-position-horizontal-relative:text;mso-position-vertical-relative:text;mso-width-relative:page;mso-height-relative:page">
            <v:imagedata r:id="rId96" o:title="Снимок экрана (334)"/>
            <w10:wrap type="topAndBottom"/>
          </v:shape>
        </w:pict>
      </w:r>
      <w:r w:rsidR="00DD4AF7" w:rsidRPr="0071600D">
        <w:rPr>
          <w:rFonts w:ascii="Times New Roman" w:hAnsi="Times New Roman"/>
          <w:color w:val="000000" w:themeColor="text1"/>
          <w:sz w:val="24"/>
          <w:szCs w:val="24"/>
        </w:rPr>
        <w:t xml:space="preserve">После запуска программы Вы увидите окошко с инструкцией, как показано на рисунке </w:t>
      </w:r>
      <w:r w:rsidR="00363E74">
        <w:rPr>
          <w:rFonts w:ascii="Times New Roman" w:hAnsi="Times New Roman"/>
          <w:color w:val="000000" w:themeColor="text1"/>
          <w:sz w:val="24"/>
          <w:szCs w:val="24"/>
        </w:rPr>
        <w:t>ниже</w:t>
      </w:r>
      <w:r w:rsidR="008B76E2">
        <w:rPr>
          <w:rFonts w:ascii="Times New Roman" w:hAnsi="Times New Roman"/>
          <w:color w:val="000000" w:themeColor="text1"/>
          <w:sz w:val="24"/>
          <w:szCs w:val="24"/>
        </w:rPr>
        <w:t>. Для каждого уровня своя инструкция, обратите на это внимание по мере прохождения каждого уровня.</w:t>
      </w:r>
    </w:p>
    <w:p w14:paraId="090AE98A" w14:textId="1AECB153" w:rsidR="00810A27" w:rsidRPr="0071600D" w:rsidRDefault="00461271" w:rsidP="0098248A">
      <w:pPr>
        <w:spacing w:before="120" w:after="120" w:line="259" w:lineRule="auto"/>
        <w:ind w:firstLine="709"/>
        <w:jc w:val="center"/>
        <w:rPr>
          <w:rFonts w:ascii="Times New Roman" w:hAnsi="Times New Roman"/>
          <w:i/>
          <w:color w:val="000000" w:themeColor="text1"/>
          <w:sz w:val="24"/>
          <w:szCs w:val="24"/>
        </w:rPr>
      </w:pPr>
      <w:r>
        <w:rPr>
          <w:rFonts w:ascii="Times New Roman" w:hAnsi="Times New Roman"/>
          <w:i/>
          <w:color w:val="000000" w:themeColor="text1"/>
          <w:sz w:val="24"/>
          <w:szCs w:val="24"/>
        </w:rPr>
        <w:t>Рисунок 67</w:t>
      </w:r>
      <w:r w:rsidR="00DD4AF7" w:rsidRPr="0071600D">
        <w:rPr>
          <w:rFonts w:ascii="Times New Roman" w:hAnsi="Times New Roman"/>
          <w:i/>
          <w:color w:val="000000" w:themeColor="text1"/>
          <w:sz w:val="24"/>
          <w:szCs w:val="24"/>
        </w:rPr>
        <w:t>. Инструкция к обучающей программе</w:t>
      </w:r>
    </w:p>
    <w:p w14:paraId="6897E8AF" w14:textId="6AE37D1E" w:rsidR="00DD4AF7" w:rsidRPr="0071600D" w:rsidRDefault="00DB2AFB" w:rsidP="0098248A">
      <w:pPr>
        <w:spacing w:before="120" w:after="120" w:line="259" w:lineRule="auto"/>
        <w:ind w:firstLine="709"/>
        <w:rPr>
          <w:rFonts w:ascii="Times New Roman" w:hAnsi="Times New Roman"/>
          <w:color w:val="000000" w:themeColor="text1"/>
          <w:sz w:val="24"/>
          <w:szCs w:val="24"/>
        </w:rPr>
      </w:pPr>
      <w:r>
        <w:rPr>
          <w:i/>
          <w:noProof/>
          <w:color w:val="000000" w:themeColor="text1"/>
        </w:rPr>
        <w:pict w14:anchorId="5E7EE64F">
          <v:shape id="_x0000_s1092" type="#_x0000_t75" style="position:absolute;left:0;text-align:left;margin-left:19.95pt;margin-top:30.95pt;width:426.75pt;height:240.75pt;z-index:251756544;mso-position-horizontal-relative:text;mso-position-vertical-relative:text;mso-width-relative:page;mso-height-relative:page">
            <v:imagedata r:id="rId97" o:title="Снимок экрана (336)"/>
            <w10:wrap type="topAndBottom"/>
          </v:shape>
        </w:pict>
      </w:r>
      <w:r w:rsidR="00DD4AF7" w:rsidRPr="0071600D">
        <w:rPr>
          <w:rFonts w:ascii="Times New Roman" w:hAnsi="Times New Roman"/>
          <w:color w:val="000000" w:themeColor="text1"/>
          <w:sz w:val="24"/>
          <w:szCs w:val="24"/>
        </w:rPr>
        <w:t>После прочтения руководства, нажмите кнопку «начать» в левом нижнем углу экрана.</w:t>
      </w:r>
    </w:p>
    <w:p w14:paraId="3078FDD4" w14:textId="32BF688E" w:rsidR="00DD4AF7" w:rsidRPr="0071600D" w:rsidRDefault="00461271" w:rsidP="0098248A">
      <w:pPr>
        <w:spacing w:before="120" w:after="120" w:line="259" w:lineRule="auto"/>
        <w:ind w:firstLine="708"/>
        <w:jc w:val="center"/>
        <w:rPr>
          <w:rFonts w:ascii="Times New Roman" w:hAnsi="Times New Roman"/>
          <w:i/>
          <w:color w:val="000000" w:themeColor="text1"/>
          <w:sz w:val="24"/>
          <w:szCs w:val="24"/>
        </w:rPr>
      </w:pPr>
      <w:r>
        <w:rPr>
          <w:rFonts w:ascii="Times New Roman" w:hAnsi="Times New Roman"/>
          <w:i/>
          <w:color w:val="000000" w:themeColor="text1"/>
          <w:sz w:val="24"/>
          <w:szCs w:val="24"/>
        </w:rPr>
        <w:t>Рисунок 68</w:t>
      </w:r>
      <w:r w:rsidR="00DD4AF7" w:rsidRPr="0071600D">
        <w:rPr>
          <w:rFonts w:ascii="Times New Roman" w:hAnsi="Times New Roman"/>
          <w:i/>
          <w:color w:val="000000" w:themeColor="text1"/>
          <w:sz w:val="24"/>
          <w:szCs w:val="24"/>
        </w:rPr>
        <w:t>. Обучающая программа</w:t>
      </w:r>
    </w:p>
    <w:p w14:paraId="4E29305F" w14:textId="02D0382A" w:rsidR="00D42836" w:rsidRDefault="00DD4AF7" w:rsidP="00D42836">
      <w:pPr>
        <w:spacing w:before="120" w:after="120" w:line="259" w:lineRule="auto"/>
        <w:ind w:firstLine="709"/>
        <w:jc w:val="both"/>
        <w:rPr>
          <w:rFonts w:ascii="Times New Roman" w:hAnsi="Times New Roman"/>
          <w:color w:val="000000" w:themeColor="text1"/>
          <w:sz w:val="24"/>
          <w:szCs w:val="24"/>
        </w:rPr>
      </w:pPr>
      <w:r w:rsidRPr="0071600D">
        <w:rPr>
          <w:rFonts w:ascii="Times New Roman" w:hAnsi="Times New Roman"/>
          <w:color w:val="000000" w:themeColor="text1"/>
          <w:sz w:val="24"/>
          <w:szCs w:val="24"/>
        </w:rPr>
        <w:t>Так выглядит</w:t>
      </w:r>
      <w:r w:rsidR="008B76E2">
        <w:rPr>
          <w:rFonts w:ascii="Times New Roman" w:hAnsi="Times New Roman"/>
          <w:color w:val="000000" w:themeColor="text1"/>
          <w:sz w:val="24"/>
          <w:szCs w:val="24"/>
        </w:rPr>
        <w:t xml:space="preserve"> первый уровень</w:t>
      </w:r>
      <w:r w:rsidRPr="0071600D">
        <w:rPr>
          <w:rFonts w:ascii="Times New Roman" w:hAnsi="Times New Roman"/>
          <w:color w:val="000000" w:themeColor="text1"/>
          <w:sz w:val="24"/>
          <w:szCs w:val="24"/>
        </w:rPr>
        <w:t xml:space="preserve"> обучающей программы. По прохождении каждого уровня вы увидите результат калибровки, полученной на данном уровне. С каждым последующим уровнем увеличивается скорость подсветки изображений. </w:t>
      </w:r>
    </w:p>
    <w:p w14:paraId="2EC56D26" w14:textId="77777777" w:rsidR="00D42836" w:rsidRDefault="00D42836" w:rsidP="0098248A">
      <w:pPr>
        <w:spacing w:before="120" w:after="120" w:line="259" w:lineRule="auto"/>
        <w:ind w:firstLine="709"/>
        <w:jc w:val="both"/>
        <w:rPr>
          <w:rFonts w:ascii="Times New Roman" w:hAnsi="Times New Roman"/>
          <w:color w:val="000000" w:themeColor="text1"/>
          <w:sz w:val="24"/>
          <w:szCs w:val="24"/>
        </w:rPr>
      </w:pPr>
    </w:p>
    <w:p w14:paraId="0D486ABD" w14:textId="77777777" w:rsidR="00D42836" w:rsidRDefault="00D42836" w:rsidP="0098248A">
      <w:pPr>
        <w:spacing w:before="120" w:after="120" w:line="259" w:lineRule="auto"/>
        <w:ind w:firstLine="709"/>
        <w:jc w:val="both"/>
        <w:rPr>
          <w:rFonts w:ascii="Times New Roman" w:hAnsi="Times New Roman"/>
          <w:color w:val="000000" w:themeColor="text1"/>
          <w:sz w:val="24"/>
          <w:szCs w:val="24"/>
        </w:rPr>
      </w:pPr>
    </w:p>
    <w:p w14:paraId="696A27DF" w14:textId="77777777" w:rsidR="00D42836" w:rsidRDefault="00D42836" w:rsidP="0098248A">
      <w:pPr>
        <w:spacing w:before="120" w:after="120" w:line="259" w:lineRule="auto"/>
        <w:ind w:firstLine="709"/>
        <w:jc w:val="both"/>
        <w:rPr>
          <w:rFonts w:ascii="Times New Roman" w:hAnsi="Times New Roman"/>
          <w:color w:val="000000" w:themeColor="text1"/>
          <w:sz w:val="24"/>
          <w:szCs w:val="24"/>
        </w:rPr>
      </w:pPr>
    </w:p>
    <w:p w14:paraId="3F73C4F5" w14:textId="40C3526C" w:rsidR="00D42836" w:rsidRPr="00D42836" w:rsidRDefault="003C42DF" w:rsidP="00D42836">
      <w:pPr>
        <w:spacing w:before="120" w:after="120" w:line="259" w:lineRule="auto"/>
        <w:ind w:firstLine="709"/>
        <w:jc w:val="center"/>
        <w:rPr>
          <w:rFonts w:ascii="Times New Roman" w:hAnsi="Times New Roman"/>
          <w:i/>
          <w:color w:val="000000" w:themeColor="text1"/>
          <w:sz w:val="24"/>
          <w:szCs w:val="24"/>
        </w:rPr>
      </w:pPr>
      <w:r w:rsidRPr="003C42DF">
        <w:rPr>
          <w:rFonts w:ascii="Times New Roman" w:hAnsi="Times New Roman"/>
          <w:i/>
          <w:noProof/>
          <w:color w:val="000000" w:themeColor="text1"/>
          <w:sz w:val="24"/>
          <w:szCs w:val="24"/>
          <w:lang w:eastAsia="ru-RU"/>
        </w:rPr>
        <w:lastRenderedPageBreak/>
        <w:drawing>
          <wp:anchor distT="0" distB="0" distL="114300" distR="114300" simplePos="0" relativeHeight="251817984" behindDoc="0" locked="0" layoutInCell="1" allowOverlap="1" wp14:anchorId="495F0D59" wp14:editId="5738BD64">
            <wp:simplePos x="0" y="0"/>
            <wp:positionH relativeFrom="margin">
              <wp:align>right</wp:align>
            </wp:positionH>
            <wp:positionV relativeFrom="paragraph">
              <wp:posOffset>0</wp:posOffset>
            </wp:positionV>
            <wp:extent cx="5940425" cy="3344973"/>
            <wp:effectExtent l="0" t="0" r="3175" b="8255"/>
            <wp:wrapTopAndBottom/>
            <wp:docPr id="29" name="Рисунок 29" descr="C:\Users\yashchin\Desktop\dsg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hchin\Desktop\dsgsd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0425" cy="3344973"/>
                    </a:xfrm>
                    <a:prstGeom prst="rect">
                      <a:avLst/>
                    </a:prstGeom>
                    <a:noFill/>
                    <a:ln>
                      <a:noFill/>
                    </a:ln>
                  </pic:spPr>
                </pic:pic>
              </a:graphicData>
            </a:graphic>
            <wp14:sizeRelH relativeFrom="page">
              <wp14:pctWidth>0</wp14:pctWidth>
            </wp14:sizeRelH>
            <wp14:sizeRelV relativeFrom="page">
              <wp14:pctHeight>0</wp14:pctHeight>
            </wp14:sizeRelV>
          </wp:anchor>
        </w:drawing>
      </w:r>
      <w:r w:rsidR="00D42836" w:rsidRPr="00D42836">
        <w:rPr>
          <w:rFonts w:ascii="Times New Roman" w:hAnsi="Times New Roman"/>
          <w:i/>
          <w:color w:val="000000" w:themeColor="text1"/>
          <w:sz w:val="24"/>
          <w:szCs w:val="24"/>
        </w:rPr>
        <w:t>Рисунок 69. Третий уровень обучающей программы</w:t>
      </w:r>
    </w:p>
    <w:p w14:paraId="6423B25F" w14:textId="574BC7FF" w:rsidR="008B76E2" w:rsidRDefault="008B76E2" w:rsidP="0098248A">
      <w:pPr>
        <w:spacing w:before="120" w:after="120" w:line="259"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Описание уровней: </w:t>
      </w:r>
    </w:p>
    <w:p w14:paraId="39A96C84" w14:textId="24E16147" w:rsidR="008B76E2" w:rsidRDefault="008B76E2" w:rsidP="008B76E2">
      <w:pPr>
        <w:ind w:firstLine="708"/>
      </w:pPr>
      <w:r>
        <w:t>1 уровень – матрица 4х4 с картинками (целевой при стимуляции увеличивается в размерах и анимируется</w:t>
      </w:r>
      <w:r w:rsidR="00D42836">
        <w:t>. См. рис. 68.</w:t>
      </w:r>
      <w:r>
        <w:t>);</w:t>
      </w:r>
    </w:p>
    <w:p w14:paraId="33B4D434" w14:textId="77777777" w:rsidR="008B76E2" w:rsidRDefault="008B76E2" w:rsidP="008B76E2">
      <w:pPr>
        <w:ind w:firstLine="708"/>
      </w:pPr>
      <w:r>
        <w:t>2 уровень – матрица 4х4 с картинками;</w:t>
      </w:r>
    </w:p>
    <w:p w14:paraId="3B3D96F9" w14:textId="32BD468B" w:rsidR="008B76E2" w:rsidRDefault="008B76E2" w:rsidP="008B76E2">
      <w:pPr>
        <w:ind w:firstLine="708"/>
      </w:pPr>
      <w:r>
        <w:t>3 уровень – матрица 4х4 с буквами</w:t>
      </w:r>
      <w:r w:rsidR="00D42836">
        <w:t xml:space="preserve"> (см. рис. 69.)</w:t>
      </w:r>
      <w:r>
        <w:t>;</w:t>
      </w:r>
    </w:p>
    <w:p w14:paraId="44D59E41" w14:textId="77777777" w:rsidR="008B76E2" w:rsidRDefault="008B76E2" w:rsidP="008B76E2">
      <w:pPr>
        <w:ind w:firstLine="708"/>
      </w:pPr>
      <w:r>
        <w:t>4 уровень – матрица 5х5 с буквами;</w:t>
      </w:r>
    </w:p>
    <w:p w14:paraId="76CF3443" w14:textId="5941B154" w:rsidR="008B76E2" w:rsidRPr="00D42836" w:rsidRDefault="008B76E2" w:rsidP="00D42836">
      <w:pPr>
        <w:ind w:firstLine="708"/>
      </w:pPr>
      <w:r>
        <w:t>5 уровень – оригинальная матрица, используемая на калибровке.</w:t>
      </w:r>
    </w:p>
    <w:p w14:paraId="2FA357A0" w14:textId="5BA47CE4" w:rsidR="0040179E" w:rsidRPr="0071600D" w:rsidRDefault="0040179E" w:rsidP="0098248A">
      <w:pPr>
        <w:spacing w:before="120" w:after="120" w:line="259" w:lineRule="auto"/>
        <w:ind w:firstLine="709"/>
        <w:rPr>
          <w:rFonts w:ascii="Times New Roman" w:hAnsi="Times New Roman"/>
          <w:b/>
          <w:color w:val="000000" w:themeColor="text1"/>
          <w:sz w:val="28"/>
          <w:szCs w:val="28"/>
        </w:rPr>
      </w:pPr>
      <w:r w:rsidRPr="0071600D">
        <w:rPr>
          <w:rFonts w:ascii="Times New Roman" w:hAnsi="Times New Roman"/>
          <w:b/>
          <w:color w:val="000000" w:themeColor="text1"/>
          <w:sz w:val="28"/>
          <w:szCs w:val="28"/>
        </w:rPr>
        <w:t>Применение</w:t>
      </w:r>
    </w:p>
    <w:p w14:paraId="223DBB5F" w14:textId="786BFEB7" w:rsidR="00461D40" w:rsidRDefault="0040179E" w:rsidP="00461D40">
      <w:pPr>
        <w:spacing w:before="120" w:after="120" w:line="259" w:lineRule="auto"/>
        <w:ind w:firstLine="709"/>
        <w:jc w:val="both"/>
        <w:rPr>
          <w:rFonts w:ascii="Times New Roman" w:hAnsi="Times New Roman"/>
          <w:color w:val="000000" w:themeColor="text1"/>
          <w:sz w:val="24"/>
          <w:szCs w:val="24"/>
        </w:rPr>
      </w:pPr>
      <w:r w:rsidRPr="0071600D">
        <w:rPr>
          <w:rFonts w:ascii="Times New Roman" w:hAnsi="Times New Roman"/>
          <w:color w:val="000000" w:themeColor="text1"/>
          <w:sz w:val="24"/>
          <w:szCs w:val="24"/>
        </w:rPr>
        <w:t xml:space="preserve">Обучающий режим </w:t>
      </w:r>
      <w:r w:rsidR="00E37C49" w:rsidRPr="0071600D">
        <w:rPr>
          <w:rFonts w:ascii="Times New Roman" w:hAnsi="Times New Roman"/>
          <w:color w:val="000000" w:themeColor="text1"/>
          <w:sz w:val="24"/>
          <w:szCs w:val="24"/>
        </w:rPr>
        <w:t>может быть использован</w:t>
      </w:r>
      <w:r w:rsidRPr="0071600D">
        <w:rPr>
          <w:rFonts w:ascii="Times New Roman" w:hAnsi="Times New Roman"/>
          <w:color w:val="000000" w:themeColor="text1"/>
          <w:sz w:val="24"/>
          <w:szCs w:val="24"/>
        </w:rPr>
        <w:t xml:space="preserve"> для де</w:t>
      </w:r>
      <w:r w:rsidR="00171F55">
        <w:rPr>
          <w:rFonts w:ascii="Times New Roman" w:hAnsi="Times New Roman"/>
          <w:color w:val="000000" w:themeColor="text1"/>
          <w:sz w:val="24"/>
          <w:szCs w:val="24"/>
        </w:rPr>
        <w:t xml:space="preserve">тей, которые не знают алфавита, а также для тех, кто впервые работает с Нейрочатом. Этот </w:t>
      </w:r>
      <w:r w:rsidRPr="0071600D">
        <w:rPr>
          <w:rFonts w:ascii="Times New Roman" w:hAnsi="Times New Roman"/>
          <w:color w:val="000000" w:themeColor="text1"/>
          <w:sz w:val="24"/>
          <w:szCs w:val="24"/>
        </w:rPr>
        <w:t xml:space="preserve">режим </w:t>
      </w:r>
      <w:r w:rsidR="00171F55">
        <w:rPr>
          <w:rFonts w:ascii="Times New Roman" w:hAnsi="Times New Roman"/>
          <w:color w:val="000000" w:themeColor="text1"/>
          <w:sz w:val="24"/>
          <w:szCs w:val="24"/>
        </w:rPr>
        <w:t xml:space="preserve">создан для тренировки концентрации внимания. </w:t>
      </w:r>
      <w:r w:rsidRPr="0071600D">
        <w:rPr>
          <w:rFonts w:ascii="Times New Roman" w:hAnsi="Times New Roman"/>
          <w:color w:val="000000" w:themeColor="text1"/>
          <w:sz w:val="24"/>
          <w:szCs w:val="24"/>
        </w:rPr>
        <w:t>Также данный режим будет пол</w:t>
      </w:r>
      <w:r w:rsidR="00E37C49" w:rsidRPr="0071600D">
        <w:rPr>
          <w:rFonts w:ascii="Times New Roman" w:hAnsi="Times New Roman"/>
          <w:color w:val="000000" w:themeColor="text1"/>
          <w:sz w:val="24"/>
          <w:szCs w:val="24"/>
        </w:rPr>
        <w:t>езен для тех, кто уже знаком с Н</w:t>
      </w:r>
      <w:r w:rsidRPr="0071600D">
        <w:rPr>
          <w:rFonts w:ascii="Times New Roman" w:hAnsi="Times New Roman"/>
          <w:color w:val="000000" w:themeColor="text1"/>
          <w:sz w:val="24"/>
          <w:szCs w:val="24"/>
        </w:rPr>
        <w:t>ейро</w:t>
      </w:r>
      <w:r w:rsidR="00E37C49" w:rsidRPr="0071600D">
        <w:rPr>
          <w:rFonts w:ascii="Times New Roman" w:hAnsi="Times New Roman"/>
          <w:color w:val="000000" w:themeColor="text1"/>
          <w:sz w:val="24"/>
          <w:szCs w:val="24"/>
        </w:rPr>
        <w:t>Ч</w:t>
      </w:r>
      <w:r w:rsidRPr="0071600D">
        <w:rPr>
          <w:rFonts w:ascii="Times New Roman" w:hAnsi="Times New Roman"/>
          <w:color w:val="000000" w:themeColor="text1"/>
          <w:sz w:val="24"/>
          <w:szCs w:val="24"/>
        </w:rPr>
        <w:t>атом, но хочет повысить свою скорость набора и улучшить результаты калибровки при дальнейшей работе.</w:t>
      </w:r>
    </w:p>
    <w:p w14:paraId="374F4DE4" w14:textId="3DA323D5" w:rsidR="00461D40" w:rsidRPr="00A57DB8" w:rsidRDefault="00461D40" w:rsidP="00A57DB8">
      <w:pPr>
        <w:pStyle w:val="1"/>
        <w:rPr>
          <w:rFonts w:ascii="Times New Roman" w:hAnsi="Times New Roman"/>
          <w:color w:val="000000" w:themeColor="text1"/>
          <w:sz w:val="24"/>
          <w:szCs w:val="24"/>
        </w:rPr>
      </w:pPr>
      <w:bookmarkStart w:id="106" w:name="_9._Дизайнер_экранов"/>
      <w:bookmarkEnd w:id="106"/>
      <w:r>
        <w:rPr>
          <w:rFonts w:ascii="Times New Roman" w:hAnsi="Times New Roman"/>
          <w:color w:val="000000" w:themeColor="text1"/>
          <w:sz w:val="24"/>
          <w:szCs w:val="24"/>
        </w:rPr>
        <w:br w:type="page"/>
      </w:r>
      <w:bookmarkStart w:id="107" w:name="_Toc9417517"/>
      <w:r w:rsidRPr="00461D40">
        <w:rPr>
          <w:rFonts w:ascii="Times New Roman" w:hAnsi="Times New Roman"/>
          <w:b/>
          <w:color w:val="000000" w:themeColor="text1"/>
        </w:rPr>
        <w:lastRenderedPageBreak/>
        <w:t>9. Дизайнер экранов</w:t>
      </w:r>
      <w:bookmarkEnd w:id="107"/>
    </w:p>
    <w:p w14:paraId="72FC4F95" w14:textId="6E6C4A20" w:rsidR="00DE099E" w:rsidRPr="00DE099E" w:rsidRDefault="00DE099E" w:rsidP="00DE099E">
      <w:pPr>
        <w:pStyle w:val="2"/>
        <w:ind w:firstLine="708"/>
        <w:rPr>
          <w:rFonts w:ascii="Times New Roman" w:hAnsi="Times New Roman"/>
          <w:b/>
          <w:color w:val="000000" w:themeColor="text1"/>
          <w:sz w:val="28"/>
          <w:szCs w:val="28"/>
        </w:rPr>
      </w:pPr>
      <w:bookmarkStart w:id="108" w:name="_Toc9417518"/>
      <w:r w:rsidRPr="00DE099E">
        <w:rPr>
          <w:rFonts w:ascii="Times New Roman" w:hAnsi="Times New Roman"/>
          <w:b/>
          <w:color w:val="000000" w:themeColor="text1"/>
          <w:sz w:val="28"/>
          <w:szCs w:val="28"/>
        </w:rPr>
        <w:t>9.1. Редактирование экрана</w:t>
      </w:r>
      <w:bookmarkEnd w:id="108"/>
    </w:p>
    <w:p w14:paraId="73248854" w14:textId="19860D5C" w:rsidR="00461D40" w:rsidRPr="00D651D3" w:rsidRDefault="00DB2AFB" w:rsidP="00B13CBF">
      <w:pPr>
        <w:spacing w:before="120" w:after="120" w:line="259" w:lineRule="auto"/>
        <w:ind w:firstLine="708"/>
        <w:jc w:val="both"/>
        <w:rPr>
          <w:rFonts w:ascii="Times New Roman" w:hAnsi="Times New Roman"/>
          <w:b/>
          <w:color w:val="000000" w:themeColor="text1"/>
          <w:sz w:val="24"/>
          <w:szCs w:val="24"/>
        </w:rPr>
      </w:pPr>
      <w:r>
        <w:rPr>
          <w:noProof/>
        </w:rPr>
        <w:pict w14:anchorId="3F329740">
          <v:shape id="_x0000_s1120" type="#_x0000_t75" style="position:absolute;left:0;text-align:left;margin-left:-.3pt;margin-top:100.4pt;width:468pt;height:135pt;z-index:251824128;mso-position-horizontal-relative:text;mso-position-vertical-relative:text;mso-width-relative:page;mso-height-relative:page">
            <v:imagedata r:id="rId99" o:title="Снимок экрана (483) — копия"/>
            <w10:wrap type="topAndBottom"/>
          </v:shape>
        </w:pict>
      </w:r>
      <w:r w:rsidR="00B13CBF">
        <w:rPr>
          <w:rFonts w:ascii="Times New Roman" w:hAnsi="Times New Roman"/>
          <w:color w:val="000000" w:themeColor="text1"/>
          <w:sz w:val="24"/>
          <w:szCs w:val="24"/>
        </w:rPr>
        <w:t xml:space="preserve">Для работы с дизайнером экранов необходимы навыки работы с компьютером на уровне </w:t>
      </w:r>
      <w:r w:rsidR="008D432A">
        <w:rPr>
          <w:rFonts w:ascii="Times New Roman" w:hAnsi="Times New Roman"/>
          <w:b/>
          <w:color w:val="000000" w:themeColor="text1"/>
          <w:sz w:val="24"/>
          <w:szCs w:val="24"/>
          <w:u w:val="single"/>
        </w:rPr>
        <w:t>продвинутого пользователя</w:t>
      </w:r>
      <w:r w:rsidR="00B13CBF">
        <w:rPr>
          <w:rFonts w:ascii="Times New Roman" w:hAnsi="Times New Roman"/>
          <w:color w:val="000000" w:themeColor="text1"/>
          <w:sz w:val="24"/>
          <w:szCs w:val="24"/>
        </w:rPr>
        <w:t xml:space="preserve">. </w:t>
      </w:r>
      <w:r w:rsidR="00AF2C46">
        <w:rPr>
          <w:rFonts w:ascii="Times New Roman" w:hAnsi="Times New Roman"/>
          <w:color w:val="000000" w:themeColor="text1"/>
          <w:sz w:val="24"/>
          <w:szCs w:val="24"/>
        </w:rPr>
        <w:t>Чтобы создавать и редактировать свои экраны, перейдите во вкладку «дизайнер экранов» (меню – настройки – дизайнер экранов), после чего нажмите кнопку «изменить» (см.</w:t>
      </w:r>
      <w:r w:rsidR="00B13CBF">
        <w:rPr>
          <w:rFonts w:ascii="Times New Roman" w:hAnsi="Times New Roman"/>
          <w:color w:val="000000" w:themeColor="text1"/>
          <w:sz w:val="24"/>
          <w:szCs w:val="24"/>
        </w:rPr>
        <w:t xml:space="preserve"> </w:t>
      </w:r>
      <w:r w:rsidR="00AF2C46">
        <w:rPr>
          <w:rFonts w:ascii="Times New Roman" w:hAnsi="Times New Roman"/>
          <w:color w:val="000000" w:themeColor="text1"/>
          <w:sz w:val="24"/>
          <w:szCs w:val="24"/>
        </w:rPr>
        <w:t>рис.</w:t>
      </w:r>
      <w:r w:rsidR="00B13CBF">
        <w:rPr>
          <w:rFonts w:ascii="Times New Roman" w:hAnsi="Times New Roman"/>
          <w:color w:val="000000" w:themeColor="text1"/>
          <w:sz w:val="24"/>
          <w:szCs w:val="24"/>
        </w:rPr>
        <w:t xml:space="preserve"> </w:t>
      </w:r>
      <w:r w:rsidR="00AF2C46">
        <w:rPr>
          <w:rFonts w:ascii="Times New Roman" w:hAnsi="Times New Roman"/>
          <w:color w:val="000000" w:themeColor="text1"/>
          <w:sz w:val="24"/>
          <w:szCs w:val="24"/>
        </w:rPr>
        <w:t xml:space="preserve">70). </w:t>
      </w:r>
      <w:r w:rsidR="00D651D3">
        <w:rPr>
          <w:rFonts w:ascii="Times New Roman" w:hAnsi="Times New Roman"/>
          <w:color w:val="000000" w:themeColor="text1"/>
          <w:sz w:val="24"/>
          <w:szCs w:val="24"/>
        </w:rPr>
        <w:t xml:space="preserve">Имя открытого экрана написано под кнопкой «изменить», как показано на рис. 70. </w:t>
      </w:r>
      <w:r w:rsidR="00D651D3" w:rsidRPr="00D651D3">
        <w:rPr>
          <w:rFonts w:ascii="Times New Roman" w:hAnsi="Times New Roman"/>
          <w:b/>
          <w:color w:val="000000" w:themeColor="text1"/>
          <w:sz w:val="24"/>
          <w:szCs w:val="24"/>
        </w:rPr>
        <w:t xml:space="preserve">При первичном запуске данного режима отредактируйте сначала этот экран, а после создавайте новые. </w:t>
      </w:r>
    </w:p>
    <w:p w14:paraId="0CA39B26" w14:textId="77E46F7E" w:rsidR="00AF2C46" w:rsidRPr="00AF2C46" w:rsidRDefault="00AF2C46" w:rsidP="00AF2C46">
      <w:pPr>
        <w:spacing w:before="120" w:after="120" w:line="259" w:lineRule="auto"/>
        <w:ind w:firstLine="708"/>
        <w:jc w:val="center"/>
        <w:rPr>
          <w:rFonts w:ascii="Times New Roman" w:hAnsi="Times New Roman"/>
          <w:i/>
          <w:color w:val="000000" w:themeColor="text1"/>
          <w:sz w:val="24"/>
          <w:szCs w:val="24"/>
        </w:rPr>
      </w:pPr>
      <w:r>
        <w:rPr>
          <w:rFonts w:ascii="Times New Roman" w:hAnsi="Times New Roman"/>
          <w:i/>
          <w:color w:val="000000" w:themeColor="text1"/>
          <w:sz w:val="24"/>
          <w:szCs w:val="24"/>
        </w:rPr>
        <w:t>Рисунок 70. Дизайнер экранов</w:t>
      </w:r>
    </w:p>
    <w:p w14:paraId="1675F359" w14:textId="3DA47227" w:rsidR="00AF2C46" w:rsidRDefault="00DB2AFB" w:rsidP="00CB3BC1">
      <w:pPr>
        <w:spacing w:before="120" w:after="120" w:line="259" w:lineRule="auto"/>
        <w:ind w:firstLine="708"/>
        <w:jc w:val="both"/>
        <w:rPr>
          <w:rFonts w:ascii="Times New Roman" w:hAnsi="Times New Roman"/>
          <w:color w:val="000000" w:themeColor="text1"/>
          <w:sz w:val="24"/>
          <w:szCs w:val="24"/>
        </w:rPr>
      </w:pPr>
      <w:r>
        <w:rPr>
          <w:i/>
          <w:noProof/>
        </w:rPr>
        <w:pict w14:anchorId="2625276E">
          <v:shape id="_x0000_s1119" type="#_x0000_t75" style="position:absolute;left:0;text-align:left;margin-left:37.75pt;margin-top:39pt;width:391.3pt;height:290.25pt;z-index:-251494400;mso-position-horizontal-relative:text;mso-position-vertical-relative:text;mso-width-relative:page;mso-height-relative:page" wrapcoords="-51 0 -51 21531 21600 21531 21600 0 -51 0">
            <v:imagedata r:id="rId100" o:title="Снимок экрана (482)"/>
            <w10:wrap type="topAndBottom"/>
          </v:shape>
        </w:pict>
      </w:r>
      <w:r w:rsidR="00CB3BC1">
        <w:rPr>
          <w:rFonts w:ascii="Times New Roman" w:hAnsi="Times New Roman"/>
          <w:color w:val="000000" w:themeColor="text1"/>
          <w:sz w:val="24"/>
          <w:szCs w:val="24"/>
        </w:rPr>
        <w:t>После нажатия на кнопку «изменить» откроется дополнительное окно «настройка экрана» (см. рис. 71)</w:t>
      </w:r>
    </w:p>
    <w:p w14:paraId="507960F1" w14:textId="779C2E2D" w:rsidR="00CB3BC1" w:rsidRPr="00CB3BC1" w:rsidRDefault="00CB3BC1" w:rsidP="00CB3BC1">
      <w:pPr>
        <w:spacing w:before="120" w:after="120" w:line="259" w:lineRule="auto"/>
        <w:jc w:val="center"/>
        <w:rPr>
          <w:rFonts w:ascii="Times New Roman" w:hAnsi="Times New Roman"/>
          <w:i/>
          <w:color w:val="000000" w:themeColor="text1"/>
          <w:sz w:val="24"/>
          <w:szCs w:val="24"/>
        </w:rPr>
      </w:pPr>
      <w:r w:rsidRPr="00CB3BC1">
        <w:rPr>
          <w:rFonts w:ascii="Times New Roman" w:hAnsi="Times New Roman"/>
          <w:i/>
          <w:color w:val="000000" w:themeColor="text1"/>
          <w:sz w:val="24"/>
          <w:szCs w:val="24"/>
        </w:rPr>
        <w:t>Рисунок 71. Настройка экрана</w:t>
      </w:r>
    </w:p>
    <w:p w14:paraId="0F00E27C" w14:textId="24382D56" w:rsidR="00CB3BC1" w:rsidRDefault="00D651D3" w:rsidP="00D651D3">
      <w:pPr>
        <w:spacing w:before="120" w:after="120" w:line="259"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Задайте количество строк и столбцов, измените размер кнопок (если кнопки будут накладываться друг на друга, их размер будет уменьшаться автоматически) и величину отступа от краёв экрана. Ось Х </w:t>
      </w:r>
      <w:r w:rsidR="00303D0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303D0F">
        <w:rPr>
          <w:rFonts w:ascii="Times New Roman" w:hAnsi="Times New Roman"/>
          <w:color w:val="000000" w:themeColor="text1"/>
          <w:sz w:val="24"/>
          <w:szCs w:val="24"/>
        </w:rPr>
        <w:t xml:space="preserve">отступ с права и слева, ось </w:t>
      </w:r>
      <w:r w:rsidR="00303D0F">
        <w:rPr>
          <w:rFonts w:ascii="Times New Roman" w:hAnsi="Times New Roman"/>
          <w:color w:val="000000" w:themeColor="text1"/>
          <w:sz w:val="24"/>
          <w:szCs w:val="24"/>
          <w:lang w:val="en-US"/>
        </w:rPr>
        <w:t>Y</w:t>
      </w:r>
      <w:r w:rsidR="00303D0F" w:rsidRPr="00303D0F">
        <w:rPr>
          <w:rFonts w:ascii="Times New Roman" w:hAnsi="Times New Roman"/>
          <w:color w:val="000000" w:themeColor="text1"/>
          <w:sz w:val="24"/>
          <w:szCs w:val="24"/>
        </w:rPr>
        <w:t xml:space="preserve"> – </w:t>
      </w:r>
      <w:r w:rsidR="00303D0F">
        <w:rPr>
          <w:rFonts w:ascii="Times New Roman" w:hAnsi="Times New Roman"/>
          <w:color w:val="000000" w:themeColor="text1"/>
          <w:sz w:val="24"/>
          <w:szCs w:val="24"/>
        </w:rPr>
        <w:t>сверху и снизу. При создании экранов 3 х 3</w:t>
      </w:r>
      <w:r w:rsidR="00DE099E">
        <w:rPr>
          <w:rFonts w:ascii="Times New Roman" w:hAnsi="Times New Roman"/>
          <w:color w:val="000000" w:themeColor="text1"/>
          <w:sz w:val="24"/>
          <w:szCs w:val="24"/>
        </w:rPr>
        <w:t xml:space="preserve"> и менее</w:t>
      </w:r>
      <w:r w:rsidR="00303D0F">
        <w:rPr>
          <w:rFonts w:ascii="Times New Roman" w:hAnsi="Times New Roman"/>
          <w:color w:val="000000" w:themeColor="text1"/>
          <w:sz w:val="24"/>
          <w:szCs w:val="24"/>
        </w:rPr>
        <w:t xml:space="preserve"> (9 и менее ячеек</w:t>
      </w:r>
      <w:r w:rsidR="00DE099E">
        <w:rPr>
          <w:rFonts w:ascii="Times New Roman" w:hAnsi="Times New Roman"/>
          <w:color w:val="000000" w:themeColor="text1"/>
          <w:sz w:val="24"/>
          <w:szCs w:val="24"/>
        </w:rPr>
        <w:t>),</w:t>
      </w:r>
      <w:r w:rsidR="00303D0F">
        <w:rPr>
          <w:rFonts w:ascii="Times New Roman" w:hAnsi="Times New Roman"/>
          <w:color w:val="000000" w:themeColor="text1"/>
          <w:sz w:val="24"/>
          <w:szCs w:val="24"/>
        </w:rPr>
        <w:t xml:space="preserve"> поставьте галочку в поле «Одиночные подсветки»</w:t>
      </w:r>
      <w:r w:rsidR="00027002">
        <w:rPr>
          <w:rFonts w:ascii="Times New Roman" w:hAnsi="Times New Roman"/>
          <w:color w:val="000000" w:themeColor="text1"/>
          <w:sz w:val="24"/>
          <w:szCs w:val="24"/>
        </w:rPr>
        <w:t xml:space="preserve">, см. </w:t>
      </w:r>
      <w:r w:rsidR="00DE099E">
        <w:rPr>
          <w:rFonts w:ascii="Times New Roman" w:hAnsi="Times New Roman"/>
          <w:color w:val="000000" w:themeColor="text1"/>
          <w:sz w:val="24"/>
          <w:szCs w:val="24"/>
        </w:rPr>
        <w:t>рисунок 72</w:t>
      </w:r>
      <w:r w:rsidR="00303D0F">
        <w:rPr>
          <w:rFonts w:ascii="Times New Roman" w:hAnsi="Times New Roman"/>
          <w:color w:val="000000" w:themeColor="text1"/>
          <w:sz w:val="24"/>
          <w:szCs w:val="24"/>
        </w:rPr>
        <w:t xml:space="preserve">. </w:t>
      </w:r>
      <w:r w:rsidR="00027002">
        <w:rPr>
          <w:rFonts w:ascii="Times New Roman" w:hAnsi="Times New Roman"/>
          <w:color w:val="000000" w:themeColor="text1"/>
          <w:sz w:val="24"/>
          <w:szCs w:val="24"/>
        </w:rPr>
        <w:t xml:space="preserve">После настройки нажмите кнопку «сохранить». </w:t>
      </w:r>
    </w:p>
    <w:p w14:paraId="143F4B36" w14:textId="7D947761" w:rsidR="00027002" w:rsidRDefault="00DB2AFB" w:rsidP="00D651D3">
      <w:pPr>
        <w:spacing w:before="120" w:after="120" w:line="259" w:lineRule="auto"/>
        <w:ind w:firstLine="708"/>
        <w:jc w:val="both"/>
        <w:rPr>
          <w:rFonts w:ascii="Times New Roman" w:hAnsi="Times New Roman"/>
          <w:color w:val="000000" w:themeColor="text1"/>
          <w:sz w:val="24"/>
          <w:szCs w:val="24"/>
        </w:rPr>
      </w:pPr>
      <w:r>
        <w:rPr>
          <w:i/>
          <w:noProof/>
        </w:rPr>
        <w:lastRenderedPageBreak/>
        <w:pict w14:anchorId="7BB501E0">
          <v:shape id="_x0000_s1122" type="#_x0000_t75" style="position:absolute;left:0;text-align:left;margin-left:-20.55pt;margin-top:21.65pt;width:466.5pt;height:252.75pt;z-index:251826176;mso-position-horizontal-relative:text;mso-position-vertical-relative:text;mso-width-relative:page;mso-height-relative:page">
            <v:imagedata r:id="rId101" o:title="Снимок экрана (485)"/>
            <w10:wrap type="topAndBottom"/>
          </v:shape>
        </w:pict>
      </w:r>
    </w:p>
    <w:p w14:paraId="155A4732" w14:textId="2625749F" w:rsidR="00027002" w:rsidRPr="00027002" w:rsidRDefault="00DB2AFB" w:rsidP="00027002">
      <w:pPr>
        <w:spacing w:before="120" w:after="120" w:line="259" w:lineRule="auto"/>
        <w:ind w:firstLine="708"/>
        <w:jc w:val="center"/>
        <w:rPr>
          <w:rFonts w:ascii="Times New Roman" w:hAnsi="Times New Roman"/>
          <w:i/>
          <w:color w:val="000000" w:themeColor="text1"/>
          <w:sz w:val="24"/>
          <w:szCs w:val="24"/>
        </w:rPr>
      </w:pPr>
      <w:r>
        <w:rPr>
          <w:noProof/>
        </w:rPr>
        <w:pict w14:anchorId="49646EB1">
          <v:shape id="_x0000_s1123" type="#_x0000_t75" style="position:absolute;left:0;text-align:left;margin-left:-20.55pt;margin-top:272.6pt;width:466.5pt;height:252.75pt;z-index:251828224;mso-position-horizontal-relative:text;mso-position-vertical-relative:text;mso-width-relative:page;mso-height-relative:page">
            <v:imagedata r:id="rId102" o:title="73"/>
            <w10:wrap type="topAndBottom"/>
          </v:shape>
        </w:pict>
      </w:r>
      <w:r w:rsidR="00027002" w:rsidRPr="00027002">
        <w:rPr>
          <w:rFonts w:ascii="Times New Roman" w:hAnsi="Times New Roman"/>
          <w:i/>
          <w:color w:val="000000" w:themeColor="text1"/>
          <w:sz w:val="24"/>
          <w:szCs w:val="24"/>
        </w:rPr>
        <w:t>Рисунок 72. Выбрано 3 строки и 3 столбца, включены одиночные подсветки.</w:t>
      </w:r>
    </w:p>
    <w:p w14:paraId="26EBC832" w14:textId="1B320623" w:rsidR="004F7157" w:rsidRPr="00027002" w:rsidRDefault="00027002" w:rsidP="00027002">
      <w:pPr>
        <w:spacing w:before="120" w:after="120" w:line="259" w:lineRule="auto"/>
        <w:ind w:firstLine="708"/>
        <w:jc w:val="center"/>
        <w:rPr>
          <w:rFonts w:ascii="Times New Roman" w:hAnsi="Times New Roman"/>
          <w:i/>
          <w:color w:val="000000" w:themeColor="text1"/>
          <w:sz w:val="24"/>
          <w:szCs w:val="24"/>
        </w:rPr>
      </w:pPr>
      <w:r w:rsidRPr="00027002">
        <w:rPr>
          <w:rFonts w:ascii="Times New Roman" w:hAnsi="Times New Roman"/>
          <w:i/>
          <w:color w:val="000000" w:themeColor="text1"/>
          <w:sz w:val="24"/>
          <w:szCs w:val="24"/>
        </w:rPr>
        <w:t>Рисунок 73. Выбрано 5 строк и 5 столбцов, одиночные подсветки выключены.</w:t>
      </w:r>
    </w:p>
    <w:p w14:paraId="022D9894" w14:textId="2FA2E3E5" w:rsidR="00027002" w:rsidRPr="00CD093A" w:rsidRDefault="00CD093A" w:rsidP="00CD093A">
      <w:pPr>
        <w:pStyle w:val="2"/>
        <w:rPr>
          <w:rFonts w:ascii="Times New Roman" w:hAnsi="Times New Roman"/>
          <w:b/>
          <w:color w:val="000000" w:themeColor="text1"/>
          <w:sz w:val="28"/>
          <w:szCs w:val="28"/>
        </w:rPr>
      </w:pPr>
      <w:bookmarkStart w:id="109" w:name="_Toc9417519"/>
      <w:r w:rsidRPr="00CD093A">
        <w:rPr>
          <w:rFonts w:ascii="Times New Roman" w:hAnsi="Times New Roman"/>
          <w:b/>
          <w:color w:val="000000" w:themeColor="text1"/>
          <w:sz w:val="28"/>
          <w:szCs w:val="28"/>
        </w:rPr>
        <w:t>9.2. Настройка кнопки</w:t>
      </w:r>
      <w:bookmarkEnd w:id="109"/>
    </w:p>
    <w:p w14:paraId="493FF1E8" w14:textId="1233B95B" w:rsidR="00CD093A" w:rsidRDefault="00CD093A" w:rsidP="00CD093A">
      <w:pPr>
        <w:spacing w:before="120" w:after="120" w:line="259"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Для настройки кнопки наведите курсор на нужную кнопку и нажмите левую кнопку мыши. Откроется окно «Редактирование кнопки» (см. рис. 74). </w:t>
      </w:r>
    </w:p>
    <w:p w14:paraId="74F3951C" w14:textId="77777777" w:rsidR="007A2ABE" w:rsidRDefault="007A2ABE" w:rsidP="00CD093A">
      <w:pPr>
        <w:spacing w:before="120" w:after="120" w:line="259" w:lineRule="auto"/>
        <w:jc w:val="center"/>
        <w:rPr>
          <w:rFonts w:ascii="Times New Roman" w:hAnsi="Times New Roman"/>
          <w:i/>
          <w:color w:val="000000" w:themeColor="text1"/>
          <w:sz w:val="24"/>
          <w:szCs w:val="24"/>
        </w:rPr>
      </w:pPr>
    </w:p>
    <w:p w14:paraId="694AE462" w14:textId="77777777" w:rsidR="007A2ABE" w:rsidRDefault="007A2ABE" w:rsidP="00CD093A">
      <w:pPr>
        <w:spacing w:before="120" w:after="120" w:line="259" w:lineRule="auto"/>
        <w:jc w:val="center"/>
        <w:rPr>
          <w:rFonts w:ascii="Times New Roman" w:hAnsi="Times New Roman"/>
          <w:i/>
          <w:color w:val="000000" w:themeColor="text1"/>
          <w:sz w:val="24"/>
          <w:szCs w:val="24"/>
        </w:rPr>
      </w:pPr>
    </w:p>
    <w:p w14:paraId="117D6E92" w14:textId="68790AA0" w:rsidR="003F12E2" w:rsidRDefault="00390ACD" w:rsidP="00FA66B3">
      <w:pPr>
        <w:spacing w:before="120" w:after="120" w:line="259" w:lineRule="auto"/>
        <w:ind w:left="708"/>
        <w:jc w:val="both"/>
        <w:rPr>
          <w:rFonts w:ascii="Times New Roman" w:hAnsi="Times New Roman"/>
          <w:sz w:val="24"/>
          <w:szCs w:val="24"/>
        </w:rPr>
      </w:pPr>
      <w:r w:rsidRPr="003F12E2">
        <w:rPr>
          <w:rFonts w:ascii="Times New Roman" w:hAnsi="Times New Roman"/>
          <w:noProof/>
          <w:sz w:val="24"/>
          <w:szCs w:val="24"/>
          <w:lang w:eastAsia="ru-RU"/>
        </w:rPr>
        <w:lastRenderedPageBreak/>
        <w:drawing>
          <wp:anchor distT="0" distB="0" distL="114300" distR="114300" simplePos="0" relativeHeight="251831296" behindDoc="0" locked="0" layoutInCell="1" allowOverlap="1" wp14:anchorId="4C4AB281" wp14:editId="16243E99">
            <wp:simplePos x="0" y="0"/>
            <wp:positionH relativeFrom="margin">
              <wp:align>center</wp:align>
            </wp:positionH>
            <wp:positionV relativeFrom="paragraph">
              <wp:posOffset>38100</wp:posOffset>
            </wp:positionV>
            <wp:extent cx="4429125" cy="2695575"/>
            <wp:effectExtent l="0" t="0" r="9525" b="9525"/>
            <wp:wrapTopAndBottom/>
            <wp:docPr id="149" name="Рисунок 149" descr="C:\Users\yashchin\Pictures\Screenshot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shchin\Pictures\Screenshots\7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91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E2">
        <w:rPr>
          <w:noProof/>
          <w:lang w:eastAsia="ru-RU"/>
        </w:rPr>
        <mc:AlternateContent>
          <mc:Choice Requires="wps">
            <w:drawing>
              <wp:anchor distT="0" distB="0" distL="114300" distR="114300" simplePos="0" relativeHeight="251840512" behindDoc="0" locked="0" layoutInCell="1" allowOverlap="1" wp14:anchorId="4C9439C8" wp14:editId="24899261">
                <wp:simplePos x="0" y="0"/>
                <wp:positionH relativeFrom="column">
                  <wp:posOffset>751205</wp:posOffset>
                </wp:positionH>
                <wp:positionV relativeFrom="paragraph">
                  <wp:posOffset>2752725</wp:posOffset>
                </wp:positionV>
                <wp:extent cx="4429125"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6D2B48FF" w14:textId="3D9284BE" w:rsidR="00543D33" w:rsidRPr="003F12E2" w:rsidRDefault="00543D33" w:rsidP="003F12E2">
                            <w:pPr>
                              <w:pStyle w:val="aa"/>
                              <w:jc w:val="center"/>
                              <w:rPr>
                                <w:rFonts w:ascii="Times New Roman" w:hAnsi="Times New Roman"/>
                                <w:color w:val="000000" w:themeColor="text1"/>
                                <w:sz w:val="24"/>
                                <w:szCs w:val="24"/>
                              </w:rPr>
                            </w:pPr>
                            <w:r w:rsidRPr="003F12E2">
                              <w:rPr>
                                <w:rFonts w:ascii="Times New Roman" w:hAnsi="Times New Roman"/>
                                <w:color w:val="000000" w:themeColor="text1"/>
                                <w:sz w:val="24"/>
                                <w:szCs w:val="24"/>
                              </w:rPr>
                              <w:t>Рисунок 74. Окно «Редактирование кнопки».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439C8" id="Надпись 6" o:spid="_x0000_s1033" type="#_x0000_t202" style="position:absolute;left:0;text-align:left;margin-left:59.15pt;margin-top:216.75pt;width:348.7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" stroked="f">
                <v:textbox style="mso-fit-shape-to-text:t" inset="0,0,0,0">
                  <w:txbxContent>
                    <w:p w14:paraId="6D2B48FF" w14:textId="3D9284BE" w:rsidR="00543D33" w:rsidRPr="003F12E2" w:rsidRDefault="00543D33" w:rsidP="003F12E2">
                      <w:pPr>
                        <w:pStyle w:val="aa"/>
                        <w:jc w:val="center"/>
                        <w:rPr>
                          <w:rFonts w:ascii="Times New Roman" w:hAnsi="Times New Roman"/>
                          <w:color w:val="000000" w:themeColor="text1"/>
                          <w:sz w:val="24"/>
                          <w:szCs w:val="24"/>
                        </w:rPr>
                      </w:pPr>
                      <w:r w:rsidRPr="003F12E2">
                        <w:rPr>
                          <w:rFonts w:ascii="Times New Roman" w:hAnsi="Times New Roman"/>
                          <w:color w:val="000000" w:themeColor="text1"/>
                          <w:sz w:val="24"/>
                          <w:szCs w:val="24"/>
                        </w:rPr>
                        <w:t>Рисунок 74. Окно «Редактирование кнопки».</w:t>
                      </w:r>
                    </w:p>
                  </w:txbxContent>
                </v:textbox>
                <w10:wrap type="topAndBottom"/>
              </v:shape>
            </w:pict>
          </mc:Fallback>
        </mc:AlternateContent>
      </w:r>
      <w:r w:rsidR="007A2ABE" w:rsidRPr="003F12E2">
        <w:rPr>
          <w:rFonts w:ascii="Times New Roman" w:hAnsi="Times New Roman"/>
          <w:sz w:val="24"/>
          <w:szCs w:val="24"/>
        </w:rPr>
        <w:t>Заголовок – это текст кнопки</w:t>
      </w:r>
      <w:r w:rsidR="00EC66B1" w:rsidRPr="003F12E2">
        <w:rPr>
          <w:rFonts w:ascii="Times New Roman" w:hAnsi="Times New Roman"/>
          <w:sz w:val="24"/>
          <w:szCs w:val="24"/>
        </w:rPr>
        <w:t xml:space="preserve"> (напр. «Кнопка #1</w:t>
      </w:r>
      <w:r w:rsidR="007A2ABE" w:rsidRPr="003F12E2">
        <w:rPr>
          <w:rFonts w:ascii="Times New Roman" w:hAnsi="Times New Roman"/>
          <w:sz w:val="24"/>
          <w:szCs w:val="24"/>
        </w:rPr>
        <w:t>).</w:t>
      </w:r>
      <w:r w:rsidR="003F12E2">
        <w:rPr>
          <w:rFonts w:ascii="Times New Roman" w:hAnsi="Times New Roman"/>
          <w:sz w:val="24"/>
          <w:szCs w:val="24"/>
        </w:rPr>
        <w:t xml:space="preserve"> </w:t>
      </w:r>
      <w:r w:rsidR="00EC66B1" w:rsidRPr="003F12E2">
        <w:rPr>
          <w:rFonts w:ascii="Times New Roman" w:hAnsi="Times New Roman"/>
          <w:sz w:val="24"/>
          <w:szCs w:val="24"/>
        </w:rPr>
        <w:br/>
        <w:t>Сообщение - текст, который появится на экране при выборе данной кнопки, если в графе «переход на экран» выбран «</w:t>
      </w:r>
      <w:r w:rsidR="00EC66B1" w:rsidRPr="003F12E2">
        <w:rPr>
          <w:rFonts w:ascii="Times New Roman" w:hAnsi="Times New Roman"/>
          <w:sz w:val="24"/>
          <w:szCs w:val="24"/>
          <w:lang w:val="en-US"/>
        </w:rPr>
        <w:t>no</w:t>
      </w:r>
      <w:r w:rsidR="00EC66B1" w:rsidRPr="003F12E2">
        <w:rPr>
          <w:rFonts w:ascii="Times New Roman" w:hAnsi="Times New Roman"/>
          <w:sz w:val="24"/>
          <w:szCs w:val="24"/>
        </w:rPr>
        <w:t xml:space="preserve"> </w:t>
      </w:r>
      <w:r w:rsidR="00EC66B1" w:rsidRPr="003F12E2">
        <w:rPr>
          <w:rFonts w:ascii="Times New Roman" w:hAnsi="Times New Roman"/>
          <w:sz w:val="24"/>
          <w:szCs w:val="24"/>
          <w:lang w:val="en-US"/>
        </w:rPr>
        <w:t>screen</w:t>
      </w:r>
      <w:r w:rsidR="00EC66B1" w:rsidRPr="003F12E2">
        <w:rPr>
          <w:rFonts w:ascii="Times New Roman" w:hAnsi="Times New Roman"/>
          <w:sz w:val="24"/>
          <w:szCs w:val="24"/>
        </w:rPr>
        <w:t>».</w:t>
      </w:r>
      <w:r w:rsidR="003F12E2" w:rsidRPr="003F12E2">
        <w:rPr>
          <w:rFonts w:ascii="Times New Roman" w:hAnsi="Times New Roman"/>
          <w:sz w:val="24"/>
          <w:szCs w:val="24"/>
        </w:rPr>
        <w:t xml:space="preserve"> </w:t>
      </w:r>
    </w:p>
    <w:p w14:paraId="22B5E8E7" w14:textId="43A07198" w:rsidR="003F12E2" w:rsidRPr="003F12E2" w:rsidRDefault="003F12E2" w:rsidP="00FA66B3">
      <w:pPr>
        <w:spacing w:before="120" w:after="120" w:line="259" w:lineRule="auto"/>
        <w:ind w:firstLine="708"/>
        <w:jc w:val="both"/>
        <w:rPr>
          <w:rFonts w:ascii="Times New Roman" w:hAnsi="Times New Roman"/>
          <w:i/>
          <w:color w:val="000000" w:themeColor="text1"/>
          <w:sz w:val="24"/>
          <w:szCs w:val="24"/>
        </w:rPr>
      </w:pPr>
      <w:r w:rsidRPr="003F12E2">
        <w:rPr>
          <w:rFonts w:ascii="Times New Roman" w:hAnsi="Times New Roman"/>
          <w:sz w:val="24"/>
          <w:szCs w:val="24"/>
        </w:rPr>
        <w:t xml:space="preserve">Картинка – картинка </w:t>
      </w:r>
      <w:r>
        <w:rPr>
          <w:rFonts w:ascii="Times New Roman" w:hAnsi="Times New Roman"/>
          <w:sz w:val="24"/>
          <w:szCs w:val="24"/>
        </w:rPr>
        <w:t>внутри кнопки (разбирается далее)</w:t>
      </w:r>
    </w:p>
    <w:p w14:paraId="51DBAD83" w14:textId="17848212" w:rsidR="003F12E2" w:rsidRPr="003F12E2" w:rsidRDefault="00DB2AFB" w:rsidP="00FA66B3">
      <w:pPr>
        <w:pStyle w:val="a3"/>
        <w:ind w:firstLine="708"/>
        <w:jc w:val="both"/>
        <w:rPr>
          <w:rFonts w:ascii="Times New Roman" w:hAnsi="Times New Roman" w:cs="Times New Roman"/>
          <w:sz w:val="24"/>
          <w:szCs w:val="24"/>
        </w:rPr>
      </w:pPr>
      <w:r>
        <w:rPr>
          <w:rFonts w:ascii="Times New Roman" w:hAnsi="Times New Roman" w:cs="Times New Roman"/>
          <w:i/>
          <w:noProof/>
          <w:sz w:val="24"/>
          <w:szCs w:val="24"/>
        </w:rPr>
        <w:pict w14:anchorId="692A3AF1">
          <v:shape id="_x0000_s1124" type="#_x0000_t75" style="position:absolute;left:0;text-align:left;margin-left:.45pt;margin-top:44.25pt;width:467.25pt;height:253.5pt;z-index:251830272;mso-position-horizontal-relative:text;mso-position-vertical-relative:text;mso-width-relative:page;mso-height-relative:page">
            <v:imagedata r:id="rId104" o:title="Снимок экрана (495) — копия"/>
            <w10:wrap type="topAndBottom"/>
          </v:shape>
        </w:pict>
      </w:r>
      <w:r w:rsidR="003F12E2" w:rsidRPr="003F12E2">
        <w:rPr>
          <w:rFonts w:ascii="Times New Roman" w:hAnsi="Times New Roman" w:cs="Times New Roman"/>
          <w:sz w:val="24"/>
          <w:szCs w:val="24"/>
        </w:rPr>
        <w:t>Картинка при подсветке – картинка, которая будет внутри кнопки при подсветке данного стимула. Если Вы вставите картинку, но не вставите подсветку, то при подсветке будет фон кнопки</w:t>
      </w:r>
      <w:r w:rsidR="003F12E2">
        <w:rPr>
          <w:rFonts w:ascii="Times New Roman" w:hAnsi="Times New Roman" w:cs="Times New Roman"/>
          <w:sz w:val="24"/>
          <w:szCs w:val="24"/>
        </w:rPr>
        <w:t xml:space="preserve"> (разбирается далее).</w:t>
      </w:r>
    </w:p>
    <w:p w14:paraId="2773AC0D" w14:textId="61EF4968" w:rsidR="00CD093A" w:rsidRPr="007A2ABE" w:rsidRDefault="007A2ABE" w:rsidP="007A2ABE">
      <w:pPr>
        <w:spacing w:before="120" w:after="120" w:line="259" w:lineRule="auto"/>
        <w:ind w:firstLine="708"/>
        <w:jc w:val="center"/>
        <w:rPr>
          <w:rFonts w:ascii="Times New Roman" w:hAnsi="Times New Roman"/>
          <w:i/>
          <w:color w:val="000000" w:themeColor="text1"/>
          <w:sz w:val="24"/>
          <w:szCs w:val="24"/>
        </w:rPr>
      </w:pPr>
      <w:r w:rsidRPr="007A2ABE">
        <w:rPr>
          <w:rFonts w:ascii="Times New Roman" w:hAnsi="Times New Roman"/>
          <w:i/>
          <w:color w:val="000000" w:themeColor="text1"/>
          <w:sz w:val="24"/>
          <w:szCs w:val="24"/>
        </w:rPr>
        <w:t>Рисунок 75. Часть экрана и окно «Редактирование кнопки».</w:t>
      </w:r>
    </w:p>
    <w:p w14:paraId="7BD15D3D" w14:textId="7537BA66" w:rsidR="00076A28" w:rsidRPr="00F560E9" w:rsidRDefault="007A2ABE" w:rsidP="00223403">
      <w:pPr>
        <w:spacing w:before="120" w:after="120" w:line="259"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Чтобы вынести текст за пределы кнопки</w:t>
      </w:r>
      <w:r w:rsidR="00390ACD">
        <w:rPr>
          <w:rFonts w:ascii="Times New Roman" w:hAnsi="Times New Roman"/>
          <w:color w:val="000000" w:themeColor="text1"/>
          <w:sz w:val="24"/>
          <w:szCs w:val="24"/>
        </w:rPr>
        <w:t xml:space="preserve"> (вниз)</w:t>
      </w:r>
      <w:r>
        <w:rPr>
          <w:rFonts w:ascii="Times New Roman" w:hAnsi="Times New Roman"/>
          <w:color w:val="000000" w:themeColor="text1"/>
          <w:sz w:val="24"/>
          <w:szCs w:val="24"/>
        </w:rPr>
        <w:t xml:space="preserve">, введите </w:t>
      </w:r>
      <w:r>
        <w:rPr>
          <w:rFonts w:ascii="Times New Roman" w:hAnsi="Times New Roman"/>
          <w:color w:val="000000" w:themeColor="text1"/>
          <w:sz w:val="24"/>
          <w:szCs w:val="24"/>
          <w:lang w:val="en-US"/>
        </w:rPr>
        <w:t>html</w:t>
      </w:r>
      <w:r w:rsidRPr="007A2ABE">
        <w:rPr>
          <w:rFonts w:ascii="Times New Roman" w:hAnsi="Times New Roman"/>
          <w:color w:val="000000" w:themeColor="text1"/>
          <w:sz w:val="24"/>
          <w:szCs w:val="24"/>
        </w:rPr>
        <w:t>-</w:t>
      </w:r>
      <w:r>
        <w:rPr>
          <w:rFonts w:ascii="Times New Roman" w:hAnsi="Times New Roman"/>
          <w:color w:val="000000" w:themeColor="text1"/>
          <w:sz w:val="24"/>
          <w:szCs w:val="24"/>
        </w:rPr>
        <w:t xml:space="preserve">тэг </w:t>
      </w:r>
      <w:r w:rsidRPr="007A2ABE">
        <w:rPr>
          <w:rFonts w:ascii="Times New Roman" w:hAnsi="Times New Roman"/>
          <w:color w:val="000000" w:themeColor="text1"/>
          <w:sz w:val="24"/>
          <w:szCs w:val="24"/>
        </w:rPr>
        <w:t>&lt;</w:t>
      </w:r>
      <w:r>
        <w:rPr>
          <w:rFonts w:ascii="Times New Roman" w:hAnsi="Times New Roman"/>
          <w:color w:val="000000" w:themeColor="text1"/>
          <w:sz w:val="24"/>
          <w:szCs w:val="24"/>
          <w:lang w:val="en-US"/>
        </w:rPr>
        <w:t>br</w:t>
      </w:r>
      <w:r w:rsidRPr="007A2ABE">
        <w:rPr>
          <w:rFonts w:ascii="Times New Roman" w:hAnsi="Times New Roman"/>
          <w:color w:val="000000" w:themeColor="text1"/>
          <w:sz w:val="24"/>
          <w:szCs w:val="24"/>
        </w:rPr>
        <w:t>&gt;</w:t>
      </w:r>
      <w:r>
        <w:rPr>
          <w:rFonts w:ascii="Times New Roman" w:hAnsi="Times New Roman"/>
          <w:color w:val="000000" w:themeColor="text1"/>
          <w:sz w:val="24"/>
          <w:szCs w:val="24"/>
        </w:rPr>
        <w:t xml:space="preserve"> </w:t>
      </w:r>
      <w:r w:rsidRPr="007A2ABE">
        <w:rPr>
          <w:rFonts w:ascii="Times New Roman" w:hAnsi="Times New Roman"/>
          <w:color w:val="000000" w:themeColor="text1"/>
          <w:sz w:val="24"/>
          <w:szCs w:val="24"/>
        </w:rPr>
        <w:t xml:space="preserve">перед </w:t>
      </w:r>
      <w:r>
        <w:rPr>
          <w:rFonts w:ascii="Times New Roman" w:hAnsi="Times New Roman"/>
          <w:color w:val="000000" w:themeColor="text1"/>
          <w:sz w:val="24"/>
          <w:szCs w:val="24"/>
        </w:rPr>
        <w:t>текстом (в зависимости от размеров кнопки тэг может повторяться</w:t>
      </w:r>
      <w:r w:rsidR="00087C40">
        <w:rPr>
          <w:rFonts w:ascii="Times New Roman" w:hAnsi="Times New Roman"/>
          <w:color w:val="000000" w:themeColor="text1"/>
          <w:sz w:val="24"/>
          <w:szCs w:val="24"/>
        </w:rPr>
        <w:t xml:space="preserve"> (д</w:t>
      </w:r>
      <w:r w:rsidR="002B59B1">
        <w:rPr>
          <w:rFonts w:ascii="Times New Roman" w:hAnsi="Times New Roman"/>
          <w:color w:val="000000" w:themeColor="text1"/>
          <w:sz w:val="24"/>
          <w:szCs w:val="24"/>
        </w:rPr>
        <w:t>ля достижения желаемого отступа тэг применялся 3 раза</w:t>
      </w:r>
      <w:r>
        <w:rPr>
          <w:rFonts w:ascii="Times New Roman" w:hAnsi="Times New Roman"/>
          <w:color w:val="000000" w:themeColor="text1"/>
          <w:sz w:val="24"/>
          <w:szCs w:val="24"/>
        </w:rPr>
        <w:t>)</w:t>
      </w:r>
      <w:r w:rsidR="00BF4F02">
        <w:rPr>
          <w:rFonts w:ascii="Times New Roman" w:hAnsi="Times New Roman"/>
          <w:color w:val="000000" w:themeColor="text1"/>
          <w:sz w:val="24"/>
          <w:szCs w:val="24"/>
        </w:rPr>
        <w:t>)</w:t>
      </w:r>
      <w:r>
        <w:rPr>
          <w:rFonts w:ascii="Times New Roman" w:hAnsi="Times New Roman"/>
          <w:color w:val="000000" w:themeColor="text1"/>
          <w:sz w:val="24"/>
          <w:szCs w:val="24"/>
        </w:rPr>
        <w:t>. Также Вы можете оставить поле пустым</w:t>
      </w:r>
      <w:r w:rsidR="00087C40">
        <w:rPr>
          <w:rFonts w:ascii="Times New Roman" w:hAnsi="Times New Roman"/>
          <w:color w:val="000000" w:themeColor="text1"/>
          <w:sz w:val="24"/>
          <w:szCs w:val="24"/>
        </w:rPr>
        <w:t xml:space="preserve"> (удалить текст)</w:t>
      </w:r>
      <w:r>
        <w:rPr>
          <w:rFonts w:ascii="Times New Roman" w:hAnsi="Times New Roman"/>
          <w:color w:val="000000" w:themeColor="text1"/>
          <w:sz w:val="24"/>
          <w:szCs w:val="24"/>
        </w:rPr>
        <w:t xml:space="preserve"> и оставить только рисунок или скрыть кнопку.</w:t>
      </w:r>
      <w:r w:rsidR="002B59B1">
        <w:rPr>
          <w:rFonts w:ascii="Times New Roman" w:hAnsi="Times New Roman"/>
          <w:color w:val="000000" w:themeColor="text1"/>
          <w:sz w:val="24"/>
          <w:szCs w:val="24"/>
        </w:rPr>
        <w:t xml:space="preserve"> Для скрытия кнопки поставьте галочку в соответствующем поле в окне «редактировать кнопку» (рис. 74). </w:t>
      </w:r>
      <w:r w:rsidR="002B59B1" w:rsidRPr="00076A28">
        <w:rPr>
          <w:rFonts w:ascii="Times New Roman" w:hAnsi="Times New Roman"/>
          <w:color w:val="000000" w:themeColor="text1"/>
          <w:sz w:val="24"/>
          <w:szCs w:val="24"/>
        </w:rPr>
        <w:t xml:space="preserve">При скрытии кнопки она </w:t>
      </w:r>
      <w:r w:rsidR="007C3EC4">
        <w:rPr>
          <w:rFonts w:ascii="Times New Roman" w:hAnsi="Times New Roman"/>
          <w:color w:val="000000" w:themeColor="text1"/>
          <w:sz w:val="24"/>
          <w:szCs w:val="24"/>
        </w:rPr>
        <w:lastRenderedPageBreak/>
        <w:t>станет тёмно</w:t>
      </w:r>
      <w:r w:rsidR="002B59B1" w:rsidRPr="00076A28">
        <w:rPr>
          <w:rFonts w:ascii="Times New Roman" w:hAnsi="Times New Roman"/>
          <w:color w:val="000000" w:themeColor="text1"/>
          <w:sz w:val="24"/>
          <w:szCs w:val="24"/>
        </w:rPr>
        <w:t xml:space="preserve"> серой в редакторе экранов (</w:t>
      </w:r>
      <w:r w:rsidR="00EF09D9" w:rsidRPr="00076A28">
        <w:rPr>
          <w:rFonts w:ascii="Times New Roman" w:hAnsi="Times New Roman"/>
          <w:color w:val="000000" w:themeColor="text1"/>
          <w:sz w:val="24"/>
          <w:szCs w:val="24"/>
        </w:rPr>
        <w:t xml:space="preserve">как </w:t>
      </w:r>
      <w:r w:rsidR="002B59B1" w:rsidRPr="00076A28">
        <w:rPr>
          <w:rFonts w:ascii="Times New Roman" w:hAnsi="Times New Roman"/>
          <w:color w:val="000000" w:themeColor="text1"/>
          <w:sz w:val="24"/>
          <w:szCs w:val="24"/>
        </w:rPr>
        <w:t>кнопка 3 на рис. 75), но будет полностью скрыта при работе на данном экране.</w:t>
      </w:r>
      <w:r w:rsidR="002B59B1">
        <w:rPr>
          <w:rFonts w:ascii="Times New Roman" w:hAnsi="Times New Roman"/>
          <w:color w:val="000000" w:themeColor="text1"/>
          <w:sz w:val="24"/>
          <w:szCs w:val="24"/>
        </w:rPr>
        <w:t xml:space="preserve"> </w:t>
      </w:r>
      <w:r w:rsidR="00076A28">
        <w:rPr>
          <w:rFonts w:ascii="Times New Roman" w:hAnsi="Times New Roman"/>
          <w:color w:val="000000" w:themeColor="text1"/>
          <w:sz w:val="24"/>
          <w:szCs w:val="24"/>
        </w:rPr>
        <w:t>После внесения всех изменений в кнопку нажмите «</w:t>
      </w:r>
      <w:r w:rsidR="00076A28" w:rsidRPr="00076A28">
        <w:rPr>
          <w:rFonts w:ascii="Times New Roman" w:hAnsi="Times New Roman"/>
          <w:b/>
          <w:color w:val="000000" w:themeColor="text1"/>
          <w:sz w:val="24"/>
          <w:szCs w:val="24"/>
        </w:rPr>
        <w:t>сохранить»</w:t>
      </w:r>
      <w:r w:rsidR="00076A28">
        <w:rPr>
          <w:rFonts w:ascii="Times New Roman" w:hAnsi="Times New Roman"/>
          <w:color w:val="000000" w:themeColor="text1"/>
          <w:sz w:val="24"/>
          <w:szCs w:val="24"/>
        </w:rPr>
        <w:t>.</w:t>
      </w:r>
      <w:r w:rsidR="00223403">
        <w:rPr>
          <w:rFonts w:ascii="Times New Roman" w:hAnsi="Times New Roman"/>
          <w:color w:val="000000" w:themeColor="text1"/>
          <w:sz w:val="24"/>
          <w:szCs w:val="24"/>
        </w:rPr>
        <w:br/>
      </w:r>
      <w:r w:rsidR="00223403" w:rsidRPr="00087C40">
        <w:rPr>
          <w:rFonts w:ascii="Times New Roman" w:hAnsi="Times New Roman"/>
          <w:color w:val="000000" w:themeColor="text1"/>
          <w:sz w:val="24"/>
          <w:szCs w:val="24"/>
        </w:rPr>
        <w:t xml:space="preserve">Примечание: </w:t>
      </w:r>
      <w:r w:rsidR="00F560E9">
        <w:rPr>
          <w:rFonts w:ascii="Times New Roman" w:hAnsi="Times New Roman"/>
          <w:color w:val="000000" w:themeColor="text1"/>
          <w:sz w:val="24"/>
          <w:szCs w:val="24"/>
        </w:rPr>
        <w:t xml:space="preserve">работают также другие </w:t>
      </w:r>
      <w:r w:rsidR="00F560E9">
        <w:rPr>
          <w:rFonts w:ascii="Times New Roman" w:hAnsi="Times New Roman"/>
          <w:color w:val="000000" w:themeColor="text1"/>
          <w:sz w:val="24"/>
          <w:szCs w:val="24"/>
          <w:lang w:val="en-US"/>
        </w:rPr>
        <w:t>html</w:t>
      </w:r>
      <w:r w:rsidR="00F560E9" w:rsidRPr="00F560E9">
        <w:rPr>
          <w:rFonts w:ascii="Times New Roman" w:hAnsi="Times New Roman"/>
          <w:color w:val="000000" w:themeColor="text1"/>
          <w:sz w:val="24"/>
          <w:szCs w:val="24"/>
        </w:rPr>
        <w:t>-</w:t>
      </w:r>
      <w:r w:rsidR="00F560E9">
        <w:rPr>
          <w:rFonts w:ascii="Times New Roman" w:hAnsi="Times New Roman"/>
          <w:color w:val="000000" w:themeColor="text1"/>
          <w:sz w:val="24"/>
          <w:szCs w:val="24"/>
        </w:rPr>
        <w:t xml:space="preserve">тэги, такие как </w:t>
      </w:r>
      <w:r w:rsidR="00F560E9" w:rsidRPr="00F560E9">
        <w:rPr>
          <w:rFonts w:ascii="Times New Roman" w:hAnsi="Times New Roman"/>
          <w:color w:val="000000" w:themeColor="text1"/>
          <w:sz w:val="24"/>
          <w:szCs w:val="24"/>
        </w:rPr>
        <w:t>&lt;</w:t>
      </w:r>
      <w:r w:rsidR="00F560E9">
        <w:rPr>
          <w:rFonts w:ascii="Times New Roman" w:hAnsi="Times New Roman"/>
          <w:color w:val="000000" w:themeColor="text1"/>
          <w:sz w:val="24"/>
          <w:szCs w:val="24"/>
          <w:lang w:val="en-US"/>
        </w:rPr>
        <w:t>i</w:t>
      </w:r>
      <w:r w:rsidR="00F560E9" w:rsidRPr="00F560E9">
        <w:rPr>
          <w:rFonts w:ascii="Times New Roman" w:hAnsi="Times New Roman"/>
          <w:color w:val="000000" w:themeColor="text1"/>
          <w:sz w:val="24"/>
          <w:szCs w:val="24"/>
        </w:rPr>
        <w:t>&gt;, &lt;</w:t>
      </w:r>
      <w:r w:rsidR="00F560E9">
        <w:rPr>
          <w:rFonts w:ascii="Times New Roman" w:hAnsi="Times New Roman"/>
          <w:color w:val="000000" w:themeColor="text1"/>
          <w:sz w:val="24"/>
          <w:szCs w:val="24"/>
          <w:lang w:val="en-US"/>
        </w:rPr>
        <w:t>b</w:t>
      </w:r>
      <w:r w:rsidR="00F560E9" w:rsidRPr="00F560E9">
        <w:rPr>
          <w:rFonts w:ascii="Times New Roman" w:hAnsi="Times New Roman"/>
          <w:color w:val="000000" w:themeColor="text1"/>
          <w:sz w:val="24"/>
          <w:szCs w:val="24"/>
        </w:rPr>
        <w:t xml:space="preserve">&gt;, </w:t>
      </w:r>
      <w:r w:rsidR="00F560E9">
        <w:rPr>
          <w:rFonts w:ascii="Times New Roman" w:hAnsi="Times New Roman"/>
          <w:color w:val="000000" w:themeColor="text1"/>
          <w:sz w:val="24"/>
          <w:szCs w:val="24"/>
        </w:rPr>
        <w:t>&lt;font color="</w:t>
      </w:r>
      <w:r w:rsidR="00F560E9" w:rsidRPr="00F560E9">
        <w:rPr>
          <w:rFonts w:ascii="Times New Roman" w:hAnsi="Times New Roman"/>
          <w:color w:val="000000" w:themeColor="text1"/>
          <w:sz w:val="24"/>
          <w:szCs w:val="24"/>
        </w:rPr>
        <w:t>#123456"&gt;</w:t>
      </w:r>
    </w:p>
    <w:p w14:paraId="634B3254" w14:textId="17E2952A" w:rsidR="00076A28" w:rsidRPr="00223403" w:rsidRDefault="00076A28" w:rsidP="00076A28">
      <w:pPr>
        <w:pStyle w:val="3"/>
        <w:ind w:firstLine="708"/>
        <w:rPr>
          <w:rFonts w:ascii="Times New Roman" w:hAnsi="Times New Roman" w:cs="Times New Roman"/>
          <w:b/>
          <w:color w:val="000000" w:themeColor="text1"/>
          <w:sz w:val="28"/>
          <w:szCs w:val="28"/>
        </w:rPr>
      </w:pPr>
      <w:bookmarkStart w:id="110" w:name="_Toc9417520"/>
      <w:r w:rsidRPr="00223403">
        <w:rPr>
          <w:rFonts w:ascii="Times New Roman" w:hAnsi="Times New Roman" w:cs="Times New Roman"/>
          <w:b/>
          <w:color w:val="000000" w:themeColor="text1"/>
          <w:sz w:val="28"/>
          <w:szCs w:val="28"/>
        </w:rPr>
        <w:t>9.2.1. Вставка картинок в кнопку</w:t>
      </w:r>
      <w:bookmarkEnd w:id="110"/>
    </w:p>
    <w:p w14:paraId="6A811B3C" w14:textId="368463A9" w:rsidR="00223403" w:rsidRDefault="00223403" w:rsidP="00223403">
      <w:pPr>
        <w:ind w:firstLine="708"/>
        <w:jc w:val="both"/>
        <w:rPr>
          <w:rFonts w:ascii="Times New Roman" w:hAnsi="Times New Roman"/>
          <w:sz w:val="24"/>
          <w:szCs w:val="24"/>
        </w:rPr>
      </w:pPr>
      <w:r w:rsidRPr="00223403">
        <w:rPr>
          <w:rFonts w:ascii="Times New Roman" w:hAnsi="Times New Roman"/>
          <w:noProof/>
          <w:sz w:val="24"/>
          <w:szCs w:val="24"/>
          <w:lang w:eastAsia="ru-RU"/>
        </w:rPr>
        <w:drawing>
          <wp:anchor distT="0" distB="0" distL="114300" distR="114300" simplePos="0" relativeHeight="251832320" behindDoc="0" locked="0" layoutInCell="1" allowOverlap="1" wp14:anchorId="57324B55" wp14:editId="18C1EEC8">
            <wp:simplePos x="0" y="0"/>
            <wp:positionH relativeFrom="page">
              <wp:align>center</wp:align>
            </wp:positionH>
            <wp:positionV relativeFrom="paragraph">
              <wp:posOffset>387985</wp:posOffset>
            </wp:positionV>
            <wp:extent cx="4429125" cy="2695575"/>
            <wp:effectExtent l="0" t="0" r="9525" b="9525"/>
            <wp:wrapTopAndBottom/>
            <wp:docPr id="159" name="Рисунок 159" descr="C:\Users\yashchin\Pictures\Screenshots\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ashchin\Pictures\Screenshots\74.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291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403">
        <w:rPr>
          <w:rFonts w:ascii="Times New Roman" w:hAnsi="Times New Roman"/>
          <w:sz w:val="24"/>
          <w:szCs w:val="24"/>
        </w:rPr>
        <w:t>Для вставки изображения в кнопку нажмите на всп</w:t>
      </w:r>
      <w:r>
        <w:rPr>
          <w:rFonts w:ascii="Times New Roman" w:hAnsi="Times New Roman"/>
          <w:sz w:val="24"/>
          <w:szCs w:val="24"/>
        </w:rPr>
        <w:t xml:space="preserve">омогательное окно, как показано </w:t>
      </w:r>
      <w:r w:rsidR="00087C40">
        <w:rPr>
          <w:rFonts w:ascii="Times New Roman" w:hAnsi="Times New Roman"/>
          <w:sz w:val="24"/>
          <w:szCs w:val="24"/>
        </w:rPr>
        <w:t xml:space="preserve">на рисунке </w:t>
      </w:r>
      <w:r>
        <w:rPr>
          <w:rFonts w:ascii="Times New Roman" w:hAnsi="Times New Roman"/>
          <w:sz w:val="24"/>
          <w:szCs w:val="24"/>
        </w:rPr>
        <w:t>ниже:</w:t>
      </w:r>
      <w:r w:rsidRPr="002234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sz w:val="24"/>
          <w:szCs w:val="24"/>
        </w:rPr>
        <w:t xml:space="preserve"> </w:t>
      </w:r>
    </w:p>
    <w:p w14:paraId="608528E4" w14:textId="7AAC9B25" w:rsidR="00223403" w:rsidRPr="00CA022F" w:rsidRDefault="00223403" w:rsidP="00CA022F">
      <w:pPr>
        <w:ind w:firstLine="708"/>
        <w:jc w:val="center"/>
        <w:rPr>
          <w:rFonts w:ascii="Times New Roman" w:hAnsi="Times New Roman"/>
          <w:i/>
          <w:sz w:val="24"/>
          <w:szCs w:val="24"/>
        </w:rPr>
      </w:pPr>
      <w:r w:rsidRPr="00CA022F">
        <w:rPr>
          <w:rFonts w:ascii="Times New Roman" w:hAnsi="Times New Roman"/>
          <w:i/>
          <w:sz w:val="24"/>
          <w:szCs w:val="24"/>
        </w:rPr>
        <w:t>Рисунок 76. Окно «редактировать кнопку» с выделенной кнопкой для вставки картинки.</w:t>
      </w:r>
    </w:p>
    <w:p w14:paraId="100194E5" w14:textId="179C6E8C" w:rsidR="00CA022F" w:rsidRDefault="00820CDB" w:rsidP="00CA022F">
      <w:pPr>
        <w:ind w:firstLine="708"/>
        <w:jc w:val="both"/>
        <w:rPr>
          <w:rFonts w:ascii="Times New Roman" w:hAnsi="Times New Roman"/>
          <w:sz w:val="24"/>
          <w:szCs w:val="24"/>
        </w:rPr>
      </w:pPr>
      <w:r w:rsidRPr="00820CDB">
        <w:rPr>
          <w:rFonts w:ascii="Times New Roman" w:hAnsi="Times New Roman"/>
          <w:noProof/>
          <w:sz w:val="24"/>
          <w:szCs w:val="24"/>
          <w:lang w:eastAsia="ru-RU"/>
        </w:rPr>
        <w:drawing>
          <wp:anchor distT="0" distB="0" distL="114300" distR="114300" simplePos="0" relativeHeight="251833344" behindDoc="0" locked="0" layoutInCell="1" allowOverlap="1" wp14:anchorId="3970BC1E" wp14:editId="133E1684">
            <wp:simplePos x="0" y="0"/>
            <wp:positionH relativeFrom="margin">
              <wp:align>right</wp:align>
            </wp:positionH>
            <wp:positionV relativeFrom="paragraph">
              <wp:posOffset>603250</wp:posOffset>
            </wp:positionV>
            <wp:extent cx="5940425" cy="3211195"/>
            <wp:effectExtent l="0" t="0" r="3175" b="8255"/>
            <wp:wrapTopAndBottom/>
            <wp:docPr id="161" name="Рисунок 161" descr="C:\Users\yashchin\Pictures\Screenshot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ashchin\Pictures\Screenshots\78.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0425"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22F">
        <w:rPr>
          <w:rFonts w:ascii="Times New Roman" w:hAnsi="Times New Roman"/>
          <w:sz w:val="24"/>
          <w:szCs w:val="24"/>
        </w:rPr>
        <w:t>После нажатия на данную кнопку у Вас откроется проводник</w:t>
      </w:r>
      <w:r w:rsidR="00F560E9">
        <w:rPr>
          <w:rFonts w:ascii="Times New Roman" w:hAnsi="Times New Roman"/>
          <w:sz w:val="24"/>
          <w:szCs w:val="24"/>
        </w:rPr>
        <w:t xml:space="preserve"> (см. рис. 77</w:t>
      </w:r>
      <w:r w:rsidR="005D262D">
        <w:rPr>
          <w:rFonts w:ascii="Times New Roman" w:hAnsi="Times New Roman"/>
          <w:sz w:val="24"/>
          <w:szCs w:val="24"/>
        </w:rPr>
        <w:t>)</w:t>
      </w:r>
      <w:r w:rsidR="00CA022F">
        <w:rPr>
          <w:rFonts w:ascii="Times New Roman" w:hAnsi="Times New Roman"/>
          <w:sz w:val="24"/>
          <w:szCs w:val="24"/>
        </w:rPr>
        <w:t xml:space="preserve"> и Вам необходимо будет выбрать изображение, которое вы хотите вставить в кнопку (изображение должно быть с расширением </w:t>
      </w:r>
      <w:r w:rsidR="00CA022F">
        <w:rPr>
          <w:rFonts w:ascii="Times New Roman" w:hAnsi="Times New Roman"/>
          <w:sz w:val="24"/>
          <w:szCs w:val="24"/>
          <w:lang w:val="en-US"/>
        </w:rPr>
        <w:t>jpg</w:t>
      </w:r>
      <w:r w:rsidR="00CA022F" w:rsidRPr="00CA022F">
        <w:rPr>
          <w:rFonts w:ascii="Times New Roman" w:hAnsi="Times New Roman"/>
          <w:sz w:val="24"/>
          <w:szCs w:val="24"/>
        </w:rPr>
        <w:t xml:space="preserve">, </w:t>
      </w:r>
      <w:r w:rsidR="00CA022F">
        <w:rPr>
          <w:rFonts w:ascii="Times New Roman" w:hAnsi="Times New Roman"/>
          <w:sz w:val="24"/>
          <w:szCs w:val="24"/>
          <w:lang w:val="en-US"/>
        </w:rPr>
        <w:t>jpeg</w:t>
      </w:r>
      <w:r w:rsidR="00CA022F" w:rsidRPr="00CA022F">
        <w:rPr>
          <w:rFonts w:ascii="Times New Roman" w:hAnsi="Times New Roman"/>
          <w:sz w:val="24"/>
          <w:szCs w:val="24"/>
        </w:rPr>
        <w:t xml:space="preserve">, </w:t>
      </w:r>
      <w:r w:rsidR="00CA022F">
        <w:rPr>
          <w:rFonts w:ascii="Times New Roman" w:hAnsi="Times New Roman"/>
          <w:sz w:val="24"/>
          <w:szCs w:val="24"/>
          <w:lang w:val="en-US"/>
        </w:rPr>
        <w:t>bmp</w:t>
      </w:r>
      <w:r w:rsidR="00CA022F" w:rsidRPr="00CA022F">
        <w:rPr>
          <w:rFonts w:ascii="Times New Roman" w:hAnsi="Times New Roman"/>
          <w:sz w:val="24"/>
          <w:szCs w:val="24"/>
        </w:rPr>
        <w:t xml:space="preserve"> </w:t>
      </w:r>
      <w:r w:rsidR="00CA022F">
        <w:rPr>
          <w:rFonts w:ascii="Times New Roman" w:hAnsi="Times New Roman"/>
          <w:sz w:val="24"/>
          <w:szCs w:val="24"/>
        </w:rPr>
        <w:t xml:space="preserve">или </w:t>
      </w:r>
      <w:r w:rsidR="00F560E9">
        <w:rPr>
          <w:rFonts w:ascii="Times New Roman" w:hAnsi="Times New Roman"/>
          <w:sz w:val="24"/>
          <w:szCs w:val="24"/>
          <w:lang w:val="en-US"/>
        </w:rPr>
        <w:t>png</w:t>
      </w:r>
      <w:r w:rsidR="00CA022F">
        <w:rPr>
          <w:rFonts w:ascii="Times New Roman" w:hAnsi="Times New Roman"/>
          <w:sz w:val="24"/>
          <w:szCs w:val="24"/>
        </w:rPr>
        <w:t>)</w:t>
      </w:r>
      <w:r w:rsidR="00CA022F" w:rsidRPr="00CA022F">
        <w:rPr>
          <w:rFonts w:ascii="Times New Roman" w:hAnsi="Times New Roman"/>
          <w:sz w:val="24"/>
          <w:szCs w:val="24"/>
        </w:rPr>
        <w:t>.</w:t>
      </w:r>
      <w:r w:rsidR="00CA022F">
        <w:rPr>
          <w:rFonts w:ascii="Times New Roman" w:hAnsi="Times New Roman"/>
          <w:sz w:val="24"/>
          <w:szCs w:val="24"/>
        </w:rPr>
        <w:t xml:space="preserve"> </w:t>
      </w:r>
    </w:p>
    <w:p w14:paraId="6A804C5B" w14:textId="6B68339D" w:rsidR="00820CDB" w:rsidRPr="00820CDB" w:rsidRDefault="00C146CF" w:rsidP="00820CDB">
      <w:pPr>
        <w:ind w:firstLine="708"/>
        <w:jc w:val="center"/>
        <w:rPr>
          <w:rFonts w:ascii="Times New Roman" w:hAnsi="Times New Roman"/>
          <w:i/>
          <w:sz w:val="24"/>
          <w:szCs w:val="24"/>
        </w:rPr>
      </w:pPr>
      <w:r>
        <w:rPr>
          <w:rFonts w:ascii="Times New Roman" w:hAnsi="Times New Roman"/>
          <w:i/>
          <w:sz w:val="24"/>
          <w:szCs w:val="24"/>
        </w:rPr>
        <w:t>Рисунок 77</w:t>
      </w:r>
      <w:r w:rsidR="00820CDB" w:rsidRPr="00820CDB">
        <w:rPr>
          <w:rFonts w:ascii="Times New Roman" w:hAnsi="Times New Roman"/>
          <w:i/>
          <w:sz w:val="24"/>
          <w:szCs w:val="24"/>
        </w:rPr>
        <w:t>. Окно выбора изображения.</w:t>
      </w:r>
    </w:p>
    <w:p w14:paraId="7AA61FED" w14:textId="738C8140" w:rsidR="00087C40" w:rsidRDefault="00820CDB" w:rsidP="005D262D">
      <w:pPr>
        <w:spacing w:line="240" w:lineRule="auto"/>
        <w:ind w:firstLine="709"/>
        <w:jc w:val="both"/>
        <w:rPr>
          <w:rFonts w:ascii="Times New Roman" w:hAnsi="Times New Roman"/>
          <w:sz w:val="24"/>
          <w:szCs w:val="24"/>
        </w:rPr>
      </w:pPr>
      <w:r>
        <w:rPr>
          <w:rFonts w:ascii="Times New Roman" w:hAnsi="Times New Roman"/>
          <w:sz w:val="24"/>
          <w:szCs w:val="24"/>
        </w:rPr>
        <w:lastRenderedPageBreak/>
        <w:t>После выбора необходимого изображения нажмите в прав</w:t>
      </w:r>
      <w:r w:rsidR="00F560E9">
        <w:rPr>
          <w:rFonts w:ascii="Times New Roman" w:hAnsi="Times New Roman"/>
          <w:sz w:val="24"/>
          <w:szCs w:val="24"/>
        </w:rPr>
        <w:t>ом нижнем углу кнопку «открыть</w:t>
      </w:r>
      <w:r>
        <w:rPr>
          <w:rFonts w:ascii="Times New Roman" w:hAnsi="Times New Roman"/>
          <w:sz w:val="24"/>
          <w:szCs w:val="24"/>
        </w:rPr>
        <w:t xml:space="preserve">». При выборе любого изображения его копия сохраняется по следующему пути: </w:t>
      </w:r>
      <w:r w:rsidR="005D262D">
        <w:rPr>
          <w:rFonts w:ascii="Times New Roman" w:hAnsi="Times New Roman"/>
          <w:sz w:val="24"/>
          <w:szCs w:val="24"/>
        </w:rPr>
        <w:t>…</w:t>
      </w:r>
      <w:r w:rsidRPr="00820CDB">
        <w:rPr>
          <w:rFonts w:ascii="Times New Roman" w:hAnsi="Times New Roman"/>
          <w:sz w:val="24"/>
          <w:szCs w:val="24"/>
        </w:rPr>
        <w:t>\</w:t>
      </w:r>
      <w:r w:rsidRPr="00820CDB">
        <w:rPr>
          <w:rFonts w:ascii="Times New Roman" w:hAnsi="Times New Roman"/>
          <w:sz w:val="24"/>
          <w:szCs w:val="24"/>
          <w:lang w:val="en-US"/>
        </w:rPr>
        <w:t>Neurochat</w:t>
      </w:r>
      <w:r w:rsidRPr="00820CDB">
        <w:rPr>
          <w:rFonts w:ascii="Times New Roman" w:hAnsi="Times New Roman"/>
          <w:sz w:val="24"/>
          <w:szCs w:val="24"/>
        </w:rPr>
        <w:t>\</w:t>
      </w:r>
      <w:r w:rsidRPr="00820CDB">
        <w:rPr>
          <w:rFonts w:ascii="Times New Roman" w:hAnsi="Times New Roman"/>
          <w:sz w:val="24"/>
          <w:szCs w:val="24"/>
          <w:lang w:val="en-US"/>
        </w:rPr>
        <w:t>CustomScreens</w:t>
      </w:r>
      <w:r w:rsidRPr="00820CDB">
        <w:rPr>
          <w:rFonts w:ascii="Times New Roman" w:hAnsi="Times New Roman"/>
          <w:sz w:val="24"/>
          <w:szCs w:val="24"/>
        </w:rPr>
        <w:t>\</w:t>
      </w:r>
      <w:r>
        <w:rPr>
          <w:rFonts w:ascii="Times New Roman" w:hAnsi="Times New Roman"/>
          <w:sz w:val="24"/>
          <w:szCs w:val="24"/>
          <w:lang w:val="en-US"/>
        </w:rPr>
        <w:t>Images</w:t>
      </w:r>
      <w:r>
        <w:rPr>
          <w:rFonts w:ascii="Times New Roman" w:hAnsi="Times New Roman"/>
          <w:sz w:val="24"/>
          <w:szCs w:val="24"/>
        </w:rPr>
        <w:t>. После выбора картинки в поле «картинка» отобразится его название, а в конце данной строки появится крестик для удаления изображения из данной кно</w:t>
      </w:r>
      <w:r w:rsidR="005D262D">
        <w:rPr>
          <w:rFonts w:ascii="Times New Roman" w:hAnsi="Times New Roman"/>
          <w:sz w:val="24"/>
          <w:szCs w:val="24"/>
        </w:rPr>
        <w:t>пки (копия при удалении</w:t>
      </w:r>
      <w:r w:rsidR="00087C40">
        <w:rPr>
          <w:rFonts w:ascii="Times New Roman" w:hAnsi="Times New Roman"/>
          <w:sz w:val="24"/>
          <w:szCs w:val="24"/>
        </w:rPr>
        <w:t xml:space="preserve"> сохр</w:t>
      </w:r>
      <w:r w:rsidR="00BE679F">
        <w:rPr>
          <w:rFonts w:ascii="Times New Roman" w:hAnsi="Times New Roman"/>
          <w:sz w:val="24"/>
          <w:szCs w:val="24"/>
        </w:rPr>
        <w:t>аняется</w:t>
      </w:r>
      <w:r w:rsidR="00087C40">
        <w:rPr>
          <w:rFonts w:ascii="Times New Roman" w:hAnsi="Times New Roman"/>
          <w:sz w:val="24"/>
          <w:szCs w:val="24"/>
        </w:rPr>
        <w:t>).</w:t>
      </w:r>
      <w:r w:rsidR="005D262D">
        <w:rPr>
          <w:rFonts w:ascii="Times New Roman" w:hAnsi="Times New Roman"/>
          <w:sz w:val="24"/>
          <w:szCs w:val="24"/>
        </w:rPr>
        <w:t xml:space="preserve"> </w:t>
      </w:r>
    </w:p>
    <w:p w14:paraId="66EA2AD0" w14:textId="4A6042A4" w:rsidR="00C146CF" w:rsidRDefault="00C146CF" w:rsidP="005D262D">
      <w:pPr>
        <w:spacing w:line="240" w:lineRule="auto"/>
        <w:ind w:firstLine="709"/>
        <w:jc w:val="both"/>
        <w:rPr>
          <w:rFonts w:ascii="Times New Roman" w:hAnsi="Times New Roman"/>
          <w:sz w:val="24"/>
          <w:szCs w:val="24"/>
        </w:rPr>
      </w:pPr>
      <w:r>
        <w:rPr>
          <w:rFonts w:ascii="Times New Roman" w:hAnsi="Times New Roman"/>
          <w:sz w:val="24"/>
          <w:szCs w:val="24"/>
        </w:rPr>
        <w:t>При подсветке кнопки с картинкой, если не вставлено другое изображение, отобразитс</w:t>
      </w:r>
      <w:r w:rsidR="005F7BF9">
        <w:rPr>
          <w:rFonts w:ascii="Times New Roman" w:hAnsi="Times New Roman"/>
          <w:sz w:val="24"/>
          <w:szCs w:val="24"/>
        </w:rPr>
        <w:t xml:space="preserve">я </w:t>
      </w:r>
      <w:r>
        <w:rPr>
          <w:rFonts w:ascii="Times New Roman" w:hAnsi="Times New Roman"/>
          <w:sz w:val="24"/>
          <w:szCs w:val="24"/>
        </w:rPr>
        <w:t>фон</w:t>
      </w:r>
      <w:r w:rsidR="005F7BF9">
        <w:rPr>
          <w:rFonts w:ascii="Times New Roman" w:hAnsi="Times New Roman"/>
          <w:sz w:val="24"/>
          <w:szCs w:val="24"/>
        </w:rPr>
        <w:t xml:space="preserve"> кнопки</w:t>
      </w:r>
      <w:r>
        <w:rPr>
          <w:rFonts w:ascii="Times New Roman" w:hAnsi="Times New Roman"/>
          <w:sz w:val="24"/>
          <w:szCs w:val="24"/>
        </w:rPr>
        <w:t>. Для вставки изображения подсветки нажмите н</w:t>
      </w:r>
      <w:r w:rsidR="00BC0F91">
        <w:rPr>
          <w:rFonts w:ascii="Times New Roman" w:hAnsi="Times New Roman"/>
          <w:sz w:val="24"/>
          <w:szCs w:val="24"/>
        </w:rPr>
        <w:t>а соответствующую кнопку в конце этой строки</w:t>
      </w:r>
      <w:r w:rsidR="00EC4B9D">
        <w:rPr>
          <w:rFonts w:ascii="Times New Roman" w:hAnsi="Times New Roman"/>
          <w:sz w:val="24"/>
          <w:szCs w:val="24"/>
        </w:rPr>
        <w:t>. Для примера мы вставили туда нашу предыдущую картинку с инвертированными цветами</w:t>
      </w:r>
      <w:r w:rsidR="005330A4">
        <w:rPr>
          <w:rFonts w:ascii="Times New Roman" w:hAnsi="Times New Roman"/>
          <w:sz w:val="24"/>
          <w:szCs w:val="24"/>
        </w:rPr>
        <w:t xml:space="preserve"> (см. рис. 79)</w:t>
      </w:r>
      <w:r w:rsidR="00EC4B9D">
        <w:rPr>
          <w:rFonts w:ascii="Times New Roman" w:hAnsi="Times New Roman"/>
          <w:sz w:val="24"/>
          <w:szCs w:val="24"/>
        </w:rPr>
        <w:t>.</w:t>
      </w:r>
    </w:p>
    <w:p w14:paraId="75F109A2" w14:textId="02FDAC3D" w:rsidR="005D262D" w:rsidRDefault="005D262D" w:rsidP="005D262D">
      <w:pPr>
        <w:spacing w:line="240" w:lineRule="auto"/>
        <w:ind w:firstLine="709"/>
        <w:jc w:val="both"/>
        <w:rPr>
          <w:rFonts w:ascii="Times New Roman" w:hAnsi="Times New Roman"/>
          <w:sz w:val="24"/>
          <w:szCs w:val="24"/>
        </w:rPr>
      </w:pPr>
      <w:r w:rsidRPr="00EC4B9D">
        <w:rPr>
          <w:rFonts w:ascii="Times New Roman" w:hAnsi="Times New Roman"/>
          <w:noProof/>
          <w:sz w:val="24"/>
          <w:szCs w:val="24"/>
          <w:lang w:eastAsia="ru-RU"/>
        </w:rPr>
        <w:drawing>
          <wp:anchor distT="0" distB="0" distL="114300" distR="114300" simplePos="0" relativeHeight="251834368" behindDoc="0" locked="0" layoutInCell="1" allowOverlap="1" wp14:anchorId="45C97166" wp14:editId="18CF691D">
            <wp:simplePos x="0" y="0"/>
            <wp:positionH relativeFrom="margin">
              <wp:align>right</wp:align>
            </wp:positionH>
            <wp:positionV relativeFrom="paragraph">
              <wp:posOffset>370840</wp:posOffset>
            </wp:positionV>
            <wp:extent cx="5940425" cy="3217545"/>
            <wp:effectExtent l="0" t="0" r="3175" b="1905"/>
            <wp:wrapTopAndBottom/>
            <wp:docPr id="167" name="Рисунок 167" descr="C:\Users\yashchin\Pictures\Screenshot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shchin\Pictures\Screenshots\78.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AFB">
        <w:rPr>
          <w:noProof/>
        </w:rPr>
        <w:pict w14:anchorId="1B8EBE8D">
          <v:shape id="_x0000_s1125" type="#_x0000_t75" style="position:absolute;left:0;text-align:left;margin-left:1.2pt;margin-top:300.9pt;width:466.5pt;height:252pt;z-index:251836416;mso-position-horizontal-relative:text;mso-position-vertical-relative:text;mso-width-relative:page;mso-height-relative:page">
            <v:imagedata r:id="rId108" o:title="79"/>
            <w10:wrap type="topAndBottom"/>
          </v:shape>
        </w:pict>
      </w:r>
      <w:r w:rsidR="003766FE">
        <w:rPr>
          <w:rFonts w:ascii="Times New Roman" w:hAnsi="Times New Roman"/>
          <w:sz w:val="24"/>
          <w:szCs w:val="24"/>
        </w:rPr>
        <w:t xml:space="preserve">После сохранений изменений на экране будет отображено вставленное изображение, отмасштабированное по размеру кнопки (см. рис. </w:t>
      </w:r>
      <w:r w:rsidR="00C146CF">
        <w:rPr>
          <w:rFonts w:ascii="Times New Roman" w:hAnsi="Times New Roman"/>
          <w:sz w:val="24"/>
          <w:szCs w:val="24"/>
        </w:rPr>
        <w:t>78</w:t>
      </w:r>
      <w:r w:rsidR="003766FE">
        <w:rPr>
          <w:rFonts w:ascii="Times New Roman" w:hAnsi="Times New Roman"/>
          <w:sz w:val="24"/>
          <w:szCs w:val="24"/>
        </w:rPr>
        <w:t xml:space="preserve">). </w:t>
      </w:r>
    </w:p>
    <w:p w14:paraId="2831BA20" w14:textId="2704ECD0" w:rsidR="003766FE" w:rsidRPr="005D262D" w:rsidRDefault="003766FE" w:rsidP="005D262D">
      <w:pPr>
        <w:spacing w:line="240" w:lineRule="auto"/>
        <w:ind w:firstLine="709"/>
        <w:jc w:val="both"/>
        <w:rPr>
          <w:rFonts w:ascii="Times New Roman" w:hAnsi="Times New Roman"/>
          <w:sz w:val="24"/>
          <w:szCs w:val="24"/>
        </w:rPr>
      </w:pPr>
      <w:r w:rsidRPr="003766FE">
        <w:rPr>
          <w:rFonts w:ascii="Times New Roman" w:hAnsi="Times New Roman"/>
          <w:i/>
          <w:sz w:val="24"/>
          <w:szCs w:val="24"/>
        </w:rPr>
        <w:t>Рисунок 7</w:t>
      </w:r>
      <w:r w:rsidR="00C146CF">
        <w:rPr>
          <w:rFonts w:ascii="Times New Roman" w:hAnsi="Times New Roman"/>
          <w:i/>
          <w:sz w:val="24"/>
          <w:szCs w:val="24"/>
        </w:rPr>
        <w:t>8</w:t>
      </w:r>
      <w:r w:rsidRPr="003766FE">
        <w:rPr>
          <w:rFonts w:ascii="Times New Roman" w:hAnsi="Times New Roman"/>
          <w:i/>
          <w:sz w:val="24"/>
          <w:szCs w:val="24"/>
        </w:rPr>
        <w:t xml:space="preserve">. Вставленное в </w:t>
      </w:r>
      <w:r w:rsidR="00C146CF">
        <w:rPr>
          <w:rFonts w:ascii="Times New Roman" w:hAnsi="Times New Roman"/>
          <w:i/>
          <w:sz w:val="24"/>
          <w:szCs w:val="24"/>
        </w:rPr>
        <w:t>«</w:t>
      </w:r>
      <w:r w:rsidRPr="003766FE">
        <w:rPr>
          <w:rFonts w:ascii="Times New Roman" w:hAnsi="Times New Roman"/>
          <w:i/>
          <w:sz w:val="24"/>
          <w:szCs w:val="24"/>
        </w:rPr>
        <w:t>кнопку 7</w:t>
      </w:r>
      <w:r w:rsidR="00C146CF">
        <w:rPr>
          <w:rFonts w:ascii="Times New Roman" w:hAnsi="Times New Roman"/>
          <w:i/>
          <w:sz w:val="24"/>
          <w:szCs w:val="24"/>
        </w:rPr>
        <w:t>»</w:t>
      </w:r>
      <w:r w:rsidRPr="003766FE">
        <w:rPr>
          <w:rFonts w:ascii="Times New Roman" w:hAnsi="Times New Roman"/>
          <w:i/>
          <w:sz w:val="24"/>
          <w:szCs w:val="24"/>
        </w:rPr>
        <w:t xml:space="preserve"> изображение отображено на экране.</w:t>
      </w:r>
    </w:p>
    <w:p w14:paraId="528D2FE3" w14:textId="48840A99" w:rsidR="00EC4B9D" w:rsidRPr="003766FE" w:rsidRDefault="00EC4B9D" w:rsidP="00EC4B9D">
      <w:pPr>
        <w:ind w:firstLine="708"/>
        <w:jc w:val="center"/>
        <w:rPr>
          <w:rFonts w:ascii="Times New Roman" w:hAnsi="Times New Roman"/>
          <w:i/>
          <w:sz w:val="24"/>
          <w:szCs w:val="24"/>
        </w:rPr>
      </w:pPr>
      <w:r>
        <w:rPr>
          <w:rFonts w:ascii="Times New Roman" w:hAnsi="Times New Roman"/>
          <w:i/>
          <w:sz w:val="24"/>
          <w:szCs w:val="24"/>
        </w:rPr>
        <w:t>Рисунок 79. Отображение картинки</w:t>
      </w:r>
      <w:r w:rsidR="005330A4">
        <w:rPr>
          <w:rFonts w:ascii="Times New Roman" w:hAnsi="Times New Roman"/>
          <w:i/>
          <w:sz w:val="24"/>
          <w:szCs w:val="24"/>
        </w:rPr>
        <w:t xml:space="preserve"> «кнопки 7»</w:t>
      </w:r>
      <w:r>
        <w:rPr>
          <w:rFonts w:ascii="Times New Roman" w:hAnsi="Times New Roman"/>
          <w:i/>
          <w:sz w:val="24"/>
          <w:szCs w:val="24"/>
        </w:rPr>
        <w:t xml:space="preserve"> при подсветке.</w:t>
      </w:r>
    </w:p>
    <w:p w14:paraId="67D22848" w14:textId="092B93F2" w:rsidR="00087C40" w:rsidRDefault="00BC63E3" w:rsidP="00BC63E3">
      <w:pPr>
        <w:pStyle w:val="3"/>
        <w:rPr>
          <w:rFonts w:ascii="Times New Roman" w:hAnsi="Times New Roman"/>
          <w:b/>
          <w:color w:val="000000" w:themeColor="text1"/>
          <w:sz w:val="28"/>
          <w:szCs w:val="28"/>
        </w:rPr>
      </w:pPr>
      <w:bookmarkStart w:id="111" w:name="_Toc9417521"/>
      <w:r>
        <w:rPr>
          <w:rFonts w:ascii="Times New Roman" w:hAnsi="Times New Roman"/>
          <w:b/>
          <w:color w:val="000000" w:themeColor="text1"/>
          <w:sz w:val="28"/>
          <w:szCs w:val="28"/>
        </w:rPr>
        <w:lastRenderedPageBreak/>
        <w:t>9.2.2 Назначение кнопки для перехода на другие экраны.</w:t>
      </w:r>
      <w:bookmarkEnd w:id="111"/>
    </w:p>
    <w:p w14:paraId="33EFA5BA" w14:textId="2B6DCD8D" w:rsidR="00BC63E3" w:rsidRPr="00552D53" w:rsidRDefault="00BC63E3" w:rsidP="00BC63E3">
      <w:pPr>
        <w:rPr>
          <w:rFonts w:ascii="Times New Roman" w:hAnsi="Times New Roman"/>
          <w:sz w:val="24"/>
          <w:szCs w:val="24"/>
        </w:rPr>
      </w:pPr>
      <w:r w:rsidRPr="00BC63E3">
        <w:rPr>
          <w:noProof/>
          <w:lang w:eastAsia="ru-RU"/>
        </w:rPr>
        <w:drawing>
          <wp:anchor distT="0" distB="0" distL="114300" distR="114300" simplePos="0" relativeHeight="251837440" behindDoc="0" locked="0" layoutInCell="1" allowOverlap="1" wp14:anchorId="1E91CD35" wp14:editId="31B2552E">
            <wp:simplePos x="0" y="0"/>
            <wp:positionH relativeFrom="margin">
              <wp:align>center</wp:align>
            </wp:positionH>
            <wp:positionV relativeFrom="paragraph">
              <wp:posOffset>1483360</wp:posOffset>
            </wp:positionV>
            <wp:extent cx="5195570" cy="3162300"/>
            <wp:effectExtent l="0" t="0" r="5080" b="0"/>
            <wp:wrapTopAndBottom/>
            <wp:docPr id="168" name="Рисунок 168" descr="C:\Users\yashchin\Pictures\Screenshots\8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ashchin\Pictures\Screenshots\80 — копия.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557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52D53">
        <w:rPr>
          <w:rFonts w:ascii="Times New Roman" w:hAnsi="Times New Roman"/>
          <w:sz w:val="24"/>
          <w:szCs w:val="24"/>
        </w:rPr>
        <w:t>Для назначения кнопки для перехода к другому эк</w:t>
      </w:r>
      <w:r w:rsidR="005F7BF9">
        <w:rPr>
          <w:rFonts w:ascii="Times New Roman" w:hAnsi="Times New Roman"/>
          <w:sz w:val="24"/>
          <w:szCs w:val="24"/>
        </w:rPr>
        <w:t>рану нажмите на выпадающий список</w:t>
      </w:r>
      <w:r w:rsidRPr="00552D53">
        <w:rPr>
          <w:rFonts w:ascii="Times New Roman" w:hAnsi="Times New Roman"/>
          <w:sz w:val="24"/>
          <w:szCs w:val="24"/>
        </w:rPr>
        <w:t xml:space="preserve"> справа от соответствующей строки. При выборе значения «</w:t>
      </w:r>
      <w:r w:rsidRPr="00552D53">
        <w:rPr>
          <w:rFonts w:ascii="Times New Roman" w:hAnsi="Times New Roman"/>
          <w:sz w:val="24"/>
          <w:szCs w:val="24"/>
          <w:lang w:val="en-US"/>
        </w:rPr>
        <w:t>no</w:t>
      </w:r>
      <w:r w:rsidRPr="00552D53">
        <w:rPr>
          <w:rFonts w:ascii="Times New Roman" w:hAnsi="Times New Roman"/>
          <w:sz w:val="24"/>
          <w:szCs w:val="24"/>
        </w:rPr>
        <w:t xml:space="preserve"> </w:t>
      </w:r>
      <w:r w:rsidRPr="00552D53">
        <w:rPr>
          <w:rFonts w:ascii="Times New Roman" w:hAnsi="Times New Roman"/>
          <w:sz w:val="24"/>
          <w:szCs w:val="24"/>
          <w:lang w:val="en-US"/>
        </w:rPr>
        <w:t>screen</w:t>
      </w:r>
      <w:r w:rsidRPr="00552D53">
        <w:rPr>
          <w:rFonts w:ascii="Times New Roman" w:hAnsi="Times New Roman"/>
          <w:sz w:val="24"/>
          <w:szCs w:val="24"/>
        </w:rPr>
        <w:t>» будет показан текст из графы «сообщение». При выборе значения «</w:t>
      </w:r>
      <w:r w:rsidRPr="00552D53">
        <w:rPr>
          <w:rFonts w:ascii="Times New Roman" w:hAnsi="Times New Roman"/>
          <w:sz w:val="24"/>
          <w:szCs w:val="24"/>
          <w:lang w:val="en-US"/>
        </w:rPr>
        <w:t>main</w:t>
      </w:r>
      <w:r w:rsidRPr="00552D53">
        <w:rPr>
          <w:rFonts w:ascii="Times New Roman" w:hAnsi="Times New Roman"/>
          <w:sz w:val="24"/>
          <w:szCs w:val="24"/>
        </w:rPr>
        <w:t>» Вы будете перенаправлены на главный экран (раздел 6.3., рис. 41.)</w:t>
      </w:r>
      <w:r w:rsidR="005D262D">
        <w:rPr>
          <w:rFonts w:ascii="Times New Roman" w:hAnsi="Times New Roman"/>
          <w:sz w:val="24"/>
          <w:szCs w:val="24"/>
        </w:rPr>
        <w:t xml:space="preserve"> и сообщение не будет выводиться</w:t>
      </w:r>
      <w:r w:rsidRPr="00552D53">
        <w:rPr>
          <w:rFonts w:ascii="Times New Roman" w:hAnsi="Times New Roman"/>
          <w:sz w:val="24"/>
          <w:szCs w:val="24"/>
        </w:rPr>
        <w:t xml:space="preserve">. Далее идут созданные Вами экраны. </w:t>
      </w:r>
      <w:r w:rsidR="005D262D">
        <w:rPr>
          <w:rFonts w:ascii="Times New Roman" w:hAnsi="Times New Roman"/>
          <w:sz w:val="24"/>
          <w:szCs w:val="24"/>
          <w:lang w:val="en-US"/>
        </w:rPr>
        <w:t>CustomScreen</w:t>
      </w:r>
      <w:r w:rsidR="005D262D" w:rsidRPr="005D262D">
        <w:rPr>
          <w:rFonts w:ascii="Times New Roman" w:hAnsi="Times New Roman"/>
          <w:sz w:val="24"/>
          <w:szCs w:val="24"/>
        </w:rPr>
        <w:t xml:space="preserve"> </w:t>
      </w:r>
      <w:r w:rsidR="005D262D">
        <w:rPr>
          <w:rFonts w:ascii="Times New Roman" w:hAnsi="Times New Roman"/>
          <w:sz w:val="24"/>
          <w:szCs w:val="24"/>
        </w:rPr>
        <w:t>– первый экран, который Вы редактировали</w:t>
      </w:r>
      <w:r w:rsidR="00FA66B3">
        <w:rPr>
          <w:rFonts w:ascii="Times New Roman" w:hAnsi="Times New Roman"/>
          <w:sz w:val="24"/>
          <w:szCs w:val="24"/>
        </w:rPr>
        <w:t xml:space="preserve"> (он будет открываться при переходи из основ</w:t>
      </w:r>
      <w:r w:rsidR="007C56B1">
        <w:rPr>
          <w:rFonts w:ascii="Times New Roman" w:hAnsi="Times New Roman"/>
          <w:sz w:val="24"/>
          <w:szCs w:val="24"/>
        </w:rPr>
        <w:t>н</w:t>
      </w:r>
      <w:r w:rsidR="00FA66B3">
        <w:rPr>
          <w:rFonts w:ascii="Times New Roman" w:hAnsi="Times New Roman"/>
          <w:sz w:val="24"/>
          <w:szCs w:val="24"/>
        </w:rPr>
        <w:t>ого меню)</w:t>
      </w:r>
      <w:r w:rsidR="005D262D">
        <w:rPr>
          <w:rFonts w:ascii="Times New Roman" w:hAnsi="Times New Roman"/>
          <w:sz w:val="24"/>
          <w:szCs w:val="24"/>
        </w:rPr>
        <w:t xml:space="preserve">. </w:t>
      </w:r>
      <w:r w:rsidRPr="00552D53">
        <w:rPr>
          <w:rFonts w:ascii="Times New Roman" w:hAnsi="Times New Roman"/>
          <w:sz w:val="24"/>
          <w:szCs w:val="24"/>
        </w:rPr>
        <w:t>Для перехода на другой экран выберите имя соответствующего экрана.</w:t>
      </w:r>
    </w:p>
    <w:p w14:paraId="4BB5A099" w14:textId="77777777" w:rsidR="00E40328" w:rsidRDefault="00552D53" w:rsidP="00E40328">
      <w:pPr>
        <w:jc w:val="center"/>
        <w:rPr>
          <w:rFonts w:ascii="Times New Roman" w:hAnsi="Times New Roman"/>
          <w:i/>
          <w:sz w:val="24"/>
          <w:szCs w:val="24"/>
        </w:rPr>
      </w:pPr>
      <w:r w:rsidRPr="00552D53">
        <w:rPr>
          <w:rFonts w:ascii="Times New Roman" w:hAnsi="Times New Roman"/>
          <w:i/>
          <w:sz w:val="24"/>
          <w:szCs w:val="24"/>
        </w:rPr>
        <w:t>Рисунок 80. Выбор экрана для перехода</w:t>
      </w:r>
    </w:p>
    <w:p w14:paraId="133BF1D0" w14:textId="06896E69" w:rsidR="007404E9" w:rsidRDefault="009A187B" w:rsidP="00485227">
      <w:pPr>
        <w:pStyle w:val="3"/>
        <w:rPr>
          <w:rFonts w:ascii="Times New Roman" w:hAnsi="Times New Roman"/>
          <w:b/>
          <w:color w:val="000000" w:themeColor="text1"/>
          <w:sz w:val="28"/>
          <w:szCs w:val="28"/>
        </w:rPr>
      </w:pPr>
      <w:bookmarkStart w:id="112" w:name="_Toc9417522"/>
      <w:r>
        <w:rPr>
          <w:rFonts w:ascii="Times New Roman" w:hAnsi="Times New Roman"/>
          <w:b/>
          <w:color w:val="000000" w:themeColor="text1"/>
          <w:sz w:val="28"/>
          <w:szCs w:val="28"/>
        </w:rPr>
        <w:t>9.2.3. Требования к</w:t>
      </w:r>
      <w:r w:rsidR="00335B9B">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форматам</w:t>
      </w:r>
      <w:r w:rsidR="00335B9B">
        <w:rPr>
          <w:rFonts w:ascii="Times New Roman" w:hAnsi="Times New Roman"/>
          <w:b/>
          <w:color w:val="000000" w:themeColor="text1"/>
          <w:sz w:val="28"/>
          <w:szCs w:val="28"/>
        </w:rPr>
        <w:t xml:space="preserve"> вставляемых изображений</w:t>
      </w:r>
      <w:r w:rsidR="00E40328" w:rsidRPr="00E40328">
        <w:rPr>
          <w:rFonts w:ascii="Times New Roman" w:hAnsi="Times New Roman"/>
          <w:b/>
          <w:color w:val="000000" w:themeColor="text1"/>
          <w:sz w:val="28"/>
          <w:szCs w:val="28"/>
        </w:rPr>
        <w:t>.</w:t>
      </w:r>
      <w:bookmarkEnd w:id="112"/>
    </w:p>
    <w:p w14:paraId="45D7F0C9" w14:textId="29FC2D66" w:rsidR="00E40328" w:rsidRPr="00E40328" w:rsidRDefault="00B12F2D" w:rsidP="00E40328">
      <w:pPr>
        <w:jc w:val="center"/>
        <w:rPr>
          <w:rFonts w:ascii="Times New Roman" w:eastAsiaTheme="majorEastAsia" w:hAnsi="Times New Roman" w:cstheme="majorBidi"/>
          <w:i/>
          <w:color w:val="000000" w:themeColor="text1"/>
          <w:sz w:val="24"/>
          <w:szCs w:val="24"/>
        </w:rPr>
      </w:pPr>
      <w:r w:rsidRPr="00B12F2D">
        <w:rPr>
          <w:rFonts w:ascii="Times New Roman" w:eastAsiaTheme="majorEastAsia" w:hAnsi="Times New Roman" w:cstheme="majorBidi"/>
          <w:i/>
          <w:noProof/>
          <w:color w:val="000000" w:themeColor="text1"/>
          <w:sz w:val="24"/>
          <w:szCs w:val="24"/>
          <w:lang w:eastAsia="ru-RU"/>
        </w:rPr>
        <w:drawing>
          <wp:anchor distT="0" distB="0" distL="114300" distR="114300" simplePos="0" relativeHeight="251858944" behindDoc="0" locked="0" layoutInCell="1" allowOverlap="1" wp14:anchorId="488E61FF" wp14:editId="087B3014">
            <wp:simplePos x="0" y="0"/>
            <wp:positionH relativeFrom="column">
              <wp:posOffset>-3810</wp:posOffset>
            </wp:positionH>
            <wp:positionV relativeFrom="paragraph">
              <wp:posOffset>-1905</wp:posOffset>
            </wp:positionV>
            <wp:extent cx="5940425" cy="3211542"/>
            <wp:effectExtent l="0" t="0" r="3175" b="8255"/>
            <wp:wrapTopAndBottom/>
            <wp:docPr id="30" name="Рисунок 30" descr="C:\Users\yashchin\Pictures\Screenshots\Снимок экрана (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hchin\Pictures\Screenshots\Снимок экрана (505).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3211542"/>
                    </a:xfrm>
                    <a:prstGeom prst="rect">
                      <a:avLst/>
                    </a:prstGeom>
                    <a:noFill/>
                    <a:ln>
                      <a:noFill/>
                    </a:ln>
                  </pic:spPr>
                </pic:pic>
              </a:graphicData>
            </a:graphic>
            <wp14:sizeRelH relativeFrom="page">
              <wp14:pctWidth>0</wp14:pctWidth>
            </wp14:sizeRelH>
            <wp14:sizeRelV relativeFrom="page">
              <wp14:pctHeight>0</wp14:pctHeight>
            </wp14:sizeRelV>
          </wp:anchor>
        </w:drawing>
      </w:r>
      <w:r w:rsidR="00E40328" w:rsidRPr="00E40328">
        <w:rPr>
          <w:rFonts w:ascii="Times New Roman" w:eastAsiaTheme="majorEastAsia" w:hAnsi="Times New Roman" w:cstheme="majorBidi"/>
          <w:i/>
          <w:color w:val="000000" w:themeColor="text1"/>
          <w:sz w:val="24"/>
          <w:szCs w:val="24"/>
        </w:rPr>
        <w:t xml:space="preserve">Рисунок 81. Разница форматов изображений </w:t>
      </w:r>
      <w:r w:rsidR="00E40328" w:rsidRPr="00E40328">
        <w:rPr>
          <w:rFonts w:ascii="Times New Roman" w:eastAsiaTheme="majorEastAsia" w:hAnsi="Times New Roman" w:cstheme="majorBidi"/>
          <w:i/>
          <w:color w:val="000000" w:themeColor="text1"/>
          <w:sz w:val="24"/>
          <w:szCs w:val="24"/>
          <w:lang w:val="en-US"/>
        </w:rPr>
        <w:t>jpg</w:t>
      </w:r>
      <w:r w:rsidR="00E40328" w:rsidRPr="00E40328">
        <w:rPr>
          <w:rFonts w:ascii="Times New Roman" w:eastAsiaTheme="majorEastAsia" w:hAnsi="Times New Roman" w:cstheme="majorBidi"/>
          <w:i/>
          <w:color w:val="000000" w:themeColor="text1"/>
          <w:sz w:val="24"/>
          <w:szCs w:val="24"/>
        </w:rPr>
        <w:t xml:space="preserve"> и </w:t>
      </w:r>
      <w:r w:rsidR="00E40328" w:rsidRPr="00E40328">
        <w:rPr>
          <w:rFonts w:ascii="Times New Roman" w:eastAsiaTheme="majorEastAsia" w:hAnsi="Times New Roman" w:cstheme="majorBidi"/>
          <w:i/>
          <w:color w:val="000000" w:themeColor="text1"/>
          <w:sz w:val="24"/>
          <w:szCs w:val="24"/>
          <w:lang w:val="en-US"/>
        </w:rPr>
        <w:t>png</w:t>
      </w:r>
      <w:r w:rsidR="00E40328" w:rsidRPr="00E40328">
        <w:rPr>
          <w:rFonts w:ascii="Times New Roman" w:eastAsiaTheme="majorEastAsia" w:hAnsi="Times New Roman" w:cstheme="majorBidi"/>
          <w:i/>
          <w:color w:val="000000" w:themeColor="text1"/>
          <w:sz w:val="24"/>
          <w:szCs w:val="24"/>
        </w:rPr>
        <w:t>.</w:t>
      </w:r>
    </w:p>
    <w:p w14:paraId="53361E7B" w14:textId="7D6A5E29" w:rsidR="007404E9" w:rsidRDefault="00E40328" w:rsidP="00485227">
      <w:pPr>
        <w:rPr>
          <w:rFonts w:ascii="Times New Roman" w:hAnsi="Times New Roman"/>
          <w:sz w:val="24"/>
          <w:szCs w:val="24"/>
        </w:rPr>
      </w:pPr>
      <w:r>
        <w:rPr>
          <w:rFonts w:ascii="Times New Roman" w:hAnsi="Times New Roman"/>
          <w:sz w:val="24"/>
          <w:szCs w:val="24"/>
        </w:rPr>
        <w:lastRenderedPageBreak/>
        <w:tab/>
        <w:t xml:space="preserve">Форматы </w:t>
      </w:r>
      <w:r>
        <w:rPr>
          <w:rFonts w:ascii="Times New Roman" w:hAnsi="Times New Roman"/>
          <w:sz w:val="24"/>
          <w:szCs w:val="24"/>
          <w:lang w:val="en-US"/>
        </w:rPr>
        <w:t>jpg</w:t>
      </w:r>
      <w:r>
        <w:rPr>
          <w:rFonts w:ascii="Times New Roman" w:hAnsi="Times New Roman"/>
          <w:sz w:val="24"/>
          <w:szCs w:val="24"/>
        </w:rPr>
        <w:t xml:space="preserve">, jpeg и </w:t>
      </w:r>
      <w:r>
        <w:rPr>
          <w:rFonts w:ascii="Times New Roman" w:hAnsi="Times New Roman"/>
          <w:sz w:val="24"/>
          <w:szCs w:val="24"/>
          <w:lang w:val="en-US"/>
        </w:rPr>
        <w:t>bmp</w:t>
      </w:r>
      <w:r>
        <w:rPr>
          <w:rFonts w:ascii="Times New Roman" w:hAnsi="Times New Roman"/>
          <w:sz w:val="24"/>
          <w:szCs w:val="24"/>
        </w:rPr>
        <w:t xml:space="preserve"> </w:t>
      </w:r>
      <w:r w:rsidR="00D6568A">
        <w:rPr>
          <w:rFonts w:ascii="Times New Roman" w:hAnsi="Times New Roman"/>
          <w:sz w:val="24"/>
          <w:szCs w:val="24"/>
        </w:rPr>
        <w:t xml:space="preserve">не поддерживают частичную прозрачность (альфа-канал), в отличии от файлов в формате </w:t>
      </w:r>
      <w:r w:rsidR="00D6568A">
        <w:rPr>
          <w:rFonts w:ascii="Times New Roman" w:hAnsi="Times New Roman"/>
          <w:sz w:val="24"/>
          <w:szCs w:val="24"/>
          <w:lang w:val="en-US"/>
        </w:rPr>
        <w:t>png</w:t>
      </w:r>
      <w:r w:rsidR="00D6568A" w:rsidRPr="00D6568A">
        <w:rPr>
          <w:rFonts w:ascii="Times New Roman" w:hAnsi="Times New Roman"/>
          <w:sz w:val="24"/>
          <w:szCs w:val="24"/>
        </w:rPr>
        <w:t>.</w:t>
      </w:r>
      <w:r w:rsidR="00D6568A">
        <w:rPr>
          <w:rFonts w:ascii="Times New Roman" w:hAnsi="Times New Roman"/>
          <w:sz w:val="24"/>
          <w:szCs w:val="24"/>
        </w:rPr>
        <w:t xml:space="preserve"> Р</w:t>
      </w:r>
      <w:r w:rsidR="00485227">
        <w:rPr>
          <w:rFonts w:ascii="Times New Roman" w:hAnsi="Times New Roman"/>
          <w:sz w:val="24"/>
          <w:szCs w:val="24"/>
        </w:rPr>
        <w:t>азни</w:t>
      </w:r>
      <w:r w:rsidR="008814B8">
        <w:rPr>
          <w:rFonts w:ascii="Times New Roman" w:hAnsi="Times New Roman"/>
          <w:sz w:val="24"/>
          <w:szCs w:val="24"/>
        </w:rPr>
        <w:t>ца хорошо заметна на рисунке 81-</w:t>
      </w:r>
      <w:r w:rsidR="00485227">
        <w:rPr>
          <w:rFonts w:ascii="Times New Roman" w:hAnsi="Times New Roman"/>
          <w:sz w:val="24"/>
          <w:szCs w:val="24"/>
        </w:rPr>
        <w:t xml:space="preserve"> изображения в формате </w:t>
      </w:r>
      <w:r w:rsidR="00485227">
        <w:rPr>
          <w:rFonts w:ascii="Times New Roman" w:hAnsi="Times New Roman"/>
          <w:sz w:val="24"/>
          <w:szCs w:val="24"/>
          <w:lang w:val="en-US"/>
        </w:rPr>
        <w:t>jpg</w:t>
      </w:r>
      <w:r w:rsidR="00485227" w:rsidRPr="00485227">
        <w:rPr>
          <w:rFonts w:ascii="Times New Roman" w:hAnsi="Times New Roman"/>
          <w:sz w:val="24"/>
          <w:szCs w:val="24"/>
        </w:rPr>
        <w:t xml:space="preserve"> </w:t>
      </w:r>
      <w:r w:rsidR="00485227">
        <w:rPr>
          <w:rFonts w:ascii="Times New Roman" w:hAnsi="Times New Roman"/>
          <w:sz w:val="24"/>
          <w:szCs w:val="24"/>
        </w:rPr>
        <w:t xml:space="preserve">и </w:t>
      </w:r>
      <w:r w:rsidR="00485227">
        <w:rPr>
          <w:rFonts w:ascii="Times New Roman" w:hAnsi="Times New Roman"/>
          <w:sz w:val="24"/>
          <w:szCs w:val="24"/>
          <w:lang w:val="en-US"/>
        </w:rPr>
        <w:t>jpeg</w:t>
      </w:r>
      <w:r w:rsidR="00485227" w:rsidRPr="00485227">
        <w:rPr>
          <w:rFonts w:ascii="Times New Roman" w:hAnsi="Times New Roman"/>
          <w:sz w:val="24"/>
          <w:szCs w:val="24"/>
        </w:rPr>
        <w:t xml:space="preserve"> </w:t>
      </w:r>
      <w:r w:rsidR="00485227">
        <w:rPr>
          <w:rFonts w:ascii="Times New Roman" w:hAnsi="Times New Roman"/>
          <w:sz w:val="24"/>
          <w:szCs w:val="24"/>
        </w:rPr>
        <w:t>содержат фон. Такая картинка, вписанная в кнопку, будет выделяться по цвету от рамок кнопки.</w:t>
      </w:r>
      <w:r w:rsidR="00756259">
        <w:rPr>
          <w:rFonts w:ascii="Times New Roman" w:hAnsi="Times New Roman"/>
          <w:sz w:val="24"/>
          <w:szCs w:val="24"/>
        </w:rPr>
        <w:t xml:space="preserve"> </w:t>
      </w:r>
      <w:r w:rsidR="005B519A">
        <w:rPr>
          <w:rFonts w:ascii="Times New Roman" w:hAnsi="Times New Roman"/>
          <w:sz w:val="24"/>
          <w:szCs w:val="24"/>
        </w:rPr>
        <w:t xml:space="preserve">Вы можете вставить такие изображения, но не сможете редактировать фон. </w:t>
      </w:r>
    </w:p>
    <w:p w14:paraId="22382545" w14:textId="1766F8BA" w:rsidR="005B519A" w:rsidRPr="008814B8" w:rsidRDefault="005B519A" w:rsidP="00485227">
      <w:pPr>
        <w:rPr>
          <w:rFonts w:ascii="Times New Roman" w:hAnsi="Times New Roman"/>
          <w:sz w:val="24"/>
          <w:szCs w:val="24"/>
        </w:rPr>
      </w:pPr>
      <w:r>
        <w:rPr>
          <w:rFonts w:ascii="Times New Roman" w:hAnsi="Times New Roman"/>
          <w:sz w:val="24"/>
          <w:szCs w:val="24"/>
        </w:rPr>
        <w:tab/>
      </w:r>
      <w:r w:rsidR="008D432A">
        <w:rPr>
          <w:rFonts w:ascii="Times New Roman" w:hAnsi="Times New Roman"/>
          <w:sz w:val="24"/>
          <w:szCs w:val="24"/>
        </w:rPr>
        <w:t>Нейрочат</w:t>
      </w:r>
      <w:r>
        <w:rPr>
          <w:rFonts w:ascii="Times New Roman" w:hAnsi="Times New Roman"/>
          <w:sz w:val="24"/>
          <w:szCs w:val="24"/>
        </w:rPr>
        <w:t xml:space="preserve"> не поддерживает загрузку векторных изображений (</w:t>
      </w:r>
      <w:r>
        <w:rPr>
          <w:rFonts w:ascii="Times New Roman" w:hAnsi="Times New Roman"/>
          <w:sz w:val="24"/>
          <w:szCs w:val="24"/>
          <w:lang w:val="en-US"/>
        </w:rPr>
        <w:t>svg</w:t>
      </w:r>
      <w:r w:rsidR="006142AF" w:rsidRPr="006142AF">
        <w:rPr>
          <w:rFonts w:ascii="Times New Roman" w:hAnsi="Times New Roman"/>
          <w:sz w:val="24"/>
          <w:szCs w:val="24"/>
        </w:rPr>
        <w:t xml:space="preserve">, </w:t>
      </w:r>
      <w:r w:rsidR="006142AF">
        <w:rPr>
          <w:rFonts w:ascii="Times New Roman" w:hAnsi="Times New Roman"/>
          <w:sz w:val="24"/>
          <w:szCs w:val="24"/>
          <w:lang w:val="en-US"/>
        </w:rPr>
        <w:t>swf</w:t>
      </w:r>
      <w:r w:rsidR="006142AF" w:rsidRPr="006142AF">
        <w:rPr>
          <w:rFonts w:ascii="Times New Roman" w:hAnsi="Times New Roman"/>
          <w:sz w:val="24"/>
          <w:szCs w:val="24"/>
        </w:rPr>
        <w:t xml:space="preserve"> </w:t>
      </w:r>
      <w:r w:rsidR="006142AF">
        <w:rPr>
          <w:rFonts w:ascii="Times New Roman" w:hAnsi="Times New Roman"/>
          <w:sz w:val="24"/>
          <w:szCs w:val="24"/>
        </w:rPr>
        <w:t>и др.</w:t>
      </w:r>
      <w:r>
        <w:rPr>
          <w:rFonts w:ascii="Times New Roman" w:hAnsi="Times New Roman"/>
          <w:sz w:val="24"/>
          <w:szCs w:val="24"/>
        </w:rPr>
        <w:t>)</w:t>
      </w:r>
      <w:r w:rsidR="008D432A">
        <w:rPr>
          <w:rFonts w:ascii="Times New Roman" w:hAnsi="Times New Roman"/>
          <w:sz w:val="24"/>
          <w:szCs w:val="24"/>
        </w:rPr>
        <w:t xml:space="preserve">, анимации </w:t>
      </w:r>
      <w:r w:rsidR="008D432A" w:rsidRPr="008D432A">
        <w:rPr>
          <w:rFonts w:ascii="Times New Roman" w:hAnsi="Times New Roman"/>
          <w:sz w:val="24"/>
          <w:szCs w:val="24"/>
        </w:rPr>
        <w:t>(</w:t>
      </w:r>
      <w:r w:rsidR="008D432A">
        <w:rPr>
          <w:rFonts w:ascii="Times New Roman" w:hAnsi="Times New Roman"/>
          <w:sz w:val="24"/>
          <w:szCs w:val="24"/>
          <w:lang w:val="en-US"/>
        </w:rPr>
        <w:t>gif</w:t>
      </w:r>
      <w:r w:rsidR="008D432A" w:rsidRPr="008D432A">
        <w:rPr>
          <w:rFonts w:ascii="Times New Roman" w:hAnsi="Times New Roman"/>
          <w:sz w:val="24"/>
          <w:szCs w:val="24"/>
        </w:rPr>
        <w:t>)</w:t>
      </w:r>
      <w:r w:rsidR="008D432A">
        <w:rPr>
          <w:rFonts w:ascii="Times New Roman" w:hAnsi="Times New Roman"/>
          <w:sz w:val="24"/>
          <w:szCs w:val="24"/>
        </w:rPr>
        <w:t xml:space="preserve"> и растровые файлы без сжатия (</w:t>
      </w:r>
      <w:r w:rsidR="008D432A">
        <w:rPr>
          <w:rFonts w:ascii="Times New Roman" w:hAnsi="Times New Roman"/>
          <w:sz w:val="24"/>
          <w:szCs w:val="24"/>
          <w:lang w:val="en-US"/>
        </w:rPr>
        <w:t>tiff</w:t>
      </w:r>
      <w:r w:rsidR="008D432A" w:rsidRPr="008D432A">
        <w:rPr>
          <w:rFonts w:ascii="Times New Roman" w:hAnsi="Times New Roman"/>
          <w:sz w:val="24"/>
          <w:szCs w:val="24"/>
        </w:rPr>
        <w:t xml:space="preserve"> </w:t>
      </w:r>
      <w:r w:rsidR="008D432A">
        <w:rPr>
          <w:rFonts w:ascii="Times New Roman" w:hAnsi="Times New Roman"/>
          <w:sz w:val="24"/>
          <w:szCs w:val="24"/>
        </w:rPr>
        <w:t>и др)</w:t>
      </w:r>
      <w:r>
        <w:rPr>
          <w:rFonts w:ascii="Times New Roman" w:hAnsi="Times New Roman"/>
          <w:sz w:val="24"/>
          <w:szCs w:val="24"/>
        </w:rPr>
        <w:t xml:space="preserve">. Для конвертирования из </w:t>
      </w:r>
      <w:r>
        <w:rPr>
          <w:rFonts w:ascii="Times New Roman" w:hAnsi="Times New Roman"/>
          <w:sz w:val="24"/>
          <w:szCs w:val="24"/>
          <w:lang w:val="en-US"/>
        </w:rPr>
        <w:t>svg</w:t>
      </w:r>
      <w:r w:rsidRPr="005B519A">
        <w:rPr>
          <w:rFonts w:ascii="Times New Roman" w:hAnsi="Times New Roman"/>
          <w:sz w:val="24"/>
          <w:szCs w:val="24"/>
        </w:rPr>
        <w:t xml:space="preserve">, </w:t>
      </w:r>
      <w:r>
        <w:rPr>
          <w:rFonts w:ascii="Times New Roman" w:hAnsi="Times New Roman"/>
          <w:sz w:val="24"/>
          <w:szCs w:val="24"/>
          <w:lang w:val="en-US"/>
        </w:rPr>
        <w:t>jpg</w:t>
      </w:r>
      <w:r w:rsidRPr="005B519A">
        <w:rPr>
          <w:rFonts w:ascii="Times New Roman" w:hAnsi="Times New Roman"/>
          <w:sz w:val="24"/>
          <w:szCs w:val="24"/>
        </w:rPr>
        <w:t xml:space="preserve">, </w:t>
      </w:r>
      <w:r>
        <w:rPr>
          <w:rFonts w:ascii="Times New Roman" w:hAnsi="Times New Roman"/>
          <w:sz w:val="24"/>
          <w:szCs w:val="24"/>
          <w:lang w:val="en-US"/>
        </w:rPr>
        <w:t>bmp</w:t>
      </w:r>
      <w:r w:rsidRPr="005B519A">
        <w:rPr>
          <w:rFonts w:ascii="Times New Roman" w:hAnsi="Times New Roman"/>
          <w:sz w:val="24"/>
          <w:szCs w:val="24"/>
        </w:rPr>
        <w:t xml:space="preserve"> </w:t>
      </w:r>
      <w:r>
        <w:rPr>
          <w:rFonts w:ascii="Times New Roman" w:hAnsi="Times New Roman"/>
          <w:sz w:val="24"/>
          <w:szCs w:val="24"/>
        </w:rPr>
        <w:t xml:space="preserve">и других форматов в </w:t>
      </w:r>
      <w:r>
        <w:rPr>
          <w:rFonts w:ascii="Times New Roman" w:hAnsi="Times New Roman"/>
          <w:sz w:val="24"/>
          <w:szCs w:val="24"/>
          <w:lang w:val="en-US"/>
        </w:rPr>
        <w:t>png</w:t>
      </w:r>
      <w:r>
        <w:rPr>
          <w:rFonts w:ascii="Times New Roman" w:hAnsi="Times New Roman"/>
          <w:sz w:val="24"/>
          <w:szCs w:val="24"/>
        </w:rPr>
        <w:t xml:space="preserve">, а также для удаления фона из растровых изображений Вам может понадобиться софт сторонних разработчик (напр. </w:t>
      </w:r>
      <w:hyperlink r:id="rId111" w:history="1">
        <w:r w:rsidRPr="005B519A">
          <w:rPr>
            <w:rStyle w:val="a9"/>
            <w:rFonts w:ascii="Times New Roman" w:hAnsi="Times New Roman"/>
            <w:sz w:val="24"/>
            <w:szCs w:val="24"/>
            <w:lang w:val="en-US"/>
          </w:rPr>
          <w:t>Gimp</w:t>
        </w:r>
      </w:hyperlink>
      <w:r w:rsidRPr="008D432A">
        <w:rPr>
          <w:rFonts w:ascii="Times New Roman" w:hAnsi="Times New Roman"/>
          <w:sz w:val="24"/>
          <w:szCs w:val="24"/>
        </w:rPr>
        <w:t xml:space="preserve">). </w:t>
      </w:r>
      <w:r w:rsidR="008814B8">
        <w:rPr>
          <w:rFonts w:ascii="Times New Roman" w:hAnsi="Times New Roman"/>
          <w:sz w:val="24"/>
          <w:szCs w:val="24"/>
        </w:rPr>
        <w:t xml:space="preserve">Программы </w:t>
      </w:r>
      <w:r w:rsidR="008814B8">
        <w:rPr>
          <w:rFonts w:ascii="Times New Roman" w:hAnsi="Times New Roman"/>
          <w:b/>
          <w:sz w:val="24"/>
          <w:szCs w:val="24"/>
          <w:lang w:val="en-US"/>
        </w:rPr>
        <w:t>P</w:t>
      </w:r>
      <w:r w:rsidR="008814B8" w:rsidRPr="008814B8">
        <w:rPr>
          <w:rFonts w:ascii="Times New Roman" w:hAnsi="Times New Roman"/>
          <w:b/>
          <w:sz w:val="24"/>
          <w:szCs w:val="24"/>
          <w:lang w:val="en-US"/>
        </w:rPr>
        <w:t>ain</w:t>
      </w:r>
      <w:r w:rsidR="008814B8" w:rsidRPr="008814B8">
        <w:rPr>
          <w:rFonts w:ascii="Times New Roman" w:hAnsi="Times New Roman"/>
          <w:sz w:val="24"/>
          <w:szCs w:val="24"/>
        </w:rPr>
        <w:t xml:space="preserve"> </w:t>
      </w:r>
      <w:r w:rsidR="008814B8">
        <w:rPr>
          <w:rFonts w:ascii="Times New Roman" w:hAnsi="Times New Roman"/>
          <w:sz w:val="24"/>
          <w:szCs w:val="24"/>
        </w:rPr>
        <w:t xml:space="preserve">и </w:t>
      </w:r>
      <w:r w:rsidR="008814B8" w:rsidRPr="008814B8">
        <w:rPr>
          <w:rFonts w:ascii="Times New Roman" w:hAnsi="Times New Roman"/>
          <w:b/>
          <w:sz w:val="24"/>
          <w:szCs w:val="24"/>
          <w:lang w:val="en-US"/>
        </w:rPr>
        <w:t>Pain</w:t>
      </w:r>
      <w:r w:rsidR="008814B8" w:rsidRPr="008814B8">
        <w:rPr>
          <w:rFonts w:ascii="Times New Roman" w:hAnsi="Times New Roman"/>
          <w:b/>
          <w:sz w:val="24"/>
          <w:szCs w:val="24"/>
        </w:rPr>
        <w:t xml:space="preserve"> 3</w:t>
      </w:r>
      <w:r w:rsidR="008814B8" w:rsidRPr="008814B8">
        <w:rPr>
          <w:rFonts w:ascii="Times New Roman" w:hAnsi="Times New Roman"/>
          <w:b/>
          <w:sz w:val="24"/>
          <w:szCs w:val="24"/>
          <w:lang w:val="en-US"/>
        </w:rPr>
        <w:t>d</w:t>
      </w:r>
      <w:r w:rsidR="008814B8" w:rsidRPr="008814B8">
        <w:rPr>
          <w:rFonts w:ascii="Times New Roman" w:hAnsi="Times New Roman"/>
          <w:b/>
          <w:sz w:val="24"/>
          <w:szCs w:val="24"/>
        </w:rPr>
        <w:t xml:space="preserve"> НЕ ПОДХОДЯТ</w:t>
      </w:r>
      <w:r w:rsidR="008814B8">
        <w:rPr>
          <w:rFonts w:ascii="Times New Roman" w:hAnsi="Times New Roman"/>
          <w:sz w:val="24"/>
          <w:szCs w:val="24"/>
        </w:rPr>
        <w:t xml:space="preserve"> для конвертирования в </w:t>
      </w:r>
      <w:r w:rsidR="008814B8">
        <w:rPr>
          <w:rFonts w:ascii="Times New Roman" w:hAnsi="Times New Roman"/>
          <w:sz w:val="24"/>
          <w:szCs w:val="24"/>
          <w:lang w:val="en-US"/>
        </w:rPr>
        <w:t>png</w:t>
      </w:r>
      <w:r w:rsidR="008814B8" w:rsidRPr="008814B8">
        <w:rPr>
          <w:rFonts w:ascii="Times New Roman" w:hAnsi="Times New Roman"/>
          <w:sz w:val="24"/>
          <w:szCs w:val="24"/>
        </w:rPr>
        <w:t xml:space="preserve"> </w:t>
      </w:r>
      <w:r w:rsidR="008814B8">
        <w:rPr>
          <w:rFonts w:ascii="Times New Roman" w:hAnsi="Times New Roman"/>
          <w:sz w:val="24"/>
          <w:szCs w:val="24"/>
        </w:rPr>
        <w:t xml:space="preserve">формат, т.к не имеют специального функционала выделения областей </w:t>
      </w:r>
      <w:r w:rsidR="00B12F2D">
        <w:rPr>
          <w:rFonts w:ascii="Times New Roman" w:hAnsi="Times New Roman"/>
          <w:sz w:val="24"/>
          <w:szCs w:val="24"/>
        </w:rPr>
        <w:t>для удаления фона.</w:t>
      </w:r>
    </w:p>
    <w:p w14:paraId="51EC7A3E" w14:textId="564B3405" w:rsidR="00552D53" w:rsidRPr="007404E9" w:rsidRDefault="007404E9" w:rsidP="007404E9">
      <w:pPr>
        <w:pStyle w:val="2"/>
        <w:rPr>
          <w:rFonts w:ascii="Times New Roman" w:hAnsi="Times New Roman"/>
          <w:b/>
          <w:color w:val="000000" w:themeColor="text1"/>
          <w:sz w:val="28"/>
          <w:szCs w:val="28"/>
        </w:rPr>
      </w:pPr>
      <w:bookmarkStart w:id="113" w:name="_Toc9417523"/>
      <w:r>
        <w:rPr>
          <w:rFonts w:ascii="Times New Roman" w:hAnsi="Times New Roman"/>
          <w:b/>
          <w:color w:val="000000" w:themeColor="text1"/>
          <w:sz w:val="28"/>
          <w:szCs w:val="28"/>
        </w:rPr>
        <w:t>9.3. Создание экрана, загрузка экрана</w:t>
      </w:r>
      <w:bookmarkEnd w:id="113"/>
    </w:p>
    <w:p w14:paraId="3D98A365" w14:textId="5F3094F0" w:rsidR="00A06B08" w:rsidRDefault="00A06B08" w:rsidP="00A06B08">
      <w:pPr>
        <w:ind w:firstLine="708"/>
        <w:rPr>
          <w:rFonts w:ascii="Times New Roman" w:hAnsi="Times New Roman"/>
          <w:sz w:val="24"/>
          <w:szCs w:val="24"/>
        </w:rPr>
      </w:pPr>
      <w:r w:rsidRPr="007404E9">
        <w:rPr>
          <w:rFonts w:ascii="Times New Roman" w:hAnsi="Times New Roman"/>
          <w:noProof/>
          <w:sz w:val="24"/>
          <w:szCs w:val="24"/>
          <w:lang w:eastAsia="ru-RU"/>
        </w:rPr>
        <w:drawing>
          <wp:anchor distT="0" distB="0" distL="114300" distR="114300" simplePos="0" relativeHeight="251838464" behindDoc="0" locked="0" layoutInCell="1" allowOverlap="1" wp14:anchorId="38791B15" wp14:editId="594D4212">
            <wp:simplePos x="0" y="0"/>
            <wp:positionH relativeFrom="margin">
              <wp:align>center</wp:align>
            </wp:positionH>
            <wp:positionV relativeFrom="paragraph">
              <wp:posOffset>431800</wp:posOffset>
            </wp:positionV>
            <wp:extent cx="4657725" cy="4309745"/>
            <wp:effectExtent l="0" t="0" r="9525" b="0"/>
            <wp:wrapTopAndBottom/>
            <wp:docPr id="170" name="Рисунок 170" descr="C:\Users\yashchin\Pictures\Screenshot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ashchin\Pictures\Screenshots\81.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57725" cy="430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4E9">
        <w:rPr>
          <w:rFonts w:ascii="Times New Roman" w:hAnsi="Times New Roman"/>
          <w:sz w:val="24"/>
          <w:szCs w:val="24"/>
        </w:rPr>
        <w:t>Для создания нового экрана нажмите на соответствующую кнопку в данной вкладке</w:t>
      </w:r>
      <w:r w:rsidR="00E40328">
        <w:rPr>
          <w:rFonts w:ascii="Times New Roman" w:hAnsi="Times New Roman"/>
          <w:sz w:val="24"/>
          <w:szCs w:val="24"/>
        </w:rPr>
        <w:t xml:space="preserve"> (см. рис. 82</w:t>
      </w:r>
      <w:r>
        <w:rPr>
          <w:rFonts w:ascii="Times New Roman" w:hAnsi="Times New Roman"/>
          <w:sz w:val="24"/>
          <w:szCs w:val="24"/>
        </w:rPr>
        <w:t>):</w:t>
      </w:r>
    </w:p>
    <w:p w14:paraId="2E8952A2" w14:textId="1B63EA23" w:rsidR="00D31BFF" w:rsidRDefault="00E40328" w:rsidP="00A06B08">
      <w:pPr>
        <w:jc w:val="center"/>
        <w:rPr>
          <w:rFonts w:ascii="Times New Roman" w:hAnsi="Times New Roman"/>
          <w:sz w:val="24"/>
          <w:szCs w:val="24"/>
        </w:rPr>
      </w:pPr>
      <w:r>
        <w:rPr>
          <w:rFonts w:ascii="Times New Roman" w:hAnsi="Times New Roman"/>
          <w:i/>
          <w:sz w:val="24"/>
          <w:szCs w:val="24"/>
        </w:rPr>
        <w:t>Рисунок 82</w:t>
      </w:r>
      <w:r w:rsidR="007404E9" w:rsidRPr="007404E9">
        <w:rPr>
          <w:rFonts w:ascii="Times New Roman" w:hAnsi="Times New Roman"/>
          <w:i/>
          <w:sz w:val="24"/>
          <w:szCs w:val="24"/>
        </w:rPr>
        <w:t>. Создание нового экрана.</w:t>
      </w:r>
    </w:p>
    <w:p w14:paraId="016A059B" w14:textId="13FE1BAA" w:rsidR="007404E9" w:rsidRPr="007404E9" w:rsidRDefault="007404E9" w:rsidP="007404E9">
      <w:pPr>
        <w:ind w:firstLine="708"/>
        <w:rPr>
          <w:rFonts w:ascii="Times New Roman" w:hAnsi="Times New Roman"/>
          <w:sz w:val="24"/>
          <w:szCs w:val="24"/>
        </w:rPr>
      </w:pPr>
      <w:r>
        <w:rPr>
          <w:rFonts w:ascii="Times New Roman" w:hAnsi="Times New Roman"/>
          <w:sz w:val="24"/>
          <w:szCs w:val="24"/>
        </w:rPr>
        <w:t xml:space="preserve">Выберите необходимое количество строк, столбцов, задайте размер кнопок и отступ. После нажмите кнопку создать. </w:t>
      </w:r>
      <w:r w:rsidR="00A57DB8">
        <w:rPr>
          <w:rFonts w:ascii="Times New Roman" w:hAnsi="Times New Roman"/>
          <w:sz w:val="24"/>
          <w:szCs w:val="24"/>
        </w:rPr>
        <w:t xml:space="preserve">Снизу под кнопкой «изменить» у Вас изменится имя открытого экрана. </w:t>
      </w:r>
      <w:r w:rsidR="00A57DB8">
        <w:rPr>
          <w:rFonts w:ascii="Times New Roman" w:hAnsi="Times New Roman"/>
          <w:sz w:val="24"/>
          <w:szCs w:val="24"/>
        </w:rPr>
        <w:br/>
      </w:r>
      <w:r w:rsidR="00A57DB8">
        <w:rPr>
          <w:rFonts w:ascii="Times New Roman" w:hAnsi="Times New Roman"/>
          <w:sz w:val="24"/>
          <w:szCs w:val="24"/>
        </w:rPr>
        <w:tab/>
        <w:t xml:space="preserve">Для переключения между уже созданными экранами нажмите кнопку «загрузить из файла» и выберите тот экран, который хотите изменить. Редактировать все экраны Вы можете с помощью дизайнера экранов в программе Нейрочат. Удалить экраны можно в папке </w:t>
      </w:r>
      <w:r w:rsidR="00A57DB8" w:rsidRPr="00A57DB8">
        <w:rPr>
          <w:rFonts w:ascii="Times New Roman" w:hAnsi="Times New Roman"/>
          <w:sz w:val="24"/>
          <w:szCs w:val="24"/>
        </w:rPr>
        <w:t>\Neurochat\CustomScreens</w:t>
      </w:r>
      <w:r w:rsidR="008A0E6D">
        <w:rPr>
          <w:rFonts w:ascii="Times New Roman" w:hAnsi="Times New Roman"/>
          <w:sz w:val="24"/>
          <w:szCs w:val="24"/>
        </w:rPr>
        <w:t>.</w:t>
      </w:r>
    </w:p>
    <w:sectPr w:rsidR="007404E9" w:rsidRPr="007404E9" w:rsidSect="00E24CED">
      <w:footerReference w:type="default" r:id="rId11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47AE7" w14:textId="77777777" w:rsidR="00DB2AFB" w:rsidRDefault="00DB2AFB" w:rsidP="00B3734B">
      <w:pPr>
        <w:spacing w:after="0" w:line="240" w:lineRule="auto"/>
      </w:pPr>
      <w:r>
        <w:separator/>
      </w:r>
    </w:p>
  </w:endnote>
  <w:endnote w:type="continuationSeparator" w:id="0">
    <w:p w14:paraId="0D2CD592" w14:textId="77777777" w:rsidR="00DB2AFB" w:rsidRDefault="00DB2AFB" w:rsidP="00B37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366979"/>
      <w:docPartObj>
        <w:docPartGallery w:val="Page Numbers (Bottom of Page)"/>
        <w:docPartUnique/>
      </w:docPartObj>
    </w:sdtPr>
    <w:sdtEndPr/>
    <w:sdtContent>
      <w:p w14:paraId="161977D5" w14:textId="78BFF7FD" w:rsidR="00543D33" w:rsidRDefault="00543D33">
        <w:pPr>
          <w:pStyle w:val="af3"/>
          <w:jc w:val="right"/>
        </w:pPr>
        <w:r>
          <w:fldChar w:fldCharType="begin"/>
        </w:r>
        <w:r>
          <w:instrText>PAGE   \* MERGEFORMAT</w:instrText>
        </w:r>
        <w:r>
          <w:fldChar w:fldCharType="separate"/>
        </w:r>
        <w:r w:rsidR="00C12FA2">
          <w:rPr>
            <w:noProof/>
          </w:rPr>
          <w:t>5</w:t>
        </w:r>
        <w:r>
          <w:fldChar w:fldCharType="end"/>
        </w:r>
      </w:p>
    </w:sdtContent>
  </w:sdt>
  <w:p w14:paraId="59FE5423" w14:textId="337D9956" w:rsidR="00543D33" w:rsidRPr="004A25B4" w:rsidRDefault="00543D33">
    <w:pPr>
      <w:pStyle w:val="af3"/>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B98E5" w14:textId="77777777" w:rsidR="00DB2AFB" w:rsidRDefault="00DB2AFB" w:rsidP="00B3734B">
      <w:pPr>
        <w:spacing w:after="0" w:line="240" w:lineRule="auto"/>
      </w:pPr>
      <w:r>
        <w:separator/>
      </w:r>
    </w:p>
  </w:footnote>
  <w:footnote w:type="continuationSeparator" w:id="0">
    <w:p w14:paraId="60FE9A19" w14:textId="77777777" w:rsidR="00DB2AFB" w:rsidRDefault="00DB2AFB" w:rsidP="00B37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30B"/>
    <w:multiLevelType w:val="multilevel"/>
    <w:tmpl w:val="0A744FFA"/>
    <w:lvl w:ilvl="0">
      <w:start w:val="5"/>
      <w:numFmt w:val="decimal"/>
      <w:lvlText w:val="%1."/>
      <w:lvlJc w:val="left"/>
      <w:pPr>
        <w:ind w:left="450" w:hanging="45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81714E4"/>
    <w:multiLevelType w:val="multilevel"/>
    <w:tmpl w:val="62F4A864"/>
    <w:lvl w:ilvl="0">
      <w:start w:val="3"/>
      <w:numFmt w:val="decimal"/>
      <w:lvlText w:val="%1."/>
      <w:lvlJc w:val="left"/>
      <w:pPr>
        <w:ind w:left="450" w:hanging="450"/>
      </w:pPr>
      <w:rPr>
        <w:rFonts w:hint="default"/>
      </w:rPr>
    </w:lvl>
    <w:lvl w:ilvl="1">
      <w:start w:val="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C19447E"/>
    <w:multiLevelType w:val="multilevel"/>
    <w:tmpl w:val="976C7B5C"/>
    <w:lvl w:ilvl="0">
      <w:start w:val="1"/>
      <w:numFmt w:val="decimal"/>
      <w:lvlText w:val="%1."/>
      <w:lvlJc w:val="left"/>
      <w:pPr>
        <w:ind w:left="450" w:hanging="450"/>
      </w:pPr>
      <w:rPr>
        <w:rFonts w:hint="default"/>
      </w:rPr>
    </w:lvl>
    <w:lvl w:ilvl="1">
      <w:start w:val="2"/>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 w15:restartNumberingAfterBreak="0">
    <w:nsid w:val="0F8C327E"/>
    <w:multiLevelType w:val="multilevel"/>
    <w:tmpl w:val="75CC6EC4"/>
    <w:lvl w:ilvl="0">
      <w:start w:val="1"/>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FAC7C4B"/>
    <w:multiLevelType w:val="multilevel"/>
    <w:tmpl w:val="37AA05A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3E4837"/>
    <w:multiLevelType w:val="multilevel"/>
    <w:tmpl w:val="5B1CBC80"/>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8E65A38"/>
    <w:multiLevelType w:val="hybridMultilevel"/>
    <w:tmpl w:val="18FE3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D052D0"/>
    <w:multiLevelType w:val="hybridMultilevel"/>
    <w:tmpl w:val="858019B8"/>
    <w:lvl w:ilvl="0" w:tplc="2760F4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E88037D"/>
    <w:multiLevelType w:val="multilevel"/>
    <w:tmpl w:val="EC8A2C3E"/>
    <w:lvl w:ilvl="0">
      <w:start w:val="5"/>
      <w:numFmt w:val="decimal"/>
      <w:lvlText w:val="%1."/>
      <w:lvlJc w:val="left"/>
      <w:pPr>
        <w:ind w:left="450" w:hanging="45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1F583CDF"/>
    <w:multiLevelType w:val="hybridMultilevel"/>
    <w:tmpl w:val="0AEEB934"/>
    <w:lvl w:ilvl="0" w:tplc="6EE27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0313D1"/>
    <w:multiLevelType w:val="hybridMultilevel"/>
    <w:tmpl w:val="CE924758"/>
    <w:lvl w:ilvl="0" w:tplc="6EE2739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25846FC0"/>
    <w:multiLevelType w:val="multilevel"/>
    <w:tmpl w:val="E1389FB2"/>
    <w:lvl w:ilvl="0">
      <w:start w:val="1"/>
      <w:numFmt w:val="decimal"/>
      <w:lvlText w:val="%1."/>
      <w:lvlJc w:val="left"/>
      <w:pPr>
        <w:ind w:left="644" w:hanging="360"/>
      </w:pPr>
      <w:rPr>
        <w:rFonts w:ascii="Times New Roman" w:eastAsiaTheme="majorEastAsia" w:hAnsi="Times New Roman" w:cstheme="majorBidi"/>
      </w:rPr>
    </w:lvl>
    <w:lvl w:ilvl="1">
      <w:start w:val="1"/>
      <w:numFmt w:val="decimal"/>
      <w:isLgl/>
      <w:lvlText w:val="%1.%2."/>
      <w:lvlJc w:val="left"/>
      <w:pPr>
        <w:ind w:left="2421"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501" w:hanging="180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861" w:hanging="2160"/>
      </w:pPr>
      <w:rPr>
        <w:rFonts w:hint="default"/>
      </w:rPr>
    </w:lvl>
  </w:abstractNum>
  <w:abstractNum w:abstractNumId="12" w15:restartNumberingAfterBreak="0">
    <w:nsid w:val="26A00509"/>
    <w:multiLevelType w:val="hybridMultilevel"/>
    <w:tmpl w:val="9404E7E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AA5376E"/>
    <w:multiLevelType w:val="multilevel"/>
    <w:tmpl w:val="7DE0778C"/>
    <w:lvl w:ilvl="0">
      <w:start w:val="3"/>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15:restartNumberingAfterBreak="0">
    <w:nsid w:val="2B1170B8"/>
    <w:multiLevelType w:val="hybridMultilevel"/>
    <w:tmpl w:val="153CEFA4"/>
    <w:lvl w:ilvl="0" w:tplc="6EE27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A76870"/>
    <w:multiLevelType w:val="hybridMultilevel"/>
    <w:tmpl w:val="8EAE297E"/>
    <w:lvl w:ilvl="0" w:tplc="FF588A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354184"/>
    <w:multiLevelType w:val="hybridMultilevel"/>
    <w:tmpl w:val="10E6BB1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0E42F2"/>
    <w:multiLevelType w:val="multilevel"/>
    <w:tmpl w:val="FC84EAB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4AD192D"/>
    <w:multiLevelType w:val="multilevel"/>
    <w:tmpl w:val="4498FBD8"/>
    <w:lvl w:ilvl="0">
      <w:start w:val="4"/>
      <w:numFmt w:val="decimal"/>
      <w:lvlText w:val="%1."/>
      <w:lvlJc w:val="left"/>
      <w:pPr>
        <w:ind w:left="720" w:hanging="360"/>
      </w:pPr>
      <w:rPr>
        <w:rFonts w:hint="default"/>
      </w:rPr>
    </w:lvl>
    <w:lvl w:ilvl="1">
      <w:start w:val="2"/>
      <w:numFmt w:val="decimal"/>
      <w:isLgl/>
      <w:lvlText w:val="%1.%2"/>
      <w:lvlJc w:val="left"/>
      <w:pPr>
        <w:ind w:left="1034" w:hanging="375"/>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337" w:hanging="1080"/>
      </w:pPr>
      <w:rPr>
        <w:rFonts w:hint="default"/>
      </w:rPr>
    </w:lvl>
    <w:lvl w:ilvl="4">
      <w:start w:val="1"/>
      <w:numFmt w:val="decimal"/>
      <w:isLgl/>
      <w:lvlText w:val="%1.%2.%3.%4.%5"/>
      <w:lvlJc w:val="left"/>
      <w:pPr>
        <w:ind w:left="2636" w:hanging="1080"/>
      </w:pPr>
      <w:rPr>
        <w:rFonts w:hint="default"/>
      </w:rPr>
    </w:lvl>
    <w:lvl w:ilvl="5">
      <w:start w:val="1"/>
      <w:numFmt w:val="decimal"/>
      <w:isLgl/>
      <w:lvlText w:val="%1.%2.%3.%4.%5.%6"/>
      <w:lvlJc w:val="left"/>
      <w:pPr>
        <w:ind w:left="3295" w:hanging="1440"/>
      </w:pPr>
      <w:rPr>
        <w:rFonts w:hint="default"/>
      </w:rPr>
    </w:lvl>
    <w:lvl w:ilvl="6">
      <w:start w:val="1"/>
      <w:numFmt w:val="decimal"/>
      <w:isLgl/>
      <w:lvlText w:val="%1.%2.%3.%4.%5.%6.%7"/>
      <w:lvlJc w:val="left"/>
      <w:pPr>
        <w:ind w:left="3594" w:hanging="1440"/>
      </w:pPr>
      <w:rPr>
        <w:rFonts w:hint="default"/>
      </w:rPr>
    </w:lvl>
    <w:lvl w:ilvl="7">
      <w:start w:val="1"/>
      <w:numFmt w:val="decimal"/>
      <w:isLgl/>
      <w:lvlText w:val="%1.%2.%3.%4.%5.%6.%7.%8"/>
      <w:lvlJc w:val="left"/>
      <w:pPr>
        <w:ind w:left="4253" w:hanging="1800"/>
      </w:pPr>
      <w:rPr>
        <w:rFonts w:hint="default"/>
      </w:rPr>
    </w:lvl>
    <w:lvl w:ilvl="8">
      <w:start w:val="1"/>
      <w:numFmt w:val="decimal"/>
      <w:isLgl/>
      <w:lvlText w:val="%1.%2.%3.%4.%5.%6.%7.%8.%9"/>
      <w:lvlJc w:val="left"/>
      <w:pPr>
        <w:ind w:left="4912" w:hanging="2160"/>
      </w:pPr>
      <w:rPr>
        <w:rFonts w:hint="default"/>
      </w:rPr>
    </w:lvl>
  </w:abstractNum>
  <w:abstractNum w:abstractNumId="19" w15:restartNumberingAfterBreak="0">
    <w:nsid w:val="3BB729C1"/>
    <w:multiLevelType w:val="multilevel"/>
    <w:tmpl w:val="290AEFA8"/>
    <w:lvl w:ilvl="0">
      <w:start w:val="1"/>
      <w:numFmt w:val="decimal"/>
      <w:lvlText w:val="%1."/>
      <w:lvlJc w:val="left"/>
      <w:pPr>
        <w:ind w:left="1068" w:hanging="360"/>
      </w:p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15:restartNumberingAfterBreak="0">
    <w:nsid w:val="412F721B"/>
    <w:multiLevelType w:val="hybridMultilevel"/>
    <w:tmpl w:val="8D4AB7A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A6D7C54"/>
    <w:multiLevelType w:val="multilevel"/>
    <w:tmpl w:val="7910EB16"/>
    <w:lvl w:ilvl="0">
      <w:start w:val="3"/>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4AD75B5D"/>
    <w:multiLevelType w:val="hybridMultilevel"/>
    <w:tmpl w:val="804E9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Arial"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Arial"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CD66730"/>
    <w:multiLevelType w:val="multilevel"/>
    <w:tmpl w:val="DFB6CA92"/>
    <w:lvl w:ilvl="0">
      <w:start w:val="3"/>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4" w15:restartNumberingAfterBreak="0">
    <w:nsid w:val="56E4360E"/>
    <w:multiLevelType w:val="multilevel"/>
    <w:tmpl w:val="03C88378"/>
    <w:lvl w:ilvl="0">
      <w:start w:val="4"/>
      <w:numFmt w:val="decimal"/>
      <w:lvlText w:val="%1."/>
      <w:lvlJc w:val="left"/>
      <w:pPr>
        <w:ind w:left="450" w:hanging="450"/>
      </w:pPr>
      <w:rPr>
        <w:rFonts w:hint="default"/>
      </w:rPr>
    </w:lvl>
    <w:lvl w:ilvl="1">
      <w:start w:val="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581B41BA"/>
    <w:multiLevelType w:val="multilevel"/>
    <w:tmpl w:val="81F864E8"/>
    <w:lvl w:ilvl="0">
      <w:start w:val="3"/>
      <w:numFmt w:val="decimal"/>
      <w:lvlText w:val="%1."/>
      <w:lvlJc w:val="left"/>
      <w:pPr>
        <w:ind w:left="450" w:hanging="450"/>
      </w:pPr>
      <w:rPr>
        <w:rFonts w:hint="default"/>
      </w:rPr>
    </w:lvl>
    <w:lvl w:ilvl="1">
      <w:start w:val="2"/>
      <w:numFmt w:val="decimal"/>
      <w:lvlText w:val="%1.%2."/>
      <w:lvlJc w:val="left"/>
      <w:pPr>
        <w:ind w:left="1379" w:hanging="7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754" w:hanging="180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26" w15:restartNumberingAfterBreak="0">
    <w:nsid w:val="5A763C27"/>
    <w:multiLevelType w:val="multilevel"/>
    <w:tmpl w:val="C3A29A16"/>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69A64CC0"/>
    <w:multiLevelType w:val="multilevel"/>
    <w:tmpl w:val="169EF42E"/>
    <w:lvl w:ilvl="0">
      <w:start w:val="4"/>
      <w:numFmt w:val="decimal"/>
      <w:lvlText w:val="%1"/>
      <w:lvlJc w:val="left"/>
      <w:pPr>
        <w:ind w:left="375" w:hanging="375"/>
      </w:pPr>
      <w:rPr>
        <w:rFonts w:hint="default"/>
        <w:b w:val="0"/>
      </w:rPr>
    </w:lvl>
    <w:lvl w:ilvl="1">
      <w:start w:val="1"/>
      <w:numFmt w:val="decimal"/>
      <w:lvlText w:val="%1.%2"/>
      <w:lvlJc w:val="left"/>
      <w:pPr>
        <w:ind w:left="659" w:hanging="375"/>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432" w:hanging="2160"/>
      </w:pPr>
      <w:rPr>
        <w:rFonts w:hint="default"/>
        <w:b w:val="0"/>
      </w:rPr>
    </w:lvl>
  </w:abstractNum>
  <w:abstractNum w:abstractNumId="28" w15:restartNumberingAfterBreak="0">
    <w:nsid w:val="6AD5314E"/>
    <w:multiLevelType w:val="hybridMultilevel"/>
    <w:tmpl w:val="67F69F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4AB200D"/>
    <w:multiLevelType w:val="multilevel"/>
    <w:tmpl w:val="71FC575C"/>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7E123F52"/>
    <w:multiLevelType w:val="multilevel"/>
    <w:tmpl w:val="BBF8D37C"/>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E572919"/>
    <w:multiLevelType w:val="hybridMultilevel"/>
    <w:tmpl w:val="DADA5608"/>
    <w:lvl w:ilvl="0" w:tplc="6EE2739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11"/>
  </w:num>
  <w:num w:numId="3">
    <w:abstractNumId w:val="9"/>
  </w:num>
  <w:num w:numId="4">
    <w:abstractNumId w:val="22"/>
  </w:num>
  <w:num w:numId="5">
    <w:abstractNumId w:val="27"/>
  </w:num>
  <w:num w:numId="6">
    <w:abstractNumId w:val="31"/>
  </w:num>
  <w:num w:numId="7">
    <w:abstractNumId w:val="19"/>
  </w:num>
  <w:num w:numId="8">
    <w:abstractNumId w:val="12"/>
  </w:num>
  <w:num w:numId="9">
    <w:abstractNumId w:val="10"/>
  </w:num>
  <w:num w:numId="10">
    <w:abstractNumId w:val="15"/>
  </w:num>
  <w:num w:numId="11">
    <w:abstractNumId w:val="16"/>
  </w:num>
  <w:num w:numId="12">
    <w:abstractNumId w:val="21"/>
  </w:num>
  <w:num w:numId="13">
    <w:abstractNumId w:val="26"/>
  </w:num>
  <w:num w:numId="14">
    <w:abstractNumId w:val="5"/>
  </w:num>
  <w:num w:numId="15">
    <w:abstractNumId w:val="29"/>
  </w:num>
  <w:num w:numId="16">
    <w:abstractNumId w:val="4"/>
  </w:num>
  <w:num w:numId="17">
    <w:abstractNumId w:val="14"/>
  </w:num>
  <w:num w:numId="18">
    <w:abstractNumId w:val="13"/>
  </w:num>
  <w:num w:numId="19">
    <w:abstractNumId w:val="1"/>
  </w:num>
  <w:num w:numId="20">
    <w:abstractNumId w:val="7"/>
  </w:num>
  <w:num w:numId="21">
    <w:abstractNumId w:val="20"/>
  </w:num>
  <w:num w:numId="22">
    <w:abstractNumId w:val="23"/>
  </w:num>
  <w:num w:numId="23">
    <w:abstractNumId w:val="25"/>
  </w:num>
  <w:num w:numId="24">
    <w:abstractNumId w:val="28"/>
  </w:num>
  <w:num w:numId="25">
    <w:abstractNumId w:val="3"/>
  </w:num>
  <w:num w:numId="26">
    <w:abstractNumId w:val="18"/>
  </w:num>
  <w:num w:numId="27">
    <w:abstractNumId w:val="24"/>
  </w:num>
  <w:num w:numId="28">
    <w:abstractNumId w:val="0"/>
  </w:num>
  <w:num w:numId="29">
    <w:abstractNumId w:val="2"/>
  </w:num>
  <w:num w:numId="30">
    <w:abstractNumId w:val="17"/>
  </w:num>
  <w:num w:numId="31">
    <w:abstractNumId w:val="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1C8"/>
    <w:rsid w:val="00001E4D"/>
    <w:rsid w:val="00014ACB"/>
    <w:rsid w:val="00027002"/>
    <w:rsid w:val="00031C59"/>
    <w:rsid w:val="00031CCA"/>
    <w:rsid w:val="0003576D"/>
    <w:rsid w:val="0004577F"/>
    <w:rsid w:val="00047C9F"/>
    <w:rsid w:val="0005020A"/>
    <w:rsid w:val="00056E05"/>
    <w:rsid w:val="00057ED4"/>
    <w:rsid w:val="00061CBA"/>
    <w:rsid w:val="00076A28"/>
    <w:rsid w:val="00083EC7"/>
    <w:rsid w:val="00085C00"/>
    <w:rsid w:val="00087C40"/>
    <w:rsid w:val="00091DF4"/>
    <w:rsid w:val="000A2873"/>
    <w:rsid w:val="000B7987"/>
    <w:rsid w:val="000C71AA"/>
    <w:rsid w:val="000D1077"/>
    <w:rsid w:val="000D2AD6"/>
    <w:rsid w:val="000E18DE"/>
    <w:rsid w:val="000E2EB2"/>
    <w:rsid w:val="000F4CC8"/>
    <w:rsid w:val="00105478"/>
    <w:rsid w:val="0011063A"/>
    <w:rsid w:val="00111E3E"/>
    <w:rsid w:val="00120ABC"/>
    <w:rsid w:val="001244D4"/>
    <w:rsid w:val="001276C5"/>
    <w:rsid w:val="00130ED1"/>
    <w:rsid w:val="0013574D"/>
    <w:rsid w:val="001366D6"/>
    <w:rsid w:val="001516FE"/>
    <w:rsid w:val="00152D1F"/>
    <w:rsid w:val="001547F5"/>
    <w:rsid w:val="001610DF"/>
    <w:rsid w:val="00167954"/>
    <w:rsid w:val="00171F55"/>
    <w:rsid w:val="00174EEC"/>
    <w:rsid w:val="0017664E"/>
    <w:rsid w:val="00176A4A"/>
    <w:rsid w:val="00177F0E"/>
    <w:rsid w:val="0019282F"/>
    <w:rsid w:val="00193FE4"/>
    <w:rsid w:val="00194AB4"/>
    <w:rsid w:val="0019716D"/>
    <w:rsid w:val="00197A73"/>
    <w:rsid w:val="001A41A0"/>
    <w:rsid w:val="001B16ED"/>
    <w:rsid w:val="001C4ED3"/>
    <w:rsid w:val="001C5B8C"/>
    <w:rsid w:val="001D04A8"/>
    <w:rsid w:val="001D1989"/>
    <w:rsid w:val="001D7124"/>
    <w:rsid w:val="001D7583"/>
    <w:rsid w:val="001F433C"/>
    <w:rsid w:val="00202CC7"/>
    <w:rsid w:val="00204D65"/>
    <w:rsid w:val="0021327E"/>
    <w:rsid w:val="00215D2A"/>
    <w:rsid w:val="002220EE"/>
    <w:rsid w:val="00223403"/>
    <w:rsid w:val="00230B66"/>
    <w:rsid w:val="00233816"/>
    <w:rsid w:val="00234CAE"/>
    <w:rsid w:val="00242D69"/>
    <w:rsid w:val="00257E94"/>
    <w:rsid w:val="00263266"/>
    <w:rsid w:val="00267BD2"/>
    <w:rsid w:val="00270168"/>
    <w:rsid w:val="00272584"/>
    <w:rsid w:val="002740B2"/>
    <w:rsid w:val="00282833"/>
    <w:rsid w:val="00296800"/>
    <w:rsid w:val="002A0EBA"/>
    <w:rsid w:val="002B59B1"/>
    <w:rsid w:val="002C156A"/>
    <w:rsid w:val="002C29AC"/>
    <w:rsid w:val="002C4EC5"/>
    <w:rsid w:val="002C5B12"/>
    <w:rsid w:val="002D1336"/>
    <w:rsid w:val="002D4AC3"/>
    <w:rsid w:val="002D7134"/>
    <w:rsid w:val="002E0FB5"/>
    <w:rsid w:val="002E2740"/>
    <w:rsid w:val="002F08CB"/>
    <w:rsid w:val="00300585"/>
    <w:rsid w:val="00303D0F"/>
    <w:rsid w:val="00306C8A"/>
    <w:rsid w:val="00311010"/>
    <w:rsid w:val="00312C12"/>
    <w:rsid w:val="00313445"/>
    <w:rsid w:val="00314CF4"/>
    <w:rsid w:val="00323D0F"/>
    <w:rsid w:val="003245AC"/>
    <w:rsid w:val="0032548D"/>
    <w:rsid w:val="00326B5D"/>
    <w:rsid w:val="00327071"/>
    <w:rsid w:val="0032726E"/>
    <w:rsid w:val="00335B9B"/>
    <w:rsid w:val="00346D2B"/>
    <w:rsid w:val="00361B70"/>
    <w:rsid w:val="00363E74"/>
    <w:rsid w:val="00375286"/>
    <w:rsid w:val="003752C7"/>
    <w:rsid w:val="003766FE"/>
    <w:rsid w:val="00381E21"/>
    <w:rsid w:val="00381F75"/>
    <w:rsid w:val="003829A6"/>
    <w:rsid w:val="00385674"/>
    <w:rsid w:val="00386225"/>
    <w:rsid w:val="00390ACD"/>
    <w:rsid w:val="003972C1"/>
    <w:rsid w:val="003A413B"/>
    <w:rsid w:val="003A6E7C"/>
    <w:rsid w:val="003B026D"/>
    <w:rsid w:val="003B2DE0"/>
    <w:rsid w:val="003C0903"/>
    <w:rsid w:val="003C42DF"/>
    <w:rsid w:val="003D06DA"/>
    <w:rsid w:val="003D0AD7"/>
    <w:rsid w:val="003D7B6D"/>
    <w:rsid w:val="003E7306"/>
    <w:rsid w:val="003F12E2"/>
    <w:rsid w:val="003F6A8F"/>
    <w:rsid w:val="0040179E"/>
    <w:rsid w:val="00402579"/>
    <w:rsid w:val="00404E9F"/>
    <w:rsid w:val="0042093D"/>
    <w:rsid w:val="00421ADD"/>
    <w:rsid w:val="00423A34"/>
    <w:rsid w:val="00426FBF"/>
    <w:rsid w:val="00430893"/>
    <w:rsid w:val="00431D65"/>
    <w:rsid w:val="00434462"/>
    <w:rsid w:val="00435FD0"/>
    <w:rsid w:val="0043651A"/>
    <w:rsid w:val="004379DB"/>
    <w:rsid w:val="00461271"/>
    <w:rsid w:val="00461D40"/>
    <w:rsid w:val="00467995"/>
    <w:rsid w:val="004714E7"/>
    <w:rsid w:val="0047409F"/>
    <w:rsid w:val="00485227"/>
    <w:rsid w:val="004939C0"/>
    <w:rsid w:val="00496868"/>
    <w:rsid w:val="00496EE8"/>
    <w:rsid w:val="004A25B4"/>
    <w:rsid w:val="004A5793"/>
    <w:rsid w:val="004B5022"/>
    <w:rsid w:val="004D21C8"/>
    <w:rsid w:val="004D2E49"/>
    <w:rsid w:val="004D69E7"/>
    <w:rsid w:val="004F2DC5"/>
    <w:rsid w:val="004F3288"/>
    <w:rsid w:val="004F7157"/>
    <w:rsid w:val="005004F1"/>
    <w:rsid w:val="00502FF7"/>
    <w:rsid w:val="00504EF7"/>
    <w:rsid w:val="00510CFF"/>
    <w:rsid w:val="00520A6F"/>
    <w:rsid w:val="005330A4"/>
    <w:rsid w:val="005424BC"/>
    <w:rsid w:val="00543D33"/>
    <w:rsid w:val="00550B2E"/>
    <w:rsid w:val="00552D53"/>
    <w:rsid w:val="00555558"/>
    <w:rsid w:val="005579EB"/>
    <w:rsid w:val="005629B6"/>
    <w:rsid w:val="00577453"/>
    <w:rsid w:val="005845BE"/>
    <w:rsid w:val="0059775A"/>
    <w:rsid w:val="005A1A43"/>
    <w:rsid w:val="005A2565"/>
    <w:rsid w:val="005A4ED5"/>
    <w:rsid w:val="005B519A"/>
    <w:rsid w:val="005B59AC"/>
    <w:rsid w:val="005B6F51"/>
    <w:rsid w:val="005C12DC"/>
    <w:rsid w:val="005C5DCF"/>
    <w:rsid w:val="005D262D"/>
    <w:rsid w:val="005D4BB3"/>
    <w:rsid w:val="005D5D9B"/>
    <w:rsid w:val="005D7553"/>
    <w:rsid w:val="005F10C6"/>
    <w:rsid w:val="005F25B0"/>
    <w:rsid w:val="005F507F"/>
    <w:rsid w:val="005F5303"/>
    <w:rsid w:val="005F6B90"/>
    <w:rsid w:val="005F7BF9"/>
    <w:rsid w:val="00604EC9"/>
    <w:rsid w:val="006142AF"/>
    <w:rsid w:val="00620B7C"/>
    <w:rsid w:val="006216ED"/>
    <w:rsid w:val="00645EB6"/>
    <w:rsid w:val="00653D18"/>
    <w:rsid w:val="006570A5"/>
    <w:rsid w:val="00660F78"/>
    <w:rsid w:val="00664357"/>
    <w:rsid w:val="00665FC6"/>
    <w:rsid w:val="00666BD2"/>
    <w:rsid w:val="0067289D"/>
    <w:rsid w:val="006750BB"/>
    <w:rsid w:val="00684DCC"/>
    <w:rsid w:val="0069022A"/>
    <w:rsid w:val="00695A5F"/>
    <w:rsid w:val="006A0377"/>
    <w:rsid w:val="006A1B98"/>
    <w:rsid w:val="006B3CA1"/>
    <w:rsid w:val="006B6FA0"/>
    <w:rsid w:val="006E4C77"/>
    <w:rsid w:val="006E526F"/>
    <w:rsid w:val="007014F4"/>
    <w:rsid w:val="00704310"/>
    <w:rsid w:val="007055BD"/>
    <w:rsid w:val="0071600D"/>
    <w:rsid w:val="00716577"/>
    <w:rsid w:val="0072047F"/>
    <w:rsid w:val="00724507"/>
    <w:rsid w:val="00737CED"/>
    <w:rsid w:val="007404E9"/>
    <w:rsid w:val="007418E4"/>
    <w:rsid w:val="007420DC"/>
    <w:rsid w:val="00747B5A"/>
    <w:rsid w:val="00750B7C"/>
    <w:rsid w:val="00750BF2"/>
    <w:rsid w:val="00756259"/>
    <w:rsid w:val="00762EC9"/>
    <w:rsid w:val="007648F4"/>
    <w:rsid w:val="00765F6C"/>
    <w:rsid w:val="007777EF"/>
    <w:rsid w:val="00780241"/>
    <w:rsid w:val="0078037A"/>
    <w:rsid w:val="0078147A"/>
    <w:rsid w:val="00782049"/>
    <w:rsid w:val="007A1EF7"/>
    <w:rsid w:val="007A2ABE"/>
    <w:rsid w:val="007B3BB9"/>
    <w:rsid w:val="007B41E1"/>
    <w:rsid w:val="007B49C1"/>
    <w:rsid w:val="007B5694"/>
    <w:rsid w:val="007B57C6"/>
    <w:rsid w:val="007B7A8A"/>
    <w:rsid w:val="007C1ECE"/>
    <w:rsid w:val="007C3EC4"/>
    <w:rsid w:val="007C56B1"/>
    <w:rsid w:val="007D2264"/>
    <w:rsid w:val="007E2E10"/>
    <w:rsid w:val="007F2F70"/>
    <w:rsid w:val="00800B79"/>
    <w:rsid w:val="0080438B"/>
    <w:rsid w:val="00804815"/>
    <w:rsid w:val="00810A27"/>
    <w:rsid w:val="00812F17"/>
    <w:rsid w:val="00814167"/>
    <w:rsid w:val="00820CDB"/>
    <w:rsid w:val="00821A43"/>
    <w:rsid w:val="00827801"/>
    <w:rsid w:val="008646FC"/>
    <w:rsid w:val="00866E91"/>
    <w:rsid w:val="00877426"/>
    <w:rsid w:val="008814B8"/>
    <w:rsid w:val="0088305F"/>
    <w:rsid w:val="008845B1"/>
    <w:rsid w:val="00887E1E"/>
    <w:rsid w:val="008A0AAE"/>
    <w:rsid w:val="008A0E6D"/>
    <w:rsid w:val="008B3D78"/>
    <w:rsid w:val="008B6A32"/>
    <w:rsid w:val="008B76E2"/>
    <w:rsid w:val="008D2E00"/>
    <w:rsid w:val="008D31CB"/>
    <w:rsid w:val="008D432A"/>
    <w:rsid w:val="008F2C4A"/>
    <w:rsid w:val="009101BB"/>
    <w:rsid w:val="009434F9"/>
    <w:rsid w:val="009447B9"/>
    <w:rsid w:val="00962715"/>
    <w:rsid w:val="00965A17"/>
    <w:rsid w:val="00976FDB"/>
    <w:rsid w:val="0098248A"/>
    <w:rsid w:val="00986C17"/>
    <w:rsid w:val="009915F0"/>
    <w:rsid w:val="00997E3C"/>
    <w:rsid w:val="009A1716"/>
    <w:rsid w:val="009A187B"/>
    <w:rsid w:val="009A1962"/>
    <w:rsid w:val="009A1ECF"/>
    <w:rsid w:val="009A3B7E"/>
    <w:rsid w:val="009C5D49"/>
    <w:rsid w:val="009D042B"/>
    <w:rsid w:val="009D23A3"/>
    <w:rsid w:val="009D55DF"/>
    <w:rsid w:val="009D7B6A"/>
    <w:rsid w:val="009E2064"/>
    <w:rsid w:val="009E732F"/>
    <w:rsid w:val="009F5DB6"/>
    <w:rsid w:val="00A001E6"/>
    <w:rsid w:val="00A03C33"/>
    <w:rsid w:val="00A06B08"/>
    <w:rsid w:val="00A07E35"/>
    <w:rsid w:val="00A1152D"/>
    <w:rsid w:val="00A20BB9"/>
    <w:rsid w:val="00A211C3"/>
    <w:rsid w:val="00A23EF9"/>
    <w:rsid w:val="00A25A67"/>
    <w:rsid w:val="00A43A15"/>
    <w:rsid w:val="00A57DB8"/>
    <w:rsid w:val="00A62221"/>
    <w:rsid w:val="00A76565"/>
    <w:rsid w:val="00A826DF"/>
    <w:rsid w:val="00A84369"/>
    <w:rsid w:val="00A94790"/>
    <w:rsid w:val="00AA31FB"/>
    <w:rsid w:val="00AA3AB6"/>
    <w:rsid w:val="00AB01CA"/>
    <w:rsid w:val="00AB1ABE"/>
    <w:rsid w:val="00AB5897"/>
    <w:rsid w:val="00AB7619"/>
    <w:rsid w:val="00AC515D"/>
    <w:rsid w:val="00AC575C"/>
    <w:rsid w:val="00AF2211"/>
    <w:rsid w:val="00AF2C46"/>
    <w:rsid w:val="00B04B33"/>
    <w:rsid w:val="00B10855"/>
    <w:rsid w:val="00B12F2D"/>
    <w:rsid w:val="00B13CBF"/>
    <w:rsid w:val="00B211C1"/>
    <w:rsid w:val="00B23772"/>
    <w:rsid w:val="00B23FF4"/>
    <w:rsid w:val="00B2794E"/>
    <w:rsid w:val="00B325F1"/>
    <w:rsid w:val="00B35434"/>
    <w:rsid w:val="00B3734B"/>
    <w:rsid w:val="00B40C97"/>
    <w:rsid w:val="00B47CB3"/>
    <w:rsid w:val="00B5027B"/>
    <w:rsid w:val="00B54783"/>
    <w:rsid w:val="00B739CC"/>
    <w:rsid w:val="00B82531"/>
    <w:rsid w:val="00B847A5"/>
    <w:rsid w:val="00B84A09"/>
    <w:rsid w:val="00B8788E"/>
    <w:rsid w:val="00B87F36"/>
    <w:rsid w:val="00B94223"/>
    <w:rsid w:val="00BB0100"/>
    <w:rsid w:val="00BB2134"/>
    <w:rsid w:val="00BB6E36"/>
    <w:rsid w:val="00BC0F91"/>
    <w:rsid w:val="00BC63E3"/>
    <w:rsid w:val="00BD3AFB"/>
    <w:rsid w:val="00BE679F"/>
    <w:rsid w:val="00BF4F02"/>
    <w:rsid w:val="00BF513A"/>
    <w:rsid w:val="00BF57C5"/>
    <w:rsid w:val="00C031EB"/>
    <w:rsid w:val="00C12FA2"/>
    <w:rsid w:val="00C146CF"/>
    <w:rsid w:val="00C20B46"/>
    <w:rsid w:val="00C3114B"/>
    <w:rsid w:val="00C348A3"/>
    <w:rsid w:val="00C42440"/>
    <w:rsid w:val="00C52640"/>
    <w:rsid w:val="00C5605A"/>
    <w:rsid w:val="00C61D3D"/>
    <w:rsid w:val="00C64E11"/>
    <w:rsid w:val="00C8353D"/>
    <w:rsid w:val="00C86AB0"/>
    <w:rsid w:val="00C87A5F"/>
    <w:rsid w:val="00CA022F"/>
    <w:rsid w:val="00CA14FC"/>
    <w:rsid w:val="00CB3BC1"/>
    <w:rsid w:val="00CC2E10"/>
    <w:rsid w:val="00CC33F3"/>
    <w:rsid w:val="00CC3813"/>
    <w:rsid w:val="00CD093A"/>
    <w:rsid w:val="00CD2F50"/>
    <w:rsid w:val="00CD4FAF"/>
    <w:rsid w:val="00CD5F49"/>
    <w:rsid w:val="00CF5964"/>
    <w:rsid w:val="00D0162C"/>
    <w:rsid w:val="00D02DEA"/>
    <w:rsid w:val="00D171EF"/>
    <w:rsid w:val="00D17388"/>
    <w:rsid w:val="00D25352"/>
    <w:rsid w:val="00D311AB"/>
    <w:rsid w:val="00D31BFF"/>
    <w:rsid w:val="00D42836"/>
    <w:rsid w:val="00D460BB"/>
    <w:rsid w:val="00D52576"/>
    <w:rsid w:val="00D531E6"/>
    <w:rsid w:val="00D61C9F"/>
    <w:rsid w:val="00D651D3"/>
    <w:rsid w:val="00D6568A"/>
    <w:rsid w:val="00D709AC"/>
    <w:rsid w:val="00D736C3"/>
    <w:rsid w:val="00D76D89"/>
    <w:rsid w:val="00DA100F"/>
    <w:rsid w:val="00DA1353"/>
    <w:rsid w:val="00DA303A"/>
    <w:rsid w:val="00DA57C6"/>
    <w:rsid w:val="00DB2AFB"/>
    <w:rsid w:val="00DB4C49"/>
    <w:rsid w:val="00DB5F65"/>
    <w:rsid w:val="00DC49B0"/>
    <w:rsid w:val="00DD40D5"/>
    <w:rsid w:val="00DD4AF7"/>
    <w:rsid w:val="00DE099E"/>
    <w:rsid w:val="00DE3DB1"/>
    <w:rsid w:val="00DE524F"/>
    <w:rsid w:val="00DF0D9F"/>
    <w:rsid w:val="00DF7DC5"/>
    <w:rsid w:val="00E17139"/>
    <w:rsid w:val="00E248A1"/>
    <w:rsid w:val="00E24CED"/>
    <w:rsid w:val="00E2540A"/>
    <w:rsid w:val="00E27828"/>
    <w:rsid w:val="00E36696"/>
    <w:rsid w:val="00E36B10"/>
    <w:rsid w:val="00E37C49"/>
    <w:rsid w:val="00E4003B"/>
    <w:rsid w:val="00E40328"/>
    <w:rsid w:val="00E41D18"/>
    <w:rsid w:val="00E72628"/>
    <w:rsid w:val="00E85A6A"/>
    <w:rsid w:val="00E861DA"/>
    <w:rsid w:val="00E869C6"/>
    <w:rsid w:val="00E87CAB"/>
    <w:rsid w:val="00E87CBD"/>
    <w:rsid w:val="00E92813"/>
    <w:rsid w:val="00E92C50"/>
    <w:rsid w:val="00E968C5"/>
    <w:rsid w:val="00E96F09"/>
    <w:rsid w:val="00EA21DC"/>
    <w:rsid w:val="00EB1E51"/>
    <w:rsid w:val="00EC1097"/>
    <w:rsid w:val="00EC4B9D"/>
    <w:rsid w:val="00EC5693"/>
    <w:rsid w:val="00EC66B1"/>
    <w:rsid w:val="00EC7699"/>
    <w:rsid w:val="00ED2943"/>
    <w:rsid w:val="00ED3BC0"/>
    <w:rsid w:val="00ED758C"/>
    <w:rsid w:val="00ED7761"/>
    <w:rsid w:val="00EE1EB2"/>
    <w:rsid w:val="00EE76C4"/>
    <w:rsid w:val="00EF09D9"/>
    <w:rsid w:val="00F0096D"/>
    <w:rsid w:val="00F009A4"/>
    <w:rsid w:val="00F017B8"/>
    <w:rsid w:val="00F05447"/>
    <w:rsid w:val="00F15951"/>
    <w:rsid w:val="00F15A19"/>
    <w:rsid w:val="00F17246"/>
    <w:rsid w:val="00F22FA6"/>
    <w:rsid w:val="00F34A05"/>
    <w:rsid w:val="00F45E24"/>
    <w:rsid w:val="00F51838"/>
    <w:rsid w:val="00F54FB7"/>
    <w:rsid w:val="00F560E9"/>
    <w:rsid w:val="00F65715"/>
    <w:rsid w:val="00F76269"/>
    <w:rsid w:val="00F81601"/>
    <w:rsid w:val="00F828B6"/>
    <w:rsid w:val="00F83AD9"/>
    <w:rsid w:val="00F9089F"/>
    <w:rsid w:val="00F91F84"/>
    <w:rsid w:val="00FA66B3"/>
    <w:rsid w:val="00FB632F"/>
    <w:rsid w:val="00FD1619"/>
    <w:rsid w:val="00FD73A2"/>
    <w:rsid w:val="00FD79A4"/>
    <w:rsid w:val="00FE34EC"/>
    <w:rsid w:val="00FF5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0BCF2"/>
  <w15:chartTrackingRefBased/>
  <w15:docId w15:val="{82D80BB8-BF0B-4E91-B4FD-BB24EF44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1C8"/>
    <w:pPr>
      <w:spacing w:after="200" w:line="276" w:lineRule="auto"/>
    </w:pPr>
    <w:rPr>
      <w:rFonts w:ascii="Calibri" w:eastAsia="Calibri" w:hAnsi="Calibri" w:cs="Times New Roman"/>
    </w:rPr>
  </w:style>
  <w:style w:type="paragraph" w:styleId="1">
    <w:name w:val="heading 1"/>
    <w:basedOn w:val="a"/>
    <w:next w:val="a"/>
    <w:link w:val="10"/>
    <w:uiPriority w:val="9"/>
    <w:qFormat/>
    <w:rsid w:val="004D21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D2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1D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D21C8"/>
    <w:pPr>
      <w:spacing w:after="0" w:line="240" w:lineRule="auto"/>
    </w:pPr>
    <w:rPr>
      <w:rFonts w:eastAsiaTheme="minorEastAsia"/>
      <w:lang w:eastAsia="ru-RU"/>
    </w:rPr>
  </w:style>
  <w:style w:type="character" w:customStyle="1" w:styleId="a4">
    <w:name w:val="Без интервала Знак"/>
    <w:basedOn w:val="a0"/>
    <w:link w:val="a3"/>
    <w:uiPriority w:val="1"/>
    <w:rsid w:val="004D21C8"/>
    <w:rPr>
      <w:rFonts w:eastAsiaTheme="minorEastAsia"/>
      <w:lang w:eastAsia="ru-RU"/>
    </w:rPr>
  </w:style>
  <w:style w:type="paragraph" w:styleId="a5">
    <w:name w:val="Balloon Text"/>
    <w:basedOn w:val="a"/>
    <w:link w:val="a6"/>
    <w:uiPriority w:val="99"/>
    <w:semiHidden/>
    <w:unhideWhenUsed/>
    <w:rsid w:val="004D21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D21C8"/>
    <w:rPr>
      <w:rFonts w:ascii="Segoe UI" w:eastAsia="Calibri" w:hAnsi="Segoe UI" w:cs="Segoe UI"/>
      <w:sz w:val="18"/>
      <w:szCs w:val="18"/>
    </w:rPr>
  </w:style>
  <w:style w:type="character" w:customStyle="1" w:styleId="10">
    <w:name w:val="Заголовок 1 Знак"/>
    <w:basedOn w:val="a0"/>
    <w:link w:val="1"/>
    <w:uiPriority w:val="9"/>
    <w:rsid w:val="004D21C8"/>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4D21C8"/>
    <w:pPr>
      <w:spacing w:line="259" w:lineRule="auto"/>
      <w:outlineLvl w:val="9"/>
    </w:pPr>
    <w:rPr>
      <w:lang w:eastAsia="ru-RU"/>
    </w:rPr>
  </w:style>
  <w:style w:type="paragraph" w:styleId="a8">
    <w:name w:val="List Paragraph"/>
    <w:basedOn w:val="a"/>
    <w:uiPriority w:val="34"/>
    <w:qFormat/>
    <w:rsid w:val="004D21C8"/>
    <w:pPr>
      <w:ind w:left="720"/>
      <w:contextualSpacing/>
    </w:pPr>
  </w:style>
  <w:style w:type="character" w:customStyle="1" w:styleId="20">
    <w:name w:val="Заголовок 2 Знак"/>
    <w:basedOn w:val="a0"/>
    <w:link w:val="2"/>
    <w:uiPriority w:val="9"/>
    <w:rsid w:val="004D21C8"/>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4D21C8"/>
    <w:pPr>
      <w:spacing w:after="100"/>
    </w:pPr>
  </w:style>
  <w:style w:type="paragraph" w:styleId="21">
    <w:name w:val="toc 2"/>
    <w:basedOn w:val="a"/>
    <w:next w:val="a"/>
    <w:autoRedefine/>
    <w:uiPriority w:val="39"/>
    <w:unhideWhenUsed/>
    <w:rsid w:val="004D21C8"/>
    <w:pPr>
      <w:spacing w:after="100"/>
      <w:ind w:left="220"/>
    </w:pPr>
  </w:style>
  <w:style w:type="character" w:styleId="a9">
    <w:name w:val="Hyperlink"/>
    <w:basedOn w:val="a0"/>
    <w:uiPriority w:val="99"/>
    <w:unhideWhenUsed/>
    <w:rsid w:val="004D21C8"/>
    <w:rPr>
      <w:color w:val="0563C1" w:themeColor="hyperlink"/>
      <w:u w:val="single"/>
    </w:rPr>
  </w:style>
  <w:style w:type="paragraph" w:styleId="aa">
    <w:name w:val="caption"/>
    <w:basedOn w:val="a"/>
    <w:next w:val="a"/>
    <w:uiPriority w:val="35"/>
    <w:qFormat/>
    <w:rsid w:val="004D21C8"/>
    <w:pPr>
      <w:spacing w:line="240" w:lineRule="auto"/>
    </w:pPr>
    <w:rPr>
      <w:i/>
      <w:iCs/>
      <w:color w:val="1F497D"/>
      <w:sz w:val="18"/>
      <w:szCs w:val="18"/>
    </w:rPr>
  </w:style>
  <w:style w:type="character" w:styleId="ab">
    <w:name w:val="annotation reference"/>
    <w:uiPriority w:val="99"/>
    <w:semiHidden/>
    <w:unhideWhenUsed/>
    <w:rsid w:val="004D21C8"/>
    <w:rPr>
      <w:sz w:val="16"/>
      <w:szCs w:val="16"/>
    </w:rPr>
  </w:style>
  <w:style w:type="paragraph" w:styleId="ac">
    <w:name w:val="annotation text"/>
    <w:basedOn w:val="a"/>
    <w:link w:val="ad"/>
    <w:uiPriority w:val="99"/>
    <w:unhideWhenUsed/>
    <w:rsid w:val="004D21C8"/>
    <w:rPr>
      <w:sz w:val="20"/>
      <w:szCs w:val="20"/>
      <w:lang w:val="x-none"/>
    </w:rPr>
  </w:style>
  <w:style w:type="character" w:customStyle="1" w:styleId="ad">
    <w:name w:val="Текст примечания Знак"/>
    <w:basedOn w:val="a0"/>
    <w:link w:val="ac"/>
    <w:uiPriority w:val="99"/>
    <w:rsid w:val="004D21C8"/>
    <w:rPr>
      <w:rFonts w:ascii="Calibri" w:eastAsia="Calibri" w:hAnsi="Calibri" w:cs="Times New Roman"/>
      <w:sz w:val="20"/>
      <w:szCs w:val="20"/>
      <w:lang w:val="x-none"/>
    </w:rPr>
  </w:style>
  <w:style w:type="paragraph" w:customStyle="1" w:styleId="p3">
    <w:name w:val="p3"/>
    <w:basedOn w:val="a"/>
    <w:rsid w:val="005D7553"/>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annotation subject"/>
    <w:basedOn w:val="ac"/>
    <w:next w:val="ac"/>
    <w:link w:val="af"/>
    <w:uiPriority w:val="99"/>
    <w:semiHidden/>
    <w:unhideWhenUsed/>
    <w:rsid w:val="001C5B8C"/>
    <w:pPr>
      <w:spacing w:line="240" w:lineRule="auto"/>
    </w:pPr>
    <w:rPr>
      <w:b/>
      <w:bCs/>
      <w:lang w:val="ru-RU"/>
    </w:rPr>
  </w:style>
  <w:style w:type="character" w:customStyle="1" w:styleId="af">
    <w:name w:val="Тема примечания Знак"/>
    <w:basedOn w:val="ad"/>
    <w:link w:val="ae"/>
    <w:uiPriority w:val="99"/>
    <w:semiHidden/>
    <w:rsid w:val="001C5B8C"/>
    <w:rPr>
      <w:rFonts w:ascii="Calibri" w:eastAsia="Calibri" w:hAnsi="Calibri" w:cs="Times New Roman"/>
      <w:b/>
      <w:bCs/>
      <w:sz w:val="20"/>
      <w:szCs w:val="20"/>
      <w:lang w:val="x-none"/>
    </w:rPr>
  </w:style>
  <w:style w:type="character" w:styleId="af0">
    <w:name w:val="FollowedHyperlink"/>
    <w:basedOn w:val="a0"/>
    <w:uiPriority w:val="99"/>
    <w:semiHidden/>
    <w:unhideWhenUsed/>
    <w:rsid w:val="008D31CB"/>
    <w:rPr>
      <w:color w:val="954F72" w:themeColor="followedHyperlink"/>
      <w:u w:val="single"/>
    </w:rPr>
  </w:style>
  <w:style w:type="paragraph" w:styleId="af1">
    <w:name w:val="header"/>
    <w:basedOn w:val="a"/>
    <w:link w:val="af2"/>
    <w:uiPriority w:val="99"/>
    <w:unhideWhenUsed/>
    <w:rsid w:val="00B3734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3734B"/>
    <w:rPr>
      <w:rFonts w:ascii="Calibri" w:eastAsia="Calibri" w:hAnsi="Calibri" w:cs="Times New Roman"/>
    </w:rPr>
  </w:style>
  <w:style w:type="paragraph" w:styleId="af3">
    <w:name w:val="footer"/>
    <w:basedOn w:val="a"/>
    <w:link w:val="af4"/>
    <w:uiPriority w:val="99"/>
    <w:unhideWhenUsed/>
    <w:rsid w:val="00B3734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3734B"/>
    <w:rPr>
      <w:rFonts w:ascii="Calibri" w:eastAsia="Calibri" w:hAnsi="Calibri" w:cs="Times New Roman"/>
    </w:rPr>
  </w:style>
  <w:style w:type="paragraph" w:styleId="af5">
    <w:name w:val="footnote text"/>
    <w:basedOn w:val="a"/>
    <w:link w:val="af6"/>
    <w:uiPriority w:val="99"/>
    <w:semiHidden/>
    <w:unhideWhenUsed/>
    <w:rsid w:val="0098248A"/>
    <w:pPr>
      <w:spacing w:after="0" w:line="240" w:lineRule="auto"/>
    </w:pPr>
    <w:rPr>
      <w:sz w:val="20"/>
      <w:szCs w:val="20"/>
    </w:rPr>
  </w:style>
  <w:style w:type="character" w:customStyle="1" w:styleId="af6">
    <w:name w:val="Текст сноски Знак"/>
    <w:basedOn w:val="a0"/>
    <w:link w:val="af5"/>
    <w:uiPriority w:val="99"/>
    <w:semiHidden/>
    <w:rsid w:val="0098248A"/>
    <w:rPr>
      <w:rFonts w:ascii="Calibri" w:eastAsia="Calibri" w:hAnsi="Calibri" w:cs="Times New Roman"/>
      <w:sz w:val="20"/>
      <w:szCs w:val="20"/>
    </w:rPr>
  </w:style>
  <w:style w:type="character" w:styleId="af7">
    <w:name w:val="footnote reference"/>
    <w:basedOn w:val="a0"/>
    <w:uiPriority w:val="99"/>
    <w:semiHidden/>
    <w:unhideWhenUsed/>
    <w:rsid w:val="0098248A"/>
    <w:rPr>
      <w:vertAlign w:val="superscript"/>
    </w:rPr>
  </w:style>
  <w:style w:type="character" w:customStyle="1" w:styleId="30">
    <w:name w:val="Заголовок 3 Знак"/>
    <w:basedOn w:val="a0"/>
    <w:link w:val="3"/>
    <w:uiPriority w:val="9"/>
    <w:semiHidden/>
    <w:rsid w:val="00461D40"/>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A57DB8"/>
    <w:pPr>
      <w:spacing w:after="100"/>
      <w:ind w:left="440"/>
    </w:pPr>
  </w:style>
  <w:style w:type="paragraph" w:styleId="af8">
    <w:name w:val="Revision"/>
    <w:hidden/>
    <w:uiPriority w:val="99"/>
    <w:semiHidden/>
    <w:rsid w:val="00543D3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60083">
      <w:bodyDiv w:val="1"/>
      <w:marLeft w:val="0"/>
      <w:marRight w:val="0"/>
      <w:marTop w:val="0"/>
      <w:marBottom w:val="0"/>
      <w:divBdr>
        <w:top w:val="none" w:sz="0" w:space="0" w:color="auto"/>
        <w:left w:val="none" w:sz="0" w:space="0" w:color="auto"/>
        <w:bottom w:val="none" w:sz="0" w:space="0" w:color="auto"/>
        <w:right w:val="none" w:sz="0" w:space="0" w:color="auto"/>
      </w:divBdr>
    </w:div>
    <w:div w:id="10877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image" Target="media/image98.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yperlink" Target="http://srv.neurochat.ru"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rv.neurochat.ru"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hyperlink" Target="https://www.gimp.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v.neurochat.ru"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srv.neurochat.ru/media/update/NeuroChatSetup.exe" TargetMode="Externa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241504-2E81-4CD0-B3C8-44397D16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1</Pages>
  <Words>8520</Words>
  <Characters>48564</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АПК «НейроЧат»</vt:lpstr>
    </vt:vector>
  </TitlesOfParts>
  <Company>SPecialiST RePack</Company>
  <LinksUpToDate>false</LinksUpToDate>
  <CharactersWithSpaces>56971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АПК «НейроЧат»</dc:title>
  <dc:subject/>
  <dc:creator>Сергей Яин</dc:creator>
  <cp:keywords/>
  <dc:description/>
  <cp:lastModifiedBy>Сергей Ящин</cp:lastModifiedBy>
  <cp:revision>220</cp:revision>
  <cp:lastPrinted>2019-05-27T10:56:00Z</cp:lastPrinted>
  <dcterms:created xsi:type="dcterms:W3CDTF">2019-03-19T15:14:00Z</dcterms:created>
  <dcterms:modified xsi:type="dcterms:W3CDTF">2019-05-27T10:58:00Z</dcterms:modified>
</cp:coreProperties>
</file>